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23475181" w:rsidR="002976BA" w:rsidRDefault="002F2A17" w:rsidP="002976BA">
      <w:pPr>
        <w:pStyle w:val="Heading1"/>
      </w:pPr>
      <w:bookmarkStart w:id="0" w:name="_Toc530729563"/>
      <w:r>
        <w:t>Course Details and Selected Assignments</w:t>
      </w:r>
      <w:r w:rsidR="002976BA">
        <w:t xml:space="preserve">: </w:t>
      </w:r>
      <w:r w:rsidR="00A36BFA">
        <w:t xml:space="preserve">Standard </w:t>
      </w:r>
      <w:r w:rsidR="005C5141">
        <w:t>9</w:t>
      </w:r>
      <w:r w:rsidR="00A36BFA">
        <w:t xml:space="preserve">: </w:t>
      </w:r>
      <w:r w:rsidR="00BA435A">
        <w:t xml:space="preserve"> </w:t>
      </w:r>
      <w:r w:rsidR="005C5141">
        <w:t>Professional Learning and Ethical Practice</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 xml:space="preserve">Table of </w:t>
          </w:r>
          <w:bookmarkStart w:id="1" w:name="_GoBack"/>
          <w:bookmarkEnd w:id="1"/>
          <w:r>
            <w:t>Contents</w:t>
          </w:r>
        </w:p>
        <w:p w14:paraId="12FA524E" w14:textId="27740B62" w:rsidR="00394A86"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729563" w:history="1">
            <w:r w:rsidR="00394A86" w:rsidRPr="00497D97">
              <w:rPr>
                <w:rStyle w:val="Hyperlink"/>
                <w:noProof/>
              </w:rPr>
              <w:t>Course Details and Selected Assignments: Standard 9:  Professional Learning and Ethical Practice</w:t>
            </w:r>
            <w:r w:rsidR="00394A86">
              <w:rPr>
                <w:noProof/>
                <w:webHidden/>
              </w:rPr>
              <w:tab/>
            </w:r>
            <w:r w:rsidR="00394A86">
              <w:rPr>
                <w:noProof/>
                <w:webHidden/>
              </w:rPr>
              <w:fldChar w:fldCharType="begin"/>
            </w:r>
            <w:r w:rsidR="00394A86">
              <w:rPr>
                <w:noProof/>
                <w:webHidden/>
              </w:rPr>
              <w:instrText xml:space="preserve"> PAGEREF _Toc530729563 \h </w:instrText>
            </w:r>
            <w:r w:rsidR="00394A86">
              <w:rPr>
                <w:noProof/>
                <w:webHidden/>
              </w:rPr>
            </w:r>
            <w:r w:rsidR="00394A86">
              <w:rPr>
                <w:noProof/>
                <w:webHidden/>
              </w:rPr>
              <w:fldChar w:fldCharType="separate"/>
            </w:r>
            <w:r w:rsidR="00394A86">
              <w:rPr>
                <w:noProof/>
                <w:webHidden/>
              </w:rPr>
              <w:t>1</w:t>
            </w:r>
            <w:r w:rsidR="00394A86">
              <w:rPr>
                <w:noProof/>
                <w:webHidden/>
              </w:rPr>
              <w:fldChar w:fldCharType="end"/>
            </w:r>
          </w:hyperlink>
        </w:p>
        <w:p w14:paraId="283425CC" w14:textId="0C389E22" w:rsidR="00394A86" w:rsidRDefault="00394A86">
          <w:pPr>
            <w:pStyle w:val="TOC2"/>
            <w:rPr>
              <w:rFonts w:eastAsiaTheme="minorEastAsia" w:cstheme="minorBidi"/>
              <w:b w:val="0"/>
              <w:iCs w:val="0"/>
              <w:szCs w:val="22"/>
            </w:rPr>
          </w:pPr>
          <w:hyperlink w:anchor="_Toc530729564" w:history="1">
            <w:r w:rsidRPr="00497D97">
              <w:rPr>
                <w:rStyle w:val="Hyperlink"/>
              </w:rPr>
              <w:t>Course: Introduction to Teaching for those without classroom experience (prior to Intern Teaching)</w:t>
            </w:r>
            <w:r>
              <w:rPr>
                <w:webHidden/>
              </w:rPr>
              <w:tab/>
            </w:r>
            <w:r>
              <w:rPr>
                <w:webHidden/>
              </w:rPr>
              <w:fldChar w:fldCharType="begin"/>
            </w:r>
            <w:r>
              <w:rPr>
                <w:webHidden/>
              </w:rPr>
              <w:instrText xml:space="preserve"> PAGEREF _Toc530729564 \h </w:instrText>
            </w:r>
            <w:r>
              <w:rPr>
                <w:webHidden/>
              </w:rPr>
            </w:r>
            <w:r>
              <w:rPr>
                <w:webHidden/>
              </w:rPr>
              <w:fldChar w:fldCharType="separate"/>
            </w:r>
            <w:r>
              <w:rPr>
                <w:webHidden/>
              </w:rPr>
              <w:t>3</w:t>
            </w:r>
            <w:r>
              <w:rPr>
                <w:webHidden/>
              </w:rPr>
              <w:fldChar w:fldCharType="end"/>
            </w:r>
          </w:hyperlink>
        </w:p>
        <w:p w14:paraId="739AC412" w14:textId="3EE995CD" w:rsidR="00394A86" w:rsidRDefault="00394A86">
          <w:pPr>
            <w:pStyle w:val="TOC3"/>
            <w:tabs>
              <w:tab w:val="right" w:leader="dot" w:pos="12950"/>
            </w:tabs>
            <w:rPr>
              <w:rFonts w:eastAsiaTheme="minorEastAsia"/>
              <w:noProof/>
            </w:rPr>
          </w:pPr>
          <w:hyperlink w:anchor="_Toc530729565"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_Toc530729565 \h </w:instrText>
            </w:r>
            <w:r>
              <w:rPr>
                <w:noProof/>
                <w:webHidden/>
              </w:rPr>
            </w:r>
            <w:r>
              <w:rPr>
                <w:noProof/>
                <w:webHidden/>
              </w:rPr>
              <w:fldChar w:fldCharType="separate"/>
            </w:r>
            <w:r>
              <w:rPr>
                <w:noProof/>
                <w:webHidden/>
              </w:rPr>
              <w:t>3</w:t>
            </w:r>
            <w:r>
              <w:rPr>
                <w:noProof/>
                <w:webHidden/>
              </w:rPr>
              <w:fldChar w:fldCharType="end"/>
            </w:r>
          </w:hyperlink>
        </w:p>
        <w:p w14:paraId="1360D2E3" w14:textId="6BAA8B10" w:rsidR="00394A86" w:rsidRDefault="00394A86">
          <w:pPr>
            <w:pStyle w:val="TOC3"/>
            <w:tabs>
              <w:tab w:val="right" w:leader="dot" w:pos="12950"/>
            </w:tabs>
            <w:rPr>
              <w:rFonts w:eastAsiaTheme="minorEastAsia"/>
              <w:noProof/>
            </w:rPr>
          </w:pPr>
          <w:hyperlink w:anchor="_Toc530729566" w:history="1">
            <w:r w:rsidRPr="00497D97">
              <w:rPr>
                <w:rStyle w:val="Hyperlink"/>
                <w:noProof/>
              </w:rPr>
              <w:t>Course Structure</w:t>
            </w:r>
            <w:r>
              <w:rPr>
                <w:noProof/>
                <w:webHidden/>
              </w:rPr>
              <w:tab/>
            </w:r>
            <w:r>
              <w:rPr>
                <w:noProof/>
                <w:webHidden/>
              </w:rPr>
              <w:fldChar w:fldCharType="begin"/>
            </w:r>
            <w:r>
              <w:rPr>
                <w:noProof/>
                <w:webHidden/>
              </w:rPr>
              <w:instrText xml:space="preserve"> PAGEREF _Toc530729566 \h </w:instrText>
            </w:r>
            <w:r>
              <w:rPr>
                <w:noProof/>
                <w:webHidden/>
              </w:rPr>
            </w:r>
            <w:r>
              <w:rPr>
                <w:noProof/>
                <w:webHidden/>
              </w:rPr>
              <w:fldChar w:fldCharType="separate"/>
            </w:r>
            <w:r>
              <w:rPr>
                <w:noProof/>
                <w:webHidden/>
              </w:rPr>
              <w:t>4</w:t>
            </w:r>
            <w:r>
              <w:rPr>
                <w:noProof/>
                <w:webHidden/>
              </w:rPr>
              <w:fldChar w:fldCharType="end"/>
            </w:r>
          </w:hyperlink>
        </w:p>
        <w:p w14:paraId="04871B1F" w14:textId="76A14222" w:rsidR="00394A86" w:rsidRDefault="00394A86">
          <w:pPr>
            <w:pStyle w:val="TOC3"/>
            <w:tabs>
              <w:tab w:val="right" w:leader="dot" w:pos="12950"/>
            </w:tabs>
            <w:rPr>
              <w:rFonts w:eastAsiaTheme="minorEastAsia"/>
              <w:noProof/>
            </w:rPr>
          </w:pPr>
          <w:hyperlink w:anchor="_Toc530729567" w:history="1">
            <w:r w:rsidRPr="00497D97">
              <w:rPr>
                <w:rStyle w:val="Hyperlink"/>
                <w:noProof/>
              </w:rPr>
              <w:t>Textbooks</w:t>
            </w:r>
            <w:r>
              <w:rPr>
                <w:noProof/>
                <w:webHidden/>
              </w:rPr>
              <w:tab/>
            </w:r>
            <w:r>
              <w:rPr>
                <w:noProof/>
                <w:webHidden/>
              </w:rPr>
              <w:fldChar w:fldCharType="begin"/>
            </w:r>
            <w:r>
              <w:rPr>
                <w:noProof/>
                <w:webHidden/>
              </w:rPr>
              <w:instrText xml:space="preserve"> PAGEREF _Toc530729567 \h </w:instrText>
            </w:r>
            <w:r>
              <w:rPr>
                <w:noProof/>
                <w:webHidden/>
              </w:rPr>
            </w:r>
            <w:r>
              <w:rPr>
                <w:noProof/>
                <w:webHidden/>
              </w:rPr>
              <w:fldChar w:fldCharType="separate"/>
            </w:r>
            <w:r>
              <w:rPr>
                <w:noProof/>
                <w:webHidden/>
              </w:rPr>
              <w:t>5</w:t>
            </w:r>
            <w:r>
              <w:rPr>
                <w:noProof/>
                <w:webHidden/>
              </w:rPr>
              <w:fldChar w:fldCharType="end"/>
            </w:r>
          </w:hyperlink>
        </w:p>
        <w:p w14:paraId="4E2820C5" w14:textId="0F50C1B3" w:rsidR="00394A86" w:rsidRDefault="00394A86">
          <w:pPr>
            <w:pStyle w:val="TOC3"/>
            <w:tabs>
              <w:tab w:val="right" w:leader="dot" w:pos="12950"/>
            </w:tabs>
            <w:rPr>
              <w:rFonts w:eastAsiaTheme="minorEastAsia"/>
              <w:noProof/>
            </w:rPr>
          </w:pPr>
          <w:hyperlink w:anchor="_Toc530729568"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_Toc530729568 \h </w:instrText>
            </w:r>
            <w:r>
              <w:rPr>
                <w:noProof/>
                <w:webHidden/>
              </w:rPr>
            </w:r>
            <w:r>
              <w:rPr>
                <w:noProof/>
                <w:webHidden/>
              </w:rPr>
              <w:fldChar w:fldCharType="separate"/>
            </w:r>
            <w:r>
              <w:rPr>
                <w:noProof/>
                <w:webHidden/>
              </w:rPr>
              <w:t>6</w:t>
            </w:r>
            <w:r>
              <w:rPr>
                <w:noProof/>
                <w:webHidden/>
              </w:rPr>
              <w:fldChar w:fldCharType="end"/>
            </w:r>
          </w:hyperlink>
        </w:p>
        <w:p w14:paraId="747DFB5B" w14:textId="11A97539" w:rsidR="00394A86" w:rsidRDefault="00394A86">
          <w:pPr>
            <w:pStyle w:val="TOC2"/>
            <w:rPr>
              <w:rFonts w:eastAsiaTheme="minorEastAsia" w:cstheme="minorBidi"/>
              <w:b w:val="0"/>
              <w:iCs w:val="0"/>
              <w:szCs w:val="22"/>
            </w:rPr>
          </w:pPr>
          <w:hyperlink w:anchor="_Toc530729569" w:history="1">
            <w:r w:rsidRPr="00497D97">
              <w:rPr>
                <w:rStyle w:val="Hyperlink"/>
              </w:rPr>
              <w:t>Course: Educational Foundations</w:t>
            </w:r>
            <w:r>
              <w:rPr>
                <w:webHidden/>
              </w:rPr>
              <w:tab/>
            </w:r>
            <w:r>
              <w:rPr>
                <w:webHidden/>
              </w:rPr>
              <w:fldChar w:fldCharType="begin"/>
            </w:r>
            <w:r>
              <w:rPr>
                <w:webHidden/>
              </w:rPr>
              <w:instrText xml:space="preserve"> PAGEREF _Toc530729569 \h </w:instrText>
            </w:r>
            <w:r>
              <w:rPr>
                <w:webHidden/>
              </w:rPr>
            </w:r>
            <w:r>
              <w:rPr>
                <w:webHidden/>
              </w:rPr>
              <w:fldChar w:fldCharType="separate"/>
            </w:r>
            <w:r>
              <w:rPr>
                <w:webHidden/>
              </w:rPr>
              <w:t>9</w:t>
            </w:r>
            <w:r>
              <w:rPr>
                <w:webHidden/>
              </w:rPr>
              <w:fldChar w:fldCharType="end"/>
            </w:r>
          </w:hyperlink>
        </w:p>
        <w:p w14:paraId="2020D170" w14:textId="73E4C831" w:rsidR="00394A86" w:rsidRDefault="00394A86">
          <w:pPr>
            <w:pStyle w:val="TOC3"/>
            <w:tabs>
              <w:tab w:val="right" w:leader="dot" w:pos="12950"/>
            </w:tabs>
            <w:rPr>
              <w:rFonts w:eastAsiaTheme="minorEastAsia"/>
              <w:noProof/>
            </w:rPr>
          </w:pPr>
          <w:hyperlink w:anchor="_Toc530729570"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_Toc530729570 \h </w:instrText>
            </w:r>
            <w:r>
              <w:rPr>
                <w:noProof/>
                <w:webHidden/>
              </w:rPr>
            </w:r>
            <w:r>
              <w:rPr>
                <w:noProof/>
                <w:webHidden/>
              </w:rPr>
              <w:fldChar w:fldCharType="separate"/>
            </w:r>
            <w:r>
              <w:rPr>
                <w:noProof/>
                <w:webHidden/>
              </w:rPr>
              <w:t>9</w:t>
            </w:r>
            <w:r>
              <w:rPr>
                <w:noProof/>
                <w:webHidden/>
              </w:rPr>
              <w:fldChar w:fldCharType="end"/>
            </w:r>
          </w:hyperlink>
        </w:p>
        <w:p w14:paraId="260F8770" w14:textId="15B86B70" w:rsidR="00394A86" w:rsidRDefault="00394A86">
          <w:pPr>
            <w:pStyle w:val="TOC3"/>
            <w:tabs>
              <w:tab w:val="right" w:leader="dot" w:pos="12950"/>
            </w:tabs>
            <w:rPr>
              <w:rFonts w:eastAsiaTheme="minorEastAsia"/>
              <w:noProof/>
            </w:rPr>
          </w:pPr>
          <w:hyperlink w:anchor="_Toc530729571" w:history="1">
            <w:r w:rsidRPr="00497D97">
              <w:rPr>
                <w:rStyle w:val="Hyperlink"/>
                <w:noProof/>
              </w:rPr>
              <w:t>Course Structure</w:t>
            </w:r>
            <w:r>
              <w:rPr>
                <w:noProof/>
                <w:webHidden/>
              </w:rPr>
              <w:tab/>
            </w:r>
            <w:r>
              <w:rPr>
                <w:noProof/>
                <w:webHidden/>
              </w:rPr>
              <w:fldChar w:fldCharType="begin"/>
            </w:r>
            <w:r>
              <w:rPr>
                <w:noProof/>
                <w:webHidden/>
              </w:rPr>
              <w:instrText xml:space="preserve"> PAGEREF _Toc530729571 \h </w:instrText>
            </w:r>
            <w:r>
              <w:rPr>
                <w:noProof/>
                <w:webHidden/>
              </w:rPr>
            </w:r>
            <w:r>
              <w:rPr>
                <w:noProof/>
                <w:webHidden/>
              </w:rPr>
              <w:fldChar w:fldCharType="separate"/>
            </w:r>
            <w:r>
              <w:rPr>
                <w:noProof/>
                <w:webHidden/>
              </w:rPr>
              <w:t>9</w:t>
            </w:r>
            <w:r>
              <w:rPr>
                <w:noProof/>
                <w:webHidden/>
              </w:rPr>
              <w:fldChar w:fldCharType="end"/>
            </w:r>
          </w:hyperlink>
        </w:p>
        <w:p w14:paraId="3CCB8DAF" w14:textId="4084BE67" w:rsidR="00394A86" w:rsidRDefault="00394A86">
          <w:pPr>
            <w:pStyle w:val="TOC3"/>
            <w:tabs>
              <w:tab w:val="right" w:leader="dot" w:pos="12950"/>
            </w:tabs>
            <w:rPr>
              <w:rFonts w:eastAsiaTheme="minorEastAsia"/>
              <w:noProof/>
            </w:rPr>
          </w:pPr>
          <w:hyperlink w:anchor="_Toc530729572" w:history="1">
            <w:r w:rsidRPr="00497D97">
              <w:rPr>
                <w:rStyle w:val="Hyperlink"/>
                <w:noProof/>
              </w:rPr>
              <w:t>Textbooks</w:t>
            </w:r>
            <w:r>
              <w:rPr>
                <w:noProof/>
                <w:webHidden/>
              </w:rPr>
              <w:tab/>
            </w:r>
            <w:r>
              <w:rPr>
                <w:noProof/>
                <w:webHidden/>
              </w:rPr>
              <w:fldChar w:fldCharType="begin"/>
            </w:r>
            <w:r>
              <w:rPr>
                <w:noProof/>
                <w:webHidden/>
              </w:rPr>
              <w:instrText xml:space="preserve"> PAGEREF _Toc530729572 \h </w:instrText>
            </w:r>
            <w:r>
              <w:rPr>
                <w:noProof/>
                <w:webHidden/>
              </w:rPr>
            </w:r>
            <w:r>
              <w:rPr>
                <w:noProof/>
                <w:webHidden/>
              </w:rPr>
              <w:fldChar w:fldCharType="separate"/>
            </w:r>
            <w:r>
              <w:rPr>
                <w:noProof/>
                <w:webHidden/>
              </w:rPr>
              <w:t>11</w:t>
            </w:r>
            <w:r>
              <w:rPr>
                <w:noProof/>
                <w:webHidden/>
              </w:rPr>
              <w:fldChar w:fldCharType="end"/>
            </w:r>
          </w:hyperlink>
        </w:p>
        <w:p w14:paraId="68073CAD" w14:textId="3FBD30DB" w:rsidR="00394A86" w:rsidRDefault="00394A86">
          <w:pPr>
            <w:pStyle w:val="TOC3"/>
            <w:tabs>
              <w:tab w:val="right" w:leader="dot" w:pos="12950"/>
            </w:tabs>
            <w:rPr>
              <w:rFonts w:eastAsiaTheme="minorEastAsia"/>
              <w:noProof/>
            </w:rPr>
          </w:pPr>
          <w:hyperlink w:anchor="_Toc530729573"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_Toc530729573 \h </w:instrText>
            </w:r>
            <w:r>
              <w:rPr>
                <w:noProof/>
                <w:webHidden/>
              </w:rPr>
            </w:r>
            <w:r>
              <w:rPr>
                <w:noProof/>
                <w:webHidden/>
              </w:rPr>
              <w:fldChar w:fldCharType="separate"/>
            </w:r>
            <w:r>
              <w:rPr>
                <w:noProof/>
                <w:webHidden/>
              </w:rPr>
              <w:t>11</w:t>
            </w:r>
            <w:r>
              <w:rPr>
                <w:noProof/>
                <w:webHidden/>
              </w:rPr>
              <w:fldChar w:fldCharType="end"/>
            </w:r>
          </w:hyperlink>
        </w:p>
        <w:p w14:paraId="78AFAB56" w14:textId="59B628F6" w:rsidR="00394A86" w:rsidRDefault="00394A86">
          <w:pPr>
            <w:pStyle w:val="TOC2"/>
            <w:rPr>
              <w:rFonts w:eastAsiaTheme="minorEastAsia" w:cstheme="minorBidi"/>
              <w:b w:val="0"/>
              <w:iCs w:val="0"/>
              <w:szCs w:val="22"/>
            </w:rPr>
          </w:pPr>
          <w:hyperlink w:anchor="_Toc530729574" w:history="1">
            <w:r w:rsidRPr="00497D97">
              <w:rPr>
                <w:rStyle w:val="Hyperlink"/>
              </w:rPr>
              <w:t>Course:  Principles, Practices, and Socio-Cultural Issues of Teaching English Language Learners</w:t>
            </w:r>
            <w:r>
              <w:rPr>
                <w:webHidden/>
              </w:rPr>
              <w:tab/>
            </w:r>
            <w:r>
              <w:rPr>
                <w:webHidden/>
              </w:rPr>
              <w:fldChar w:fldCharType="begin"/>
            </w:r>
            <w:r>
              <w:rPr>
                <w:webHidden/>
              </w:rPr>
              <w:instrText xml:space="preserve"> PAGEREF _Toc530729574 \h </w:instrText>
            </w:r>
            <w:r>
              <w:rPr>
                <w:webHidden/>
              </w:rPr>
            </w:r>
            <w:r>
              <w:rPr>
                <w:webHidden/>
              </w:rPr>
              <w:fldChar w:fldCharType="separate"/>
            </w:r>
            <w:r>
              <w:rPr>
                <w:webHidden/>
              </w:rPr>
              <w:t>13</w:t>
            </w:r>
            <w:r>
              <w:rPr>
                <w:webHidden/>
              </w:rPr>
              <w:fldChar w:fldCharType="end"/>
            </w:r>
          </w:hyperlink>
        </w:p>
        <w:p w14:paraId="064CF111" w14:textId="19AD7D07" w:rsidR="00394A86" w:rsidRDefault="00394A86">
          <w:pPr>
            <w:pStyle w:val="TOC3"/>
            <w:tabs>
              <w:tab w:val="right" w:leader="dot" w:pos="12950"/>
            </w:tabs>
            <w:rPr>
              <w:rFonts w:eastAsiaTheme="minorEastAsia"/>
              <w:noProof/>
            </w:rPr>
          </w:pPr>
          <w:hyperlink w:anchor="_Toc530729575"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_Toc530729575 \h </w:instrText>
            </w:r>
            <w:r>
              <w:rPr>
                <w:noProof/>
                <w:webHidden/>
              </w:rPr>
            </w:r>
            <w:r>
              <w:rPr>
                <w:noProof/>
                <w:webHidden/>
              </w:rPr>
              <w:fldChar w:fldCharType="separate"/>
            </w:r>
            <w:r>
              <w:rPr>
                <w:noProof/>
                <w:webHidden/>
              </w:rPr>
              <w:t>13</w:t>
            </w:r>
            <w:r>
              <w:rPr>
                <w:noProof/>
                <w:webHidden/>
              </w:rPr>
              <w:fldChar w:fldCharType="end"/>
            </w:r>
          </w:hyperlink>
        </w:p>
        <w:p w14:paraId="50C8BF2A" w14:textId="0C5652A9" w:rsidR="00394A86" w:rsidRDefault="00394A86">
          <w:pPr>
            <w:pStyle w:val="TOC3"/>
            <w:tabs>
              <w:tab w:val="right" w:leader="dot" w:pos="12950"/>
            </w:tabs>
            <w:rPr>
              <w:rFonts w:eastAsiaTheme="minorEastAsia"/>
              <w:noProof/>
            </w:rPr>
          </w:pPr>
          <w:hyperlink w:anchor="_Toc530729576" w:history="1">
            <w:r w:rsidRPr="00497D97">
              <w:rPr>
                <w:rStyle w:val="Hyperlink"/>
                <w:noProof/>
              </w:rPr>
              <w:t>Course Structure</w:t>
            </w:r>
            <w:r>
              <w:rPr>
                <w:noProof/>
                <w:webHidden/>
              </w:rPr>
              <w:tab/>
            </w:r>
            <w:r>
              <w:rPr>
                <w:noProof/>
                <w:webHidden/>
              </w:rPr>
              <w:fldChar w:fldCharType="begin"/>
            </w:r>
            <w:r>
              <w:rPr>
                <w:noProof/>
                <w:webHidden/>
              </w:rPr>
              <w:instrText xml:space="preserve"> PAGEREF _Toc530729576 \h </w:instrText>
            </w:r>
            <w:r>
              <w:rPr>
                <w:noProof/>
                <w:webHidden/>
              </w:rPr>
            </w:r>
            <w:r>
              <w:rPr>
                <w:noProof/>
                <w:webHidden/>
              </w:rPr>
              <w:fldChar w:fldCharType="separate"/>
            </w:r>
            <w:r>
              <w:rPr>
                <w:noProof/>
                <w:webHidden/>
              </w:rPr>
              <w:t>13</w:t>
            </w:r>
            <w:r>
              <w:rPr>
                <w:noProof/>
                <w:webHidden/>
              </w:rPr>
              <w:fldChar w:fldCharType="end"/>
            </w:r>
          </w:hyperlink>
        </w:p>
        <w:p w14:paraId="405A8B9E" w14:textId="3ACFCE13" w:rsidR="00394A86" w:rsidRDefault="00394A86">
          <w:pPr>
            <w:pStyle w:val="TOC3"/>
            <w:tabs>
              <w:tab w:val="right" w:leader="dot" w:pos="12950"/>
            </w:tabs>
            <w:rPr>
              <w:rFonts w:eastAsiaTheme="minorEastAsia"/>
              <w:noProof/>
            </w:rPr>
          </w:pPr>
          <w:hyperlink w:anchor="_Toc530729577" w:history="1">
            <w:r w:rsidRPr="00497D97">
              <w:rPr>
                <w:rStyle w:val="Hyperlink"/>
                <w:noProof/>
              </w:rPr>
              <w:t>Textbook</w:t>
            </w:r>
            <w:r>
              <w:rPr>
                <w:noProof/>
                <w:webHidden/>
              </w:rPr>
              <w:tab/>
            </w:r>
            <w:r>
              <w:rPr>
                <w:noProof/>
                <w:webHidden/>
              </w:rPr>
              <w:fldChar w:fldCharType="begin"/>
            </w:r>
            <w:r>
              <w:rPr>
                <w:noProof/>
                <w:webHidden/>
              </w:rPr>
              <w:instrText xml:space="preserve"> PAGEREF _Toc530729577 \h </w:instrText>
            </w:r>
            <w:r>
              <w:rPr>
                <w:noProof/>
                <w:webHidden/>
              </w:rPr>
            </w:r>
            <w:r>
              <w:rPr>
                <w:noProof/>
                <w:webHidden/>
              </w:rPr>
              <w:fldChar w:fldCharType="separate"/>
            </w:r>
            <w:r>
              <w:rPr>
                <w:noProof/>
                <w:webHidden/>
              </w:rPr>
              <w:t>15</w:t>
            </w:r>
            <w:r>
              <w:rPr>
                <w:noProof/>
                <w:webHidden/>
              </w:rPr>
              <w:fldChar w:fldCharType="end"/>
            </w:r>
          </w:hyperlink>
        </w:p>
        <w:p w14:paraId="6CAB12AC" w14:textId="64A3644E" w:rsidR="00394A86" w:rsidRDefault="00394A86">
          <w:pPr>
            <w:pStyle w:val="TOC3"/>
            <w:tabs>
              <w:tab w:val="right" w:leader="dot" w:pos="12950"/>
            </w:tabs>
            <w:rPr>
              <w:rFonts w:eastAsiaTheme="minorEastAsia"/>
              <w:noProof/>
            </w:rPr>
          </w:pPr>
          <w:hyperlink w:anchor="_Toc530729578"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_Toc530729578 \h </w:instrText>
            </w:r>
            <w:r>
              <w:rPr>
                <w:noProof/>
                <w:webHidden/>
              </w:rPr>
            </w:r>
            <w:r>
              <w:rPr>
                <w:noProof/>
                <w:webHidden/>
              </w:rPr>
              <w:fldChar w:fldCharType="separate"/>
            </w:r>
            <w:r>
              <w:rPr>
                <w:noProof/>
                <w:webHidden/>
              </w:rPr>
              <w:t>15</w:t>
            </w:r>
            <w:r>
              <w:rPr>
                <w:noProof/>
                <w:webHidden/>
              </w:rPr>
              <w:fldChar w:fldCharType="end"/>
            </w:r>
          </w:hyperlink>
        </w:p>
        <w:p w14:paraId="79F84E5C" w14:textId="05CDF73F" w:rsidR="00394A86" w:rsidRDefault="00394A86">
          <w:pPr>
            <w:pStyle w:val="TOC2"/>
            <w:rPr>
              <w:rFonts w:eastAsiaTheme="minorEastAsia" w:cstheme="minorBidi"/>
              <w:b w:val="0"/>
              <w:iCs w:val="0"/>
              <w:szCs w:val="22"/>
            </w:rPr>
          </w:pPr>
          <w:hyperlink w:anchor="_Toc530729579" w:history="1">
            <w:r w:rsidRPr="00497D97">
              <w:rPr>
                <w:rStyle w:val="Hyperlink"/>
              </w:rPr>
              <w:t>Course:  Psycho-educational Development of Diverse Learner Classroom Application</w:t>
            </w:r>
            <w:r>
              <w:rPr>
                <w:webHidden/>
              </w:rPr>
              <w:tab/>
            </w:r>
            <w:r>
              <w:rPr>
                <w:webHidden/>
              </w:rPr>
              <w:fldChar w:fldCharType="begin"/>
            </w:r>
            <w:r>
              <w:rPr>
                <w:webHidden/>
              </w:rPr>
              <w:instrText xml:space="preserve"> PAGEREF _Toc530729579 \h </w:instrText>
            </w:r>
            <w:r>
              <w:rPr>
                <w:webHidden/>
              </w:rPr>
            </w:r>
            <w:r>
              <w:rPr>
                <w:webHidden/>
              </w:rPr>
              <w:fldChar w:fldCharType="separate"/>
            </w:r>
            <w:r>
              <w:rPr>
                <w:webHidden/>
              </w:rPr>
              <w:t>18</w:t>
            </w:r>
            <w:r>
              <w:rPr>
                <w:webHidden/>
              </w:rPr>
              <w:fldChar w:fldCharType="end"/>
            </w:r>
          </w:hyperlink>
        </w:p>
        <w:p w14:paraId="45E3259E" w14:textId="2A1BFBF3" w:rsidR="00394A86" w:rsidRDefault="00394A86">
          <w:pPr>
            <w:pStyle w:val="TOC3"/>
            <w:tabs>
              <w:tab w:val="right" w:leader="dot" w:pos="12950"/>
            </w:tabs>
            <w:rPr>
              <w:rFonts w:eastAsiaTheme="minorEastAsia"/>
              <w:noProof/>
            </w:rPr>
          </w:pPr>
          <w:hyperlink w:anchor="_Toc530729580"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_Toc530729580 \h </w:instrText>
            </w:r>
            <w:r>
              <w:rPr>
                <w:noProof/>
                <w:webHidden/>
              </w:rPr>
            </w:r>
            <w:r>
              <w:rPr>
                <w:noProof/>
                <w:webHidden/>
              </w:rPr>
              <w:fldChar w:fldCharType="separate"/>
            </w:r>
            <w:r>
              <w:rPr>
                <w:noProof/>
                <w:webHidden/>
              </w:rPr>
              <w:t>18</w:t>
            </w:r>
            <w:r>
              <w:rPr>
                <w:noProof/>
                <w:webHidden/>
              </w:rPr>
              <w:fldChar w:fldCharType="end"/>
            </w:r>
          </w:hyperlink>
        </w:p>
        <w:p w14:paraId="36270487" w14:textId="1652E3AF" w:rsidR="00394A86" w:rsidRDefault="00394A86">
          <w:pPr>
            <w:pStyle w:val="TOC3"/>
            <w:tabs>
              <w:tab w:val="right" w:leader="dot" w:pos="12950"/>
            </w:tabs>
            <w:rPr>
              <w:rFonts w:eastAsiaTheme="minorEastAsia"/>
              <w:noProof/>
            </w:rPr>
          </w:pPr>
          <w:hyperlink w:anchor="_Toc530729581" w:history="1">
            <w:r w:rsidRPr="00497D97">
              <w:rPr>
                <w:rStyle w:val="Hyperlink"/>
                <w:noProof/>
              </w:rPr>
              <w:t>Course Structure</w:t>
            </w:r>
            <w:r>
              <w:rPr>
                <w:noProof/>
                <w:webHidden/>
              </w:rPr>
              <w:tab/>
            </w:r>
            <w:r>
              <w:rPr>
                <w:noProof/>
                <w:webHidden/>
              </w:rPr>
              <w:fldChar w:fldCharType="begin"/>
            </w:r>
            <w:r>
              <w:rPr>
                <w:noProof/>
                <w:webHidden/>
              </w:rPr>
              <w:instrText xml:space="preserve"> PAGEREF _Toc530729581 \h </w:instrText>
            </w:r>
            <w:r>
              <w:rPr>
                <w:noProof/>
                <w:webHidden/>
              </w:rPr>
            </w:r>
            <w:r>
              <w:rPr>
                <w:noProof/>
                <w:webHidden/>
              </w:rPr>
              <w:fldChar w:fldCharType="separate"/>
            </w:r>
            <w:r>
              <w:rPr>
                <w:noProof/>
                <w:webHidden/>
              </w:rPr>
              <w:t>18</w:t>
            </w:r>
            <w:r>
              <w:rPr>
                <w:noProof/>
                <w:webHidden/>
              </w:rPr>
              <w:fldChar w:fldCharType="end"/>
            </w:r>
          </w:hyperlink>
        </w:p>
        <w:p w14:paraId="11E578A0" w14:textId="6132FB3D" w:rsidR="00394A86" w:rsidRDefault="00394A86">
          <w:pPr>
            <w:pStyle w:val="TOC3"/>
            <w:tabs>
              <w:tab w:val="right" w:leader="dot" w:pos="12950"/>
            </w:tabs>
            <w:rPr>
              <w:rFonts w:eastAsiaTheme="minorEastAsia"/>
              <w:noProof/>
            </w:rPr>
          </w:pPr>
          <w:hyperlink w:anchor="_Toc530729582" w:history="1">
            <w:r w:rsidRPr="00497D97">
              <w:rPr>
                <w:rStyle w:val="Hyperlink"/>
                <w:noProof/>
              </w:rPr>
              <w:t>Textbook:</w:t>
            </w:r>
            <w:r>
              <w:rPr>
                <w:noProof/>
                <w:webHidden/>
              </w:rPr>
              <w:tab/>
            </w:r>
            <w:r>
              <w:rPr>
                <w:noProof/>
                <w:webHidden/>
              </w:rPr>
              <w:fldChar w:fldCharType="begin"/>
            </w:r>
            <w:r>
              <w:rPr>
                <w:noProof/>
                <w:webHidden/>
              </w:rPr>
              <w:instrText xml:space="preserve"> PAGEREF _Toc530729582 \h </w:instrText>
            </w:r>
            <w:r>
              <w:rPr>
                <w:noProof/>
                <w:webHidden/>
              </w:rPr>
            </w:r>
            <w:r>
              <w:rPr>
                <w:noProof/>
                <w:webHidden/>
              </w:rPr>
              <w:fldChar w:fldCharType="separate"/>
            </w:r>
            <w:r>
              <w:rPr>
                <w:noProof/>
                <w:webHidden/>
              </w:rPr>
              <w:t>19</w:t>
            </w:r>
            <w:r>
              <w:rPr>
                <w:noProof/>
                <w:webHidden/>
              </w:rPr>
              <w:fldChar w:fldCharType="end"/>
            </w:r>
          </w:hyperlink>
        </w:p>
        <w:p w14:paraId="2B5153D7" w14:textId="432E3A86" w:rsidR="00394A86" w:rsidRDefault="00394A86">
          <w:pPr>
            <w:pStyle w:val="TOC3"/>
            <w:tabs>
              <w:tab w:val="right" w:leader="dot" w:pos="12950"/>
            </w:tabs>
            <w:rPr>
              <w:rFonts w:eastAsiaTheme="minorEastAsia"/>
              <w:noProof/>
            </w:rPr>
          </w:pPr>
          <w:hyperlink w:anchor="_Toc530729583"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_Toc530729583 \h </w:instrText>
            </w:r>
            <w:r>
              <w:rPr>
                <w:noProof/>
                <w:webHidden/>
              </w:rPr>
            </w:r>
            <w:r>
              <w:rPr>
                <w:noProof/>
                <w:webHidden/>
              </w:rPr>
              <w:fldChar w:fldCharType="separate"/>
            </w:r>
            <w:r>
              <w:rPr>
                <w:noProof/>
                <w:webHidden/>
              </w:rPr>
              <w:t>20</w:t>
            </w:r>
            <w:r>
              <w:rPr>
                <w:noProof/>
                <w:webHidden/>
              </w:rPr>
              <w:fldChar w:fldCharType="end"/>
            </w:r>
          </w:hyperlink>
        </w:p>
        <w:p w14:paraId="6A0A1E0B" w14:textId="5E8B1DBB" w:rsidR="00394A86" w:rsidRDefault="00394A86">
          <w:pPr>
            <w:pStyle w:val="TOC2"/>
            <w:rPr>
              <w:rFonts w:eastAsiaTheme="minorEastAsia" w:cstheme="minorBidi"/>
              <w:b w:val="0"/>
              <w:iCs w:val="0"/>
              <w:szCs w:val="22"/>
            </w:rPr>
          </w:pPr>
          <w:hyperlink w:anchor="_Toc530729584" w:history="1">
            <w:r w:rsidRPr="00497D97">
              <w:rPr>
                <w:rStyle w:val="Hyperlink"/>
              </w:rPr>
              <w:t>Course: Technology in the Curriculum</w:t>
            </w:r>
            <w:r>
              <w:rPr>
                <w:webHidden/>
              </w:rPr>
              <w:tab/>
            </w:r>
            <w:r>
              <w:rPr>
                <w:webHidden/>
              </w:rPr>
              <w:fldChar w:fldCharType="begin"/>
            </w:r>
            <w:r>
              <w:rPr>
                <w:webHidden/>
              </w:rPr>
              <w:instrText xml:space="preserve"> PAGEREF _Toc530729584 \h </w:instrText>
            </w:r>
            <w:r>
              <w:rPr>
                <w:webHidden/>
              </w:rPr>
            </w:r>
            <w:r>
              <w:rPr>
                <w:webHidden/>
              </w:rPr>
              <w:fldChar w:fldCharType="separate"/>
            </w:r>
            <w:r>
              <w:rPr>
                <w:webHidden/>
              </w:rPr>
              <w:t>22</w:t>
            </w:r>
            <w:r>
              <w:rPr>
                <w:webHidden/>
              </w:rPr>
              <w:fldChar w:fldCharType="end"/>
            </w:r>
          </w:hyperlink>
        </w:p>
        <w:p w14:paraId="212F7C04" w14:textId="3E39C425" w:rsidR="00394A86" w:rsidRDefault="00394A86">
          <w:pPr>
            <w:pStyle w:val="TOC3"/>
            <w:tabs>
              <w:tab w:val="right" w:leader="dot" w:pos="12950"/>
            </w:tabs>
            <w:rPr>
              <w:rFonts w:eastAsiaTheme="minorEastAsia"/>
              <w:noProof/>
            </w:rPr>
          </w:pPr>
          <w:hyperlink w:anchor="_Toc530729585"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_Toc530729585 \h </w:instrText>
            </w:r>
            <w:r>
              <w:rPr>
                <w:noProof/>
                <w:webHidden/>
              </w:rPr>
            </w:r>
            <w:r>
              <w:rPr>
                <w:noProof/>
                <w:webHidden/>
              </w:rPr>
              <w:fldChar w:fldCharType="separate"/>
            </w:r>
            <w:r>
              <w:rPr>
                <w:noProof/>
                <w:webHidden/>
              </w:rPr>
              <w:t>22</w:t>
            </w:r>
            <w:r>
              <w:rPr>
                <w:noProof/>
                <w:webHidden/>
              </w:rPr>
              <w:fldChar w:fldCharType="end"/>
            </w:r>
          </w:hyperlink>
        </w:p>
        <w:p w14:paraId="35B56E22" w14:textId="4D40CC70" w:rsidR="00394A86" w:rsidRDefault="00394A86">
          <w:pPr>
            <w:pStyle w:val="TOC3"/>
            <w:tabs>
              <w:tab w:val="right" w:leader="dot" w:pos="12950"/>
            </w:tabs>
            <w:rPr>
              <w:rFonts w:eastAsiaTheme="minorEastAsia"/>
              <w:noProof/>
            </w:rPr>
          </w:pPr>
          <w:hyperlink w:anchor="_Toc530729586" w:history="1">
            <w:r w:rsidRPr="00497D97">
              <w:rPr>
                <w:rStyle w:val="Hyperlink"/>
                <w:noProof/>
              </w:rPr>
              <w:t>Course Structure</w:t>
            </w:r>
            <w:r>
              <w:rPr>
                <w:noProof/>
                <w:webHidden/>
              </w:rPr>
              <w:tab/>
            </w:r>
            <w:r>
              <w:rPr>
                <w:noProof/>
                <w:webHidden/>
              </w:rPr>
              <w:fldChar w:fldCharType="begin"/>
            </w:r>
            <w:r>
              <w:rPr>
                <w:noProof/>
                <w:webHidden/>
              </w:rPr>
              <w:instrText xml:space="preserve"> PAGEREF _Toc530729586 \h </w:instrText>
            </w:r>
            <w:r>
              <w:rPr>
                <w:noProof/>
                <w:webHidden/>
              </w:rPr>
            </w:r>
            <w:r>
              <w:rPr>
                <w:noProof/>
                <w:webHidden/>
              </w:rPr>
              <w:fldChar w:fldCharType="separate"/>
            </w:r>
            <w:r>
              <w:rPr>
                <w:noProof/>
                <w:webHidden/>
              </w:rPr>
              <w:t>22</w:t>
            </w:r>
            <w:r>
              <w:rPr>
                <w:noProof/>
                <w:webHidden/>
              </w:rPr>
              <w:fldChar w:fldCharType="end"/>
            </w:r>
          </w:hyperlink>
        </w:p>
        <w:p w14:paraId="0C4EEF89" w14:textId="715F95C0" w:rsidR="00394A86" w:rsidRDefault="00394A86">
          <w:pPr>
            <w:pStyle w:val="TOC3"/>
            <w:tabs>
              <w:tab w:val="right" w:leader="dot" w:pos="12950"/>
            </w:tabs>
            <w:rPr>
              <w:rFonts w:eastAsiaTheme="minorEastAsia"/>
              <w:noProof/>
            </w:rPr>
          </w:pPr>
          <w:hyperlink w:anchor="_Toc530729587" w:history="1">
            <w:r w:rsidRPr="00497D97">
              <w:rPr>
                <w:rStyle w:val="Hyperlink"/>
                <w:noProof/>
              </w:rPr>
              <w:t>Resources</w:t>
            </w:r>
            <w:r>
              <w:rPr>
                <w:noProof/>
                <w:webHidden/>
              </w:rPr>
              <w:tab/>
            </w:r>
            <w:r>
              <w:rPr>
                <w:noProof/>
                <w:webHidden/>
              </w:rPr>
              <w:fldChar w:fldCharType="begin"/>
            </w:r>
            <w:r>
              <w:rPr>
                <w:noProof/>
                <w:webHidden/>
              </w:rPr>
              <w:instrText xml:space="preserve"> PAGEREF _Toc530729587 \h </w:instrText>
            </w:r>
            <w:r>
              <w:rPr>
                <w:noProof/>
                <w:webHidden/>
              </w:rPr>
            </w:r>
            <w:r>
              <w:rPr>
                <w:noProof/>
                <w:webHidden/>
              </w:rPr>
              <w:fldChar w:fldCharType="separate"/>
            </w:r>
            <w:r>
              <w:rPr>
                <w:noProof/>
                <w:webHidden/>
              </w:rPr>
              <w:t>23</w:t>
            </w:r>
            <w:r>
              <w:rPr>
                <w:noProof/>
                <w:webHidden/>
              </w:rPr>
              <w:fldChar w:fldCharType="end"/>
            </w:r>
          </w:hyperlink>
        </w:p>
        <w:p w14:paraId="4B4824CC" w14:textId="319D1175" w:rsidR="00394A86" w:rsidRDefault="00394A86">
          <w:pPr>
            <w:pStyle w:val="TOC3"/>
            <w:tabs>
              <w:tab w:val="right" w:leader="dot" w:pos="12950"/>
            </w:tabs>
            <w:rPr>
              <w:rFonts w:eastAsiaTheme="minorEastAsia"/>
              <w:noProof/>
            </w:rPr>
          </w:pPr>
          <w:hyperlink w:anchor="_Toc530729588"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_Toc530729588 \h </w:instrText>
            </w:r>
            <w:r>
              <w:rPr>
                <w:noProof/>
                <w:webHidden/>
              </w:rPr>
            </w:r>
            <w:r>
              <w:rPr>
                <w:noProof/>
                <w:webHidden/>
              </w:rPr>
              <w:fldChar w:fldCharType="separate"/>
            </w:r>
            <w:r>
              <w:rPr>
                <w:noProof/>
                <w:webHidden/>
              </w:rPr>
              <w:t>23</w:t>
            </w:r>
            <w:r>
              <w:rPr>
                <w:noProof/>
                <w:webHidden/>
              </w:rPr>
              <w:fldChar w:fldCharType="end"/>
            </w:r>
          </w:hyperlink>
        </w:p>
        <w:p w14:paraId="29B891A2" w14:textId="2EF5E660" w:rsidR="00394A86" w:rsidRDefault="00394A86">
          <w:pPr>
            <w:pStyle w:val="TOC2"/>
            <w:rPr>
              <w:rFonts w:eastAsiaTheme="minorEastAsia" w:cstheme="minorBidi"/>
              <w:b w:val="0"/>
              <w:iCs w:val="0"/>
              <w:szCs w:val="22"/>
            </w:rPr>
          </w:pPr>
          <w:hyperlink w:anchor="_Toc530729589" w:history="1">
            <w:r w:rsidRPr="00497D97">
              <w:rPr>
                <w:rStyle w:val="Hyperlink"/>
              </w:rPr>
              <w:t>Course:  Setting Classroom Procedures (Seminar)</w:t>
            </w:r>
            <w:r>
              <w:rPr>
                <w:webHidden/>
              </w:rPr>
              <w:tab/>
            </w:r>
            <w:r>
              <w:rPr>
                <w:webHidden/>
              </w:rPr>
              <w:fldChar w:fldCharType="begin"/>
            </w:r>
            <w:r>
              <w:rPr>
                <w:webHidden/>
              </w:rPr>
              <w:instrText xml:space="preserve"> PAGEREF _Toc530729589 \h </w:instrText>
            </w:r>
            <w:r>
              <w:rPr>
                <w:webHidden/>
              </w:rPr>
            </w:r>
            <w:r>
              <w:rPr>
                <w:webHidden/>
              </w:rPr>
              <w:fldChar w:fldCharType="separate"/>
            </w:r>
            <w:r>
              <w:rPr>
                <w:webHidden/>
              </w:rPr>
              <w:t>28</w:t>
            </w:r>
            <w:r>
              <w:rPr>
                <w:webHidden/>
              </w:rPr>
              <w:fldChar w:fldCharType="end"/>
            </w:r>
          </w:hyperlink>
        </w:p>
        <w:p w14:paraId="28B7C06E" w14:textId="59EE5C18" w:rsidR="00394A86" w:rsidRDefault="00394A86">
          <w:pPr>
            <w:pStyle w:val="TOC3"/>
            <w:tabs>
              <w:tab w:val="right" w:leader="dot" w:pos="12950"/>
            </w:tabs>
            <w:rPr>
              <w:rFonts w:eastAsiaTheme="minorEastAsia"/>
              <w:noProof/>
            </w:rPr>
          </w:pPr>
          <w:hyperlink w:anchor="_Toc530729590"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_Toc530729590 \h </w:instrText>
            </w:r>
            <w:r>
              <w:rPr>
                <w:noProof/>
                <w:webHidden/>
              </w:rPr>
            </w:r>
            <w:r>
              <w:rPr>
                <w:noProof/>
                <w:webHidden/>
              </w:rPr>
              <w:fldChar w:fldCharType="separate"/>
            </w:r>
            <w:r>
              <w:rPr>
                <w:noProof/>
                <w:webHidden/>
              </w:rPr>
              <w:t>28</w:t>
            </w:r>
            <w:r>
              <w:rPr>
                <w:noProof/>
                <w:webHidden/>
              </w:rPr>
              <w:fldChar w:fldCharType="end"/>
            </w:r>
          </w:hyperlink>
        </w:p>
        <w:p w14:paraId="2C5E07DD" w14:textId="5B69A2A0" w:rsidR="00394A86" w:rsidRDefault="00394A86">
          <w:pPr>
            <w:pStyle w:val="TOC3"/>
            <w:tabs>
              <w:tab w:val="right" w:leader="dot" w:pos="12950"/>
            </w:tabs>
            <w:rPr>
              <w:rFonts w:eastAsiaTheme="minorEastAsia"/>
              <w:noProof/>
            </w:rPr>
          </w:pPr>
          <w:hyperlink w:anchor="_Toc530729591" w:history="1">
            <w:r w:rsidRPr="00497D97">
              <w:rPr>
                <w:rStyle w:val="Hyperlink"/>
                <w:noProof/>
              </w:rPr>
              <w:t>Course Structure</w:t>
            </w:r>
            <w:r>
              <w:rPr>
                <w:noProof/>
                <w:webHidden/>
              </w:rPr>
              <w:tab/>
            </w:r>
            <w:r>
              <w:rPr>
                <w:noProof/>
                <w:webHidden/>
              </w:rPr>
              <w:fldChar w:fldCharType="begin"/>
            </w:r>
            <w:r>
              <w:rPr>
                <w:noProof/>
                <w:webHidden/>
              </w:rPr>
              <w:instrText xml:space="preserve"> PAGEREF _Toc530729591 \h </w:instrText>
            </w:r>
            <w:r>
              <w:rPr>
                <w:noProof/>
                <w:webHidden/>
              </w:rPr>
            </w:r>
            <w:r>
              <w:rPr>
                <w:noProof/>
                <w:webHidden/>
              </w:rPr>
              <w:fldChar w:fldCharType="separate"/>
            </w:r>
            <w:r>
              <w:rPr>
                <w:noProof/>
                <w:webHidden/>
              </w:rPr>
              <w:t>28</w:t>
            </w:r>
            <w:r>
              <w:rPr>
                <w:noProof/>
                <w:webHidden/>
              </w:rPr>
              <w:fldChar w:fldCharType="end"/>
            </w:r>
          </w:hyperlink>
        </w:p>
        <w:p w14:paraId="2E608333" w14:textId="5DC0852B" w:rsidR="00394A86" w:rsidRDefault="00394A86">
          <w:pPr>
            <w:pStyle w:val="TOC3"/>
            <w:tabs>
              <w:tab w:val="right" w:leader="dot" w:pos="12950"/>
            </w:tabs>
            <w:rPr>
              <w:rFonts w:eastAsiaTheme="minorEastAsia"/>
              <w:noProof/>
            </w:rPr>
          </w:pPr>
          <w:hyperlink w:anchor="_Toc530729592" w:history="1">
            <w:r w:rsidRPr="00497D97">
              <w:rPr>
                <w:rStyle w:val="Hyperlink"/>
                <w:noProof/>
              </w:rPr>
              <w:t>Textbook</w:t>
            </w:r>
            <w:r>
              <w:rPr>
                <w:noProof/>
                <w:webHidden/>
              </w:rPr>
              <w:tab/>
            </w:r>
            <w:r>
              <w:rPr>
                <w:noProof/>
                <w:webHidden/>
              </w:rPr>
              <w:fldChar w:fldCharType="begin"/>
            </w:r>
            <w:r>
              <w:rPr>
                <w:noProof/>
                <w:webHidden/>
              </w:rPr>
              <w:instrText xml:space="preserve"> PAGEREF _Toc530729592 \h </w:instrText>
            </w:r>
            <w:r>
              <w:rPr>
                <w:noProof/>
                <w:webHidden/>
              </w:rPr>
            </w:r>
            <w:r>
              <w:rPr>
                <w:noProof/>
                <w:webHidden/>
              </w:rPr>
              <w:fldChar w:fldCharType="separate"/>
            </w:r>
            <w:r>
              <w:rPr>
                <w:noProof/>
                <w:webHidden/>
              </w:rPr>
              <w:t>29</w:t>
            </w:r>
            <w:r>
              <w:rPr>
                <w:noProof/>
                <w:webHidden/>
              </w:rPr>
              <w:fldChar w:fldCharType="end"/>
            </w:r>
          </w:hyperlink>
        </w:p>
        <w:p w14:paraId="4796142B" w14:textId="6C3CB9F4" w:rsidR="00394A86" w:rsidRDefault="00394A86">
          <w:pPr>
            <w:pStyle w:val="TOC3"/>
            <w:tabs>
              <w:tab w:val="right" w:leader="dot" w:pos="12950"/>
            </w:tabs>
            <w:rPr>
              <w:rFonts w:eastAsiaTheme="minorEastAsia"/>
              <w:noProof/>
            </w:rPr>
          </w:pPr>
          <w:hyperlink w:anchor="_Toc530729593"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_Toc530729593 \h </w:instrText>
            </w:r>
            <w:r>
              <w:rPr>
                <w:noProof/>
                <w:webHidden/>
              </w:rPr>
            </w:r>
            <w:r>
              <w:rPr>
                <w:noProof/>
                <w:webHidden/>
              </w:rPr>
              <w:fldChar w:fldCharType="separate"/>
            </w:r>
            <w:r>
              <w:rPr>
                <w:noProof/>
                <w:webHidden/>
              </w:rPr>
              <w:t>29</w:t>
            </w:r>
            <w:r>
              <w:rPr>
                <w:noProof/>
                <w:webHidden/>
              </w:rPr>
              <w:fldChar w:fldCharType="end"/>
            </w:r>
          </w:hyperlink>
        </w:p>
        <w:p w14:paraId="63908AE3" w14:textId="0C177578" w:rsidR="00394A86" w:rsidRDefault="00394A86">
          <w:pPr>
            <w:pStyle w:val="TOC2"/>
            <w:rPr>
              <w:rFonts w:eastAsiaTheme="minorEastAsia" w:cstheme="minorBidi"/>
              <w:b w:val="0"/>
              <w:iCs w:val="0"/>
              <w:szCs w:val="22"/>
            </w:rPr>
          </w:pPr>
          <w:hyperlink w:anchor="_Toc530729594" w:history="1">
            <w:r w:rsidRPr="00497D97">
              <w:rPr>
                <w:rStyle w:val="Hyperlink"/>
              </w:rPr>
              <w:t>Course: Supporting Differentiated Learning (Seminar)</w:t>
            </w:r>
            <w:r>
              <w:rPr>
                <w:webHidden/>
              </w:rPr>
              <w:tab/>
            </w:r>
            <w:r>
              <w:rPr>
                <w:webHidden/>
              </w:rPr>
              <w:fldChar w:fldCharType="begin"/>
            </w:r>
            <w:r>
              <w:rPr>
                <w:webHidden/>
              </w:rPr>
              <w:instrText xml:space="preserve"> PAGEREF _Toc530729594 \h </w:instrText>
            </w:r>
            <w:r>
              <w:rPr>
                <w:webHidden/>
              </w:rPr>
            </w:r>
            <w:r>
              <w:rPr>
                <w:webHidden/>
              </w:rPr>
              <w:fldChar w:fldCharType="separate"/>
            </w:r>
            <w:r>
              <w:rPr>
                <w:webHidden/>
              </w:rPr>
              <w:t>31</w:t>
            </w:r>
            <w:r>
              <w:rPr>
                <w:webHidden/>
              </w:rPr>
              <w:fldChar w:fldCharType="end"/>
            </w:r>
          </w:hyperlink>
        </w:p>
        <w:p w14:paraId="3B2D1B6E" w14:textId="63186F5A" w:rsidR="00394A86" w:rsidRDefault="00394A86">
          <w:pPr>
            <w:pStyle w:val="TOC3"/>
            <w:tabs>
              <w:tab w:val="right" w:leader="dot" w:pos="12950"/>
            </w:tabs>
            <w:rPr>
              <w:rFonts w:eastAsiaTheme="minorEastAsia"/>
              <w:noProof/>
            </w:rPr>
          </w:pPr>
          <w:hyperlink w:anchor="_Toc530729595"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_Toc530729595 \h </w:instrText>
            </w:r>
            <w:r>
              <w:rPr>
                <w:noProof/>
                <w:webHidden/>
              </w:rPr>
            </w:r>
            <w:r>
              <w:rPr>
                <w:noProof/>
                <w:webHidden/>
              </w:rPr>
              <w:fldChar w:fldCharType="separate"/>
            </w:r>
            <w:r>
              <w:rPr>
                <w:noProof/>
                <w:webHidden/>
              </w:rPr>
              <w:t>31</w:t>
            </w:r>
            <w:r>
              <w:rPr>
                <w:noProof/>
                <w:webHidden/>
              </w:rPr>
              <w:fldChar w:fldCharType="end"/>
            </w:r>
          </w:hyperlink>
        </w:p>
        <w:p w14:paraId="4C821331" w14:textId="1F7F957D" w:rsidR="00394A86" w:rsidRDefault="00394A86">
          <w:pPr>
            <w:pStyle w:val="TOC3"/>
            <w:tabs>
              <w:tab w:val="right" w:leader="dot" w:pos="12950"/>
            </w:tabs>
            <w:rPr>
              <w:rFonts w:eastAsiaTheme="minorEastAsia"/>
              <w:noProof/>
            </w:rPr>
          </w:pPr>
          <w:hyperlink w:anchor="_Toc530729596" w:history="1">
            <w:r w:rsidRPr="00497D97">
              <w:rPr>
                <w:rStyle w:val="Hyperlink"/>
                <w:noProof/>
              </w:rPr>
              <w:t>Course Structure</w:t>
            </w:r>
            <w:r>
              <w:rPr>
                <w:noProof/>
                <w:webHidden/>
              </w:rPr>
              <w:tab/>
            </w:r>
            <w:r>
              <w:rPr>
                <w:noProof/>
                <w:webHidden/>
              </w:rPr>
              <w:fldChar w:fldCharType="begin"/>
            </w:r>
            <w:r>
              <w:rPr>
                <w:noProof/>
                <w:webHidden/>
              </w:rPr>
              <w:instrText xml:space="preserve"> PAGEREF _Toc530729596 \h </w:instrText>
            </w:r>
            <w:r>
              <w:rPr>
                <w:noProof/>
                <w:webHidden/>
              </w:rPr>
            </w:r>
            <w:r>
              <w:rPr>
                <w:noProof/>
                <w:webHidden/>
              </w:rPr>
              <w:fldChar w:fldCharType="separate"/>
            </w:r>
            <w:r>
              <w:rPr>
                <w:noProof/>
                <w:webHidden/>
              </w:rPr>
              <w:t>31</w:t>
            </w:r>
            <w:r>
              <w:rPr>
                <w:noProof/>
                <w:webHidden/>
              </w:rPr>
              <w:fldChar w:fldCharType="end"/>
            </w:r>
          </w:hyperlink>
        </w:p>
        <w:p w14:paraId="35271C89" w14:textId="3D7C7F1F" w:rsidR="00394A86" w:rsidRDefault="00394A86">
          <w:pPr>
            <w:pStyle w:val="TOC3"/>
            <w:tabs>
              <w:tab w:val="right" w:leader="dot" w:pos="12950"/>
            </w:tabs>
            <w:rPr>
              <w:rFonts w:eastAsiaTheme="minorEastAsia"/>
              <w:noProof/>
            </w:rPr>
          </w:pPr>
          <w:hyperlink w:anchor="_Toc530729597" w:history="1">
            <w:r w:rsidRPr="00497D97">
              <w:rPr>
                <w:rStyle w:val="Hyperlink"/>
                <w:noProof/>
              </w:rPr>
              <w:t>Textbook and General Resources</w:t>
            </w:r>
            <w:r>
              <w:rPr>
                <w:noProof/>
                <w:webHidden/>
              </w:rPr>
              <w:tab/>
            </w:r>
            <w:r>
              <w:rPr>
                <w:noProof/>
                <w:webHidden/>
              </w:rPr>
              <w:fldChar w:fldCharType="begin"/>
            </w:r>
            <w:r>
              <w:rPr>
                <w:noProof/>
                <w:webHidden/>
              </w:rPr>
              <w:instrText xml:space="preserve"> PAGEREF _Toc530729597 \h </w:instrText>
            </w:r>
            <w:r>
              <w:rPr>
                <w:noProof/>
                <w:webHidden/>
              </w:rPr>
            </w:r>
            <w:r>
              <w:rPr>
                <w:noProof/>
                <w:webHidden/>
              </w:rPr>
              <w:fldChar w:fldCharType="separate"/>
            </w:r>
            <w:r>
              <w:rPr>
                <w:noProof/>
                <w:webHidden/>
              </w:rPr>
              <w:t>32</w:t>
            </w:r>
            <w:r>
              <w:rPr>
                <w:noProof/>
                <w:webHidden/>
              </w:rPr>
              <w:fldChar w:fldCharType="end"/>
            </w:r>
          </w:hyperlink>
        </w:p>
        <w:p w14:paraId="387E9687" w14:textId="49E2A750" w:rsidR="00394A86" w:rsidRDefault="00394A86">
          <w:pPr>
            <w:pStyle w:val="TOC3"/>
            <w:tabs>
              <w:tab w:val="right" w:leader="dot" w:pos="12950"/>
            </w:tabs>
            <w:rPr>
              <w:rFonts w:eastAsiaTheme="minorEastAsia"/>
              <w:noProof/>
            </w:rPr>
          </w:pPr>
          <w:hyperlink w:anchor="_Toc530729598"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_Toc530729598 \h </w:instrText>
            </w:r>
            <w:r>
              <w:rPr>
                <w:noProof/>
                <w:webHidden/>
              </w:rPr>
            </w:r>
            <w:r>
              <w:rPr>
                <w:noProof/>
                <w:webHidden/>
              </w:rPr>
              <w:fldChar w:fldCharType="separate"/>
            </w:r>
            <w:r>
              <w:rPr>
                <w:noProof/>
                <w:webHidden/>
              </w:rPr>
              <w:t>33</w:t>
            </w:r>
            <w:r>
              <w:rPr>
                <w:noProof/>
                <w:webHidden/>
              </w:rPr>
              <w:fldChar w:fldCharType="end"/>
            </w:r>
          </w:hyperlink>
        </w:p>
        <w:p w14:paraId="6B617BF4" w14:textId="6F27DFDA" w:rsidR="00394A86" w:rsidRDefault="00394A86">
          <w:pPr>
            <w:pStyle w:val="TOC2"/>
            <w:rPr>
              <w:rFonts w:eastAsiaTheme="minorEastAsia" w:cstheme="minorBidi"/>
              <w:b w:val="0"/>
              <w:iCs w:val="0"/>
              <w:szCs w:val="22"/>
            </w:rPr>
          </w:pPr>
          <w:hyperlink w:anchor="_Toc530729599" w:history="1">
            <w:r w:rsidRPr="00497D97">
              <w:rPr>
                <w:rStyle w:val="Hyperlink"/>
              </w:rPr>
              <w:t>Course: Grading and Goal Setting (Seminar)</w:t>
            </w:r>
            <w:r>
              <w:rPr>
                <w:webHidden/>
              </w:rPr>
              <w:tab/>
            </w:r>
            <w:r>
              <w:rPr>
                <w:webHidden/>
              </w:rPr>
              <w:fldChar w:fldCharType="begin"/>
            </w:r>
            <w:r>
              <w:rPr>
                <w:webHidden/>
              </w:rPr>
              <w:instrText xml:space="preserve"> PAGEREF _Toc530729599 \h </w:instrText>
            </w:r>
            <w:r>
              <w:rPr>
                <w:webHidden/>
              </w:rPr>
            </w:r>
            <w:r>
              <w:rPr>
                <w:webHidden/>
              </w:rPr>
              <w:fldChar w:fldCharType="separate"/>
            </w:r>
            <w:r>
              <w:rPr>
                <w:webHidden/>
              </w:rPr>
              <w:t>38</w:t>
            </w:r>
            <w:r>
              <w:rPr>
                <w:webHidden/>
              </w:rPr>
              <w:fldChar w:fldCharType="end"/>
            </w:r>
          </w:hyperlink>
        </w:p>
        <w:p w14:paraId="15DD215A" w14:textId="37EB0D1B" w:rsidR="00394A86" w:rsidRDefault="00394A86">
          <w:pPr>
            <w:pStyle w:val="TOC3"/>
            <w:tabs>
              <w:tab w:val="right" w:leader="dot" w:pos="12950"/>
            </w:tabs>
            <w:rPr>
              <w:rFonts w:eastAsiaTheme="minorEastAsia"/>
              <w:noProof/>
            </w:rPr>
          </w:pPr>
          <w:hyperlink w:anchor="_Toc530729600"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_Toc530729600 \h </w:instrText>
            </w:r>
            <w:r>
              <w:rPr>
                <w:noProof/>
                <w:webHidden/>
              </w:rPr>
            </w:r>
            <w:r>
              <w:rPr>
                <w:noProof/>
                <w:webHidden/>
              </w:rPr>
              <w:fldChar w:fldCharType="separate"/>
            </w:r>
            <w:r>
              <w:rPr>
                <w:noProof/>
                <w:webHidden/>
              </w:rPr>
              <w:t>38</w:t>
            </w:r>
            <w:r>
              <w:rPr>
                <w:noProof/>
                <w:webHidden/>
              </w:rPr>
              <w:fldChar w:fldCharType="end"/>
            </w:r>
          </w:hyperlink>
        </w:p>
        <w:p w14:paraId="5F5527C6" w14:textId="583A43FE" w:rsidR="00394A86" w:rsidRDefault="00394A86">
          <w:pPr>
            <w:pStyle w:val="TOC3"/>
            <w:tabs>
              <w:tab w:val="right" w:leader="dot" w:pos="12950"/>
            </w:tabs>
            <w:rPr>
              <w:rFonts w:eastAsiaTheme="minorEastAsia"/>
              <w:noProof/>
            </w:rPr>
          </w:pPr>
          <w:hyperlink w:anchor="_Toc530729601" w:history="1">
            <w:r w:rsidRPr="00497D97">
              <w:rPr>
                <w:rStyle w:val="Hyperlink"/>
                <w:noProof/>
              </w:rPr>
              <w:t>Course Structure</w:t>
            </w:r>
            <w:r>
              <w:rPr>
                <w:noProof/>
                <w:webHidden/>
              </w:rPr>
              <w:tab/>
            </w:r>
            <w:r>
              <w:rPr>
                <w:noProof/>
                <w:webHidden/>
              </w:rPr>
              <w:fldChar w:fldCharType="begin"/>
            </w:r>
            <w:r>
              <w:rPr>
                <w:noProof/>
                <w:webHidden/>
              </w:rPr>
              <w:instrText xml:space="preserve"> PAGEREF _Toc530729601 \h </w:instrText>
            </w:r>
            <w:r>
              <w:rPr>
                <w:noProof/>
                <w:webHidden/>
              </w:rPr>
            </w:r>
            <w:r>
              <w:rPr>
                <w:noProof/>
                <w:webHidden/>
              </w:rPr>
              <w:fldChar w:fldCharType="separate"/>
            </w:r>
            <w:r>
              <w:rPr>
                <w:noProof/>
                <w:webHidden/>
              </w:rPr>
              <w:t>38</w:t>
            </w:r>
            <w:r>
              <w:rPr>
                <w:noProof/>
                <w:webHidden/>
              </w:rPr>
              <w:fldChar w:fldCharType="end"/>
            </w:r>
          </w:hyperlink>
        </w:p>
        <w:p w14:paraId="60E3CBF7" w14:textId="111506F2" w:rsidR="00394A86" w:rsidRDefault="00394A86">
          <w:pPr>
            <w:pStyle w:val="TOC3"/>
            <w:tabs>
              <w:tab w:val="right" w:leader="dot" w:pos="12950"/>
            </w:tabs>
            <w:rPr>
              <w:rFonts w:eastAsiaTheme="minorEastAsia"/>
              <w:noProof/>
            </w:rPr>
          </w:pPr>
          <w:hyperlink w:anchor="_Toc530729602" w:history="1">
            <w:r w:rsidRPr="00497D97">
              <w:rPr>
                <w:rStyle w:val="Hyperlink"/>
                <w:noProof/>
              </w:rPr>
              <w:t>Textbook</w:t>
            </w:r>
            <w:r>
              <w:rPr>
                <w:noProof/>
                <w:webHidden/>
              </w:rPr>
              <w:tab/>
            </w:r>
            <w:r>
              <w:rPr>
                <w:noProof/>
                <w:webHidden/>
              </w:rPr>
              <w:fldChar w:fldCharType="begin"/>
            </w:r>
            <w:r>
              <w:rPr>
                <w:noProof/>
                <w:webHidden/>
              </w:rPr>
              <w:instrText xml:space="preserve"> PAGEREF _Toc530729602 \h </w:instrText>
            </w:r>
            <w:r>
              <w:rPr>
                <w:noProof/>
                <w:webHidden/>
              </w:rPr>
            </w:r>
            <w:r>
              <w:rPr>
                <w:noProof/>
                <w:webHidden/>
              </w:rPr>
              <w:fldChar w:fldCharType="separate"/>
            </w:r>
            <w:r>
              <w:rPr>
                <w:noProof/>
                <w:webHidden/>
              </w:rPr>
              <w:t>39</w:t>
            </w:r>
            <w:r>
              <w:rPr>
                <w:noProof/>
                <w:webHidden/>
              </w:rPr>
              <w:fldChar w:fldCharType="end"/>
            </w:r>
          </w:hyperlink>
        </w:p>
        <w:p w14:paraId="1E14B84C" w14:textId="57D936F7" w:rsidR="00394A86" w:rsidRDefault="00394A86">
          <w:pPr>
            <w:pStyle w:val="TOC3"/>
            <w:tabs>
              <w:tab w:val="right" w:leader="dot" w:pos="12950"/>
            </w:tabs>
            <w:rPr>
              <w:rFonts w:eastAsiaTheme="minorEastAsia"/>
              <w:noProof/>
            </w:rPr>
          </w:pPr>
          <w:hyperlink w:anchor="_Toc530729603"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_Toc530729603 \h </w:instrText>
            </w:r>
            <w:r>
              <w:rPr>
                <w:noProof/>
                <w:webHidden/>
              </w:rPr>
            </w:r>
            <w:r>
              <w:rPr>
                <w:noProof/>
                <w:webHidden/>
              </w:rPr>
              <w:fldChar w:fldCharType="separate"/>
            </w:r>
            <w:r>
              <w:rPr>
                <w:noProof/>
                <w:webHidden/>
              </w:rPr>
              <w:t>39</w:t>
            </w:r>
            <w:r>
              <w:rPr>
                <w:noProof/>
                <w:webHidden/>
              </w:rPr>
              <w:fldChar w:fldCharType="end"/>
            </w:r>
          </w:hyperlink>
        </w:p>
        <w:p w14:paraId="1BEEEEDD" w14:textId="50599EDD" w:rsidR="00394A86" w:rsidRDefault="00394A86">
          <w:pPr>
            <w:pStyle w:val="TOC2"/>
            <w:rPr>
              <w:rFonts w:eastAsiaTheme="minorEastAsia" w:cstheme="minorBidi"/>
              <w:b w:val="0"/>
              <w:iCs w:val="0"/>
              <w:szCs w:val="22"/>
            </w:rPr>
          </w:pPr>
          <w:hyperlink w:anchor="_Toc530729604" w:history="1">
            <w:r w:rsidRPr="00497D97">
              <w:rPr>
                <w:rStyle w:val="Hyperlink"/>
              </w:rPr>
              <w:t>Course: Curriculum and Instruction (Seminar)</w:t>
            </w:r>
            <w:r>
              <w:rPr>
                <w:webHidden/>
              </w:rPr>
              <w:tab/>
            </w:r>
            <w:r>
              <w:rPr>
                <w:webHidden/>
              </w:rPr>
              <w:fldChar w:fldCharType="begin"/>
            </w:r>
            <w:r>
              <w:rPr>
                <w:webHidden/>
              </w:rPr>
              <w:instrText xml:space="preserve"> PAGEREF _Toc530729604 \h </w:instrText>
            </w:r>
            <w:r>
              <w:rPr>
                <w:webHidden/>
              </w:rPr>
            </w:r>
            <w:r>
              <w:rPr>
                <w:webHidden/>
              </w:rPr>
              <w:fldChar w:fldCharType="separate"/>
            </w:r>
            <w:r>
              <w:rPr>
                <w:webHidden/>
              </w:rPr>
              <w:t>42</w:t>
            </w:r>
            <w:r>
              <w:rPr>
                <w:webHidden/>
              </w:rPr>
              <w:fldChar w:fldCharType="end"/>
            </w:r>
          </w:hyperlink>
        </w:p>
        <w:p w14:paraId="384E510E" w14:textId="73546D8A" w:rsidR="00394A86" w:rsidRDefault="00394A86">
          <w:pPr>
            <w:pStyle w:val="TOC3"/>
            <w:tabs>
              <w:tab w:val="right" w:leader="dot" w:pos="12950"/>
            </w:tabs>
            <w:rPr>
              <w:rFonts w:eastAsiaTheme="minorEastAsia"/>
              <w:noProof/>
            </w:rPr>
          </w:pPr>
          <w:hyperlink w:anchor="_Toc530729605"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_Toc530729605 \h </w:instrText>
            </w:r>
            <w:r>
              <w:rPr>
                <w:noProof/>
                <w:webHidden/>
              </w:rPr>
            </w:r>
            <w:r>
              <w:rPr>
                <w:noProof/>
                <w:webHidden/>
              </w:rPr>
              <w:fldChar w:fldCharType="separate"/>
            </w:r>
            <w:r>
              <w:rPr>
                <w:noProof/>
                <w:webHidden/>
              </w:rPr>
              <w:t>42</w:t>
            </w:r>
            <w:r>
              <w:rPr>
                <w:noProof/>
                <w:webHidden/>
              </w:rPr>
              <w:fldChar w:fldCharType="end"/>
            </w:r>
          </w:hyperlink>
        </w:p>
        <w:p w14:paraId="2F88457A" w14:textId="5939B5F0" w:rsidR="00394A86" w:rsidRDefault="00394A86">
          <w:pPr>
            <w:pStyle w:val="TOC3"/>
            <w:tabs>
              <w:tab w:val="right" w:leader="dot" w:pos="12950"/>
            </w:tabs>
            <w:rPr>
              <w:rFonts w:eastAsiaTheme="minorEastAsia"/>
              <w:noProof/>
            </w:rPr>
          </w:pPr>
          <w:hyperlink w:anchor="_Toc530729606" w:history="1">
            <w:r w:rsidRPr="00497D97">
              <w:rPr>
                <w:rStyle w:val="Hyperlink"/>
                <w:noProof/>
              </w:rPr>
              <w:t>Course Structure</w:t>
            </w:r>
            <w:r>
              <w:rPr>
                <w:noProof/>
                <w:webHidden/>
              </w:rPr>
              <w:tab/>
            </w:r>
            <w:r>
              <w:rPr>
                <w:noProof/>
                <w:webHidden/>
              </w:rPr>
              <w:fldChar w:fldCharType="begin"/>
            </w:r>
            <w:r>
              <w:rPr>
                <w:noProof/>
                <w:webHidden/>
              </w:rPr>
              <w:instrText xml:space="preserve"> PAGEREF _Toc530729606 \h </w:instrText>
            </w:r>
            <w:r>
              <w:rPr>
                <w:noProof/>
                <w:webHidden/>
              </w:rPr>
            </w:r>
            <w:r>
              <w:rPr>
                <w:noProof/>
                <w:webHidden/>
              </w:rPr>
              <w:fldChar w:fldCharType="separate"/>
            </w:r>
            <w:r>
              <w:rPr>
                <w:noProof/>
                <w:webHidden/>
              </w:rPr>
              <w:t>42</w:t>
            </w:r>
            <w:r>
              <w:rPr>
                <w:noProof/>
                <w:webHidden/>
              </w:rPr>
              <w:fldChar w:fldCharType="end"/>
            </w:r>
          </w:hyperlink>
        </w:p>
        <w:p w14:paraId="19DE266D" w14:textId="7DBA2EE2" w:rsidR="00394A86" w:rsidRDefault="00394A86">
          <w:pPr>
            <w:pStyle w:val="TOC3"/>
            <w:tabs>
              <w:tab w:val="right" w:leader="dot" w:pos="12950"/>
            </w:tabs>
            <w:rPr>
              <w:rFonts w:eastAsiaTheme="minorEastAsia"/>
              <w:noProof/>
            </w:rPr>
          </w:pPr>
          <w:hyperlink w:anchor="_Toc530729607" w:history="1">
            <w:r w:rsidRPr="00497D97">
              <w:rPr>
                <w:rStyle w:val="Hyperlink"/>
                <w:noProof/>
              </w:rPr>
              <w:t>Textbook</w:t>
            </w:r>
            <w:r>
              <w:rPr>
                <w:noProof/>
                <w:webHidden/>
              </w:rPr>
              <w:tab/>
            </w:r>
            <w:r>
              <w:rPr>
                <w:noProof/>
                <w:webHidden/>
              </w:rPr>
              <w:fldChar w:fldCharType="begin"/>
            </w:r>
            <w:r>
              <w:rPr>
                <w:noProof/>
                <w:webHidden/>
              </w:rPr>
              <w:instrText xml:space="preserve"> PAGEREF _Toc530729607 \h </w:instrText>
            </w:r>
            <w:r>
              <w:rPr>
                <w:noProof/>
                <w:webHidden/>
              </w:rPr>
            </w:r>
            <w:r>
              <w:rPr>
                <w:noProof/>
                <w:webHidden/>
              </w:rPr>
              <w:fldChar w:fldCharType="separate"/>
            </w:r>
            <w:r>
              <w:rPr>
                <w:noProof/>
                <w:webHidden/>
              </w:rPr>
              <w:t>43</w:t>
            </w:r>
            <w:r>
              <w:rPr>
                <w:noProof/>
                <w:webHidden/>
              </w:rPr>
              <w:fldChar w:fldCharType="end"/>
            </w:r>
          </w:hyperlink>
        </w:p>
        <w:p w14:paraId="7A74D38C" w14:textId="080A4310" w:rsidR="00394A86" w:rsidRDefault="00394A86">
          <w:pPr>
            <w:pStyle w:val="TOC3"/>
            <w:tabs>
              <w:tab w:val="right" w:leader="dot" w:pos="12950"/>
            </w:tabs>
            <w:rPr>
              <w:rFonts w:eastAsiaTheme="minorEastAsia"/>
              <w:noProof/>
            </w:rPr>
          </w:pPr>
          <w:hyperlink w:anchor="_Toc530729608"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_Toc530729608 \h </w:instrText>
            </w:r>
            <w:r>
              <w:rPr>
                <w:noProof/>
                <w:webHidden/>
              </w:rPr>
            </w:r>
            <w:r>
              <w:rPr>
                <w:noProof/>
                <w:webHidden/>
              </w:rPr>
              <w:fldChar w:fldCharType="separate"/>
            </w:r>
            <w:r>
              <w:rPr>
                <w:noProof/>
                <w:webHidden/>
              </w:rPr>
              <w:t>43</w:t>
            </w:r>
            <w:r>
              <w:rPr>
                <w:noProof/>
                <w:webHidden/>
              </w:rPr>
              <w:fldChar w:fldCharType="end"/>
            </w:r>
          </w:hyperlink>
        </w:p>
        <w:p w14:paraId="6EE4ABA6" w14:textId="7497C5D7" w:rsidR="00394A86" w:rsidRDefault="00394A86">
          <w:pPr>
            <w:pStyle w:val="TOC2"/>
            <w:rPr>
              <w:rFonts w:eastAsiaTheme="minorEastAsia" w:cstheme="minorBidi"/>
              <w:b w:val="0"/>
              <w:iCs w:val="0"/>
              <w:szCs w:val="22"/>
            </w:rPr>
          </w:pPr>
          <w:hyperlink w:anchor="_Toc530729609" w:history="1">
            <w:r w:rsidRPr="00497D97">
              <w:rPr>
                <w:rStyle w:val="Hyperlink"/>
                <w:shd w:val="clear" w:color="auto" w:fill="FFFFFF"/>
              </w:rPr>
              <w:t>Course: Applied Linguistics Seminar: Content Area Reading</w:t>
            </w:r>
            <w:r>
              <w:rPr>
                <w:webHidden/>
              </w:rPr>
              <w:tab/>
            </w:r>
            <w:r>
              <w:rPr>
                <w:webHidden/>
              </w:rPr>
              <w:fldChar w:fldCharType="begin"/>
            </w:r>
            <w:r>
              <w:rPr>
                <w:webHidden/>
              </w:rPr>
              <w:instrText xml:space="preserve"> PAGEREF _Toc530729609 \h </w:instrText>
            </w:r>
            <w:r>
              <w:rPr>
                <w:webHidden/>
              </w:rPr>
            </w:r>
            <w:r>
              <w:rPr>
                <w:webHidden/>
              </w:rPr>
              <w:fldChar w:fldCharType="separate"/>
            </w:r>
            <w:r>
              <w:rPr>
                <w:webHidden/>
              </w:rPr>
              <w:t>45</w:t>
            </w:r>
            <w:r>
              <w:rPr>
                <w:webHidden/>
              </w:rPr>
              <w:fldChar w:fldCharType="end"/>
            </w:r>
          </w:hyperlink>
        </w:p>
        <w:p w14:paraId="559A0101" w14:textId="733A4B84" w:rsidR="00394A86" w:rsidRDefault="00394A86">
          <w:pPr>
            <w:pStyle w:val="TOC3"/>
            <w:tabs>
              <w:tab w:val="right" w:leader="dot" w:pos="12950"/>
            </w:tabs>
            <w:rPr>
              <w:rFonts w:eastAsiaTheme="minorEastAsia"/>
              <w:noProof/>
            </w:rPr>
          </w:pPr>
          <w:hyperlink w:anchor="_Toc530729610"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_Toc530729610 \h </w:instrText>
            </w:r>
            <w:r>
              <w:rPr>
                <w:noProof/>
                <w:webHidden/>
              </w:rPr>
            </w:r>
            <w:r>
              <w:rPr>
                <w:noProof/>
                <w:webHidden/>
              </w:rPr>
              <w:fldChar w:fldCharType="separate"/>
            </w:r>
            <w:r>
              <w:rPr>
                <w:noProof/>
                <w:webHidden/>
              </w:rPr>
              <w:t>45</w:t>
            </w:r>
            <w:r>
              <w:rPr>
                <w:noProof/>
                <w:webHidden/>
              </w:rPr>
              <w:fldChar w:fldCharType="end"/>
            </w:r>
          </w:hyperlink>
        </w:p>
        <w:p w14:paraId="10256D64" w14:textId="24163E2F" w:rsidR="00394A86" w:rsidRDefault="00394A86">
          <w:pPr>
            <w:pStyle w:val="TOC3"/>
            <w:tabs>
              <w:tab w:val="right" w:leader="dot" w:pos="12950"/>
            </w:tabs>
            <w:rPr>
              <w:rFonts w:eastAsiaTheme="minorEastAsia"/>
              <w:noProof/>
            </w:rPr>
          </w:pPr>
          <w:hyperlink w:anchor="_Toc530729611" w:history="1">
            <w:r w:rsidRPr="00497D97">
              <w:rPr>
                <w:rStyle w:val="Hyperlink"/>
                <w:noProof/>
              </w:rPr>
              <w:t>Course Structure</w:t>
            </w:r>
            <w:r>
              <w:rPr>
                <w:noProof/>
                <w:webHidden/>
              </w:rPr>
              <w:tab/>
            </w:r>
            <w:r>
              <w:rPr>
                <w:noProof/>
                <w:webHidden/>
              </w:rPr>
              <w:fldChar w:fldCharType="begin"/>
            </w:r>
            <w:r>
              <w:rPr>
                <w:noProof/>
                <w:webHidden/>
              </w:rPr>
              <w:instrText xml:space="preserve"> PAGEREF _Toc530729611 \h </w:instrText>
            </w:r>
            <w:r>
              <w:rPr>
                <w:noProof/>
                <w:webHidden/>
              </w:rPr>
            </w:r>
            <w:r>
              <w:rPr>
                <w:noProof/>
                <w:webHidden/>
              </w:rPr>
              <w:fldChar w:fldCharType="separate"/>
            </w:r>
            <w:r>
              <w:rPr>
                <w:noProof/>
                <w:webHidden/>
              </w:rPr>
              <w:t>45</w:t>
            </w:r>
            <w:r>
              <w:rPr>
                <w:noProof/>
                <w:webHidden/>
              </w:rPr>
              <w:fldChar w:fldCharType="end"/>
            </w:r>
          </w:hyperlink>
        </w:p>
        <w:p w14:paraId="06E249A2" w14:textId="1918843E" w:rsidR="00394A86" w:rsidRDefault="00394A86">
          <w:pPr>
            <w:pStyle w:val="TOC3"/>
            <w:tabs>
              <w:tab w:val="right" w:leader="dot" w:pos="12950"/>
            </w:tabs>
            <w:rPr>
              <w:rFonts w:eastAsiaTheme="minorEastAsia"/>
              <w:noProof/>
            </w:rPr>
          </w:pPr>
          <w:hyperlink w:anchor="_Toc530729612" w:history="1">
            <w:r w:rsidRPr="00497D97">
              <w:rPr>
                <w:rStyle w:val="Hyperlink"/>
                <w:noProof/>
              </w:rPr>
              <w:t>Textbook and Resources</w:t>
            </w:r>
            <w:r>
              <w:rPr>
                <w:noProof/>
                <w:webHidden/>
              </w:rPr>
              <w:tab/>
            </w:r>
            <w:r>
              <w:rPr>
                <w:noProof/>
                <w:webHidden/>
              </w:rPr>
              <w:fldChar w:fldCharType="begin"/>
            </w:r>
            <w:r>
              <w:rPr>
                <w:noProof/>
                <w:webHidden/>
              </w:rPr>
              <w:instrText xml:space="preserve"> PAGEREF _Toc530729612 \h </w:instrText>
            </w:r>
            <w:r>
              <w:rPr>
                <w:noProof/>
                <w:webHidden/>
              </w:rPr>
            </w:r>
            <w:r>
              <w:rPr>
                <w:noProof/>
                <w:webHidden/>
              </w:rPr>
              <w:fldChar w:fldCharType="separate"/>
            </w:r>
            <w:r>
              <w:rPr>
                <w:noProof/>
                <w:webHidden/>
              </w:rPr>
              <w:t>46</w:t>
            </w:r>
            <w:r>
              <w:rPr>
                <w:noProof/>
                <w:webHidden/>
              </w:rPr>
              <w:fldChar w:fldCharType="end"/>
            </w:r>
          </w:hyperlink>
        </w:p>
        <w:p w14:paraId="322F7716" w14:textId="5C10ABE2" w:rsidR="00394A86" w:rsidRDefault="00394A86">
          <w:pPr>
            <w:pStyle w:val="TOC3"/>
            <w:tabs>
              <w:tab w:val="right" w:leader="dot" w:pos="12950"/>
            </w:tabs>
            <w:rPr>
              <w:rFonts w:eastAsiaTheme="minorEastAsia"/>
              <w:noProof/>
            </w:rPr>
          </w:pPr>
          <w:hyperlink w:anchor="_Toc530729613" w:history="1">
            <w:r w:rsidRPr="00497D97">
              <w:rPr>
                <w:rStyle w:val="Hyperlink"/>
                <w:noProof/>
              </w:rPr>
              <w:t>Example Assignment</w:t>
            </w:r>
            <w:r>
              <w:rPr>
                <w:noProof/>
                <w:webHidden/>
              </w:rPr>
              <w:tab/>
            </w:r>
            <w:r>
              <w:rPr>
                <w:noProof/>
                <w:webHidden/>
              </w:rPr>
              <w:fldChar w:fldCharType="begin"/>
            </w:r>
            <w:r>
              <w:rPr>
                <w:noProof/>
                <w:webHidden/>
              </w:rPr>
              <w:instrText xml:space="preserve"> PAGEREF _Toc530729613 \h </w:instrText>
            </w:r>
            <w:r>
              <w:rPr>
                <w:noProof/>
                <w:webHidden/>
              </w:rPr>
            </w:r>
            <w:r>
              <w:rPr>
                <w:noProof/>
                <w:webHidden/>
              </w:rPr>
              <w:fldChar w:fldCharType="separate"/>
            </w:r>
            <w:r>
              <w:rPr>
                <w:noProof/>
                <w:webHidden/>
              </w:rPr>
              <w:t>47</w:t>
            </w:r>
            <w:r>
              <w:rPr>
                <w:noProof/>
                <w:webHidden/>
              </w:rPr>
              <w:fldChar w:fldCharType="end"/>
            </w:r>
          </w:hyperlink>
        </w:p>
        <w:p w14:paraId="61F85969" w14:textId="21652A25" w:rsidR="00394A86" w:rsidRDefault="00394A86">
          <w:pPr>
            <w:pStyle w:val="TOC2"/>
            <w:rPr>
              <w:rFonts w:eastAsiaTheme="minorEastAsia" w:cstheme="minorBidi"/>
              <w:b w:val="0"/>
              <w:iCs w:val="0"/>
              <w:szCs w:val="22"/>
            </w:rPr>
          </w:pPr>
          <w:hyperlink w:anchor="_Toc530729614" w:history="1">
            <w:r w:rsidRPr="00497D97">
              <w:rPr>
                <w:rStyle w:val="Hyperlink"/>
              </w:rPr>
              <w:t>Course:  Secondary Education Methods</w:t>
            </w:r>
            <w:r>
              <w:rPr>
                <w:webHidden/>
              </w:rPr>
              <w:tab/>
            </w:r>
            <w:r>
              <w:rPr>
                <w:webHidden/>
              </w:rPr>
              <w:fldChar w:fldCharType="begin"/>
            </w:r>
            <w:r>
              <w:rPr>
                <w:webHidden/>
              </w:rPr>
              <w:instrText xml:space="preserve"> PAGEREF _Toc530729614 \h </w:instrText>
            </w:r>
            <w:r>
              <w:rPr>
                <w:webHidden/>
              </w:rPr>
            </w:r>
            <w:r>
              <w:rPr>
                <w:webHidden/>
              </w:rPr>
              <w:fldChar w:fldCharType="separate"/>
            </w:r>
            <w:r>
              <w:rPr>
                <w:webHidden/>
              </w:rPr>
              <w:t>49</w:t>
            </w:r>
            <w:r>
              <w:rPr>
                <w:webHidden/>
              </w:rPr>
              <w:fldChar w:fldCharType="end"/>
            </w:r>
          </w:hyperlink>
        </w:p>
        <w:p w14:paraId="0F8B09DB" w14:textId="39FD5D1B" w:rsidR="00394A86" w:rsidRDefault="00394A86">
          <w:pPr>
            <w:pStyle w:val="TOC3"/>
            <w:tabs>
              <w:tab w:val="right" w:leader="dot" w:pos="12950"/>
            </w:tabs>
            <w:rPr>
              <w:rFonts w:eastAsiaTheme="minorEastAsia"/>
              <w:noProof/>
            </w:rPr>
          </w:pPr>
          <w:hyperlink w:anchor="_Toc530729615" w:history="1">
            <w:r w:rsidRPr="00497D97">
              <w:rPr>
                <w:rStyle w:val="Hyperlink"/>
                <w:noProof/>
              </w:rPr>
              <w:t>Course Learning Outcomes</w:t>
            </w:r>
            <w:r>
              <w:rPr>
                <w:noProof/>
                <w:webHidden/>
              </w:rPr>
              <w:tab/>
            </w:r>
            <w:r>
              <w:rPr>
                <w:noProof/>
                <w:webHidden/>
              </w:rPr>
              <w:fldChar w:fldCharType="begin"/>
            </w:r>
            <w:r>
              <w:rPr>
                <w:noProof/>
                <w:webHidden/>
              </w:rPr>
              <w:instrText xml:space="preserve"> PAGEREF _Toc530729615 \h </w:instrText>
            </w:r>
            <w:r>
              <w:rPr>
                <w:noProof/>
                <w:webHidden/>
              </w:rPr>
            </w:r>
            <w:r>
              <w:rPr>
                <w:noProof/>
                <w:webHidden/>
              </w:rPr>
              <w:fldChar w:fldCharType="separate"/>
            </w:r>
            <w:r>
              <w:rPr>
                <w:noProof/>
                <w:webHidden/>
              </w:rPr>
              <w:t>49</w:t>
            </w:r>
            <w:r>
              <w:rPr>
                <w:noProof/>
                <w:webHidden/>
              </w:rPr>
              <w:fldChar w:fldCharType="end"/>
            </w:r>
          </w:hyperlink>
        </w:p>
        <w:p w14:paraId="6405E1EF" w14:textId="4CBB1C80" w:rsidR="00394A86" w:rsidRDefault="00394A86">
          <w:pPr>
            <w:pStyle w:val="TOC3"/>
            <w:tabs>
              <w:tab w:val="right" w:leader="dot" w:pos="12950"/>
            </w:tabs>
            <w:rPr>
              <w:rFonts w:eastAsiaTheme="minorEastAsia"/>
              <w:noProof/>
            </w:rPr>
          </w:pPr>
          <w:hyperlink w:anchor="_Toc530729616" w:history="1">
            <w:r w:rsidRPr="00497D97">
              <w:rPr>
                <w:rStyle w:val="Hyperlink"/>
                <w:noProof/>
              </w:rPr>
              <w:t>Course Structure</w:t>
            </w:r>
            <w:r>
              <w:rPr>
                <w:noProof/>
                <w:webHidden/>
              </w:rPr>
              <w:tab/>
            </w:r>
            <w:r>
              <w:rPr>
                <w:noProof/>
                <w:webHidden/>
              </w:rPr>
              <w:fldChar w:fldCharType="begin"/>
            </w:r>
            <w:r>
              <w:rPr>
                <w:noProof/>
                <w:webHidden/>
              </w:rPr>
              <w:instrText xml:space="preserve"> PAGEREF _Toc530729616 \h </w:instrText>
            </w:r>
            <w:r>
              <w:rPr>
                <w:noProof/>
                <w:webHidden/>
              </w:rPr>
            </w:r>
            <w:r>
              <w:rPr>
                <w:noProof/>
                <w:webHidden/>
              </w:rPr>
              <w:fldChar w:fldCharType="separate"/>
            </w:r>
            <w:r>
              <w:rPr>
                <w:noProof/>
                <w:webHidden/>
              </w:rPr>
              <w:t>49</w:t>
            </w:r>
            <w:r>
              <w:rPr>
                <w:noProof/>
                <w:webHidden/>
              </w:rPr>
              <w:fldChar w:fldCharType="end"/>
            </w:r>
          </w:hyperlink>
        </w:p>
        <w:p w14:paraId="50B983B0" w14:textId="2E184BD8" w:rsidR="00394A86" w:rsidRDefault="00394A86">
          <w:pPr>
            <w:pStyle w:val="TOC3"/>
            <w:tabs>
              <w:tab w:val="right" w:leader="dot" w:pos="12950"/>
            </w:tabs>
            <w:rPr>
              <w:rFonts w:eastAsiaTheme="minorEastAsia"/>
              <w:noProof/>
            </w:rPr>
          </w:pPr>
          <w:hyperlink w:anchor="_Toc530729617" w:history="1">
            <w:r w:rsidRPr="00497D97">
              <w:rPr>
                <w:rStyle w:val="Hyperlink"/>
                <w:noProof/>
              </w:rPr>
              <w:t>Textbook and Resources</w:t>
            </w:r>
            <w:r>
              <w:rPr>
                <w:noProof/>
                <w:webHidden/>
              </w:rPr>
              <w:tab/>
            </w:r>
            <w:r>
              <w:rPr>
                <w:noProof/>
                <w:webHidden/>
              </w:rPr>
              <w:fldChar w:fldCharType="begin"/>
            </w:r>
            <w:r>
              <w:rPr>
                <w:noProof/>
                <w:webHidden/>
              </w:rPr>
              <w:instrText xml:space="preserve"> PAGEREF _Toc530729617 \h </w:instrText>
            </w:r>
            <w:r>
              <w:rPr>
                <w:noProof/>
                <w:webHidden/>
              </w:rPr>
            </w:r>
            <w:r>
              <w:rPr>
                <w:noProof/>
                <w:webHidden/>
              </w:rPr>
              <w:fldChar w:fldCharType="separate"/>
            </w:r>
            <w:r>
              <w:rPr>
                <w:noProof/>
                <w:webHidden/>
              </w:rPr>
              <w:t>50</w:t>
            </w:r>
            <w:r>
              <w:rPr>
                <w:noProof/>
                <w:webHidden/>
              </w:rPr>
              <w:fldChar w:fldCharType="end"/>
            </w:r>
          </w:hyperlink>
        </w:p>
        <w:p w14:paraId="77FDC60F" w14:textId="33CCA813" w:rsidR="00394A86" w:rsidRDefault="00394A86">
          <w:pPr>
            <w:pStyle w:val="TOC3"/>
            <w:tabs>
              <w:tab w:val="right" w:leader="dot" w:pos="12950"/>
            </w:tabs>
            <w:rPr>
              <w:rFonts w:eastAsiaTheme="minorEastAsia"/>
              <w:noProof/>
            </w:rPr>
          </w:pPr>
          <w:hyperlink w:anchor="_Toc530729618" w:history="1">
            <w:r w:rsidRPr="00497D97">
              <w:rPr>
                <w:rStyle w:val="Hyperlink"/>
                <w:noProof/>
              </w:rPr>
              <w:t>Example Assignments</w:t>
            </w:r>
            <w:r>
              <w:rPr>
                <w:noProof/>
                <w:webHidden/>
              </w:rPr>
              <w:tab/>
            </w:r>
            <w:r>
              <w:rPr>
                <w:noProof/>
                <w:webHidden/>
              </w:rPr>
              <w:fldChar w:fldCharType="begin"/>
            </w:r>
            <w:r>
              <w:rPr>
                <w:noProof/>
                <w:webHidden/>
              </w:rPr>
              <w:instrText xml:space="preserve"> PAGEREF _Toc530729618 \h </w:instrText>
            </w:r>
            <w:r>
              <w:rPr>
                <w:noProof/>
                <w:webHidden/>
              </w:rPr>
            </w:r>
            <w:r>
              <w:rPr>
                <w:noProof/>
                <w:webHidden/>
              </w:rPr>
              <w:fldChar w:fldCharType="separate"/>
            </w:r>
            <w:r>
              <w:rPr>
                <w:noProof/>
                <w:webHidden/>
              </w:rPr>
              <w:t>52</w:t>
            </w:r>
            <w:r>
              <w:rPr>
                <w:noProof/>
                <w:webHidden/>
              </w:rPr>
              <w:fldChar w:fldCharType="end"/>
            </w:r>
          </w:hyperlink>
        </w:p>
        <w:p w14:paraId="5DA42675" w14:textId="38AA03BA" w:rsidR="00394A86" w:rsidRDefault="00394A86">
          <w:pPr>
            <w:pStyle w:val="TOC2"/>
            <w:rPr>
              <w:rFonts w:eastAsiaTheme="minorEastAsia" w:cstheme="minorBidi"/>
              <w:b w:val="0"/>
              <w:iCs w:val="0"/>
              <w:szCs w:val="22"/>
            </w:rPr>
          </w:pPr>
          <w:hyperlink w:anchor="_Toc530729619" w:history="1">
            <w:r w:rsidRPr="00497D97">
              <w:rPr>
                <w:rStyle w:val="Hyperlink"/>
              </w:rPr>
              <w:t>Course:  Clinical Practice II</w:t>
            </w:r>
            <w:r>
              <w:rPr>
                <w:webHidden/>
              </w:rPr>
              <w:tab/>
            </w:r>
            <w:r>
              <w:rPr>
                <w:webHidden/>
              </w:rPr>
              <w:fldChar w:fldCharType="begin"/>
            </w:r>
            <w:r>
              <w:rPr>
                <w:webHidden/>
              </w:rPr>
              <w:instrText xml:space="preserve"> PAGEREF _Toc530729619 \h </w:instrText>
            </w:r>
            <w:r>
              <w:rPr>
                <w:webHidden/>
              </w:rPr>
            </w:r>
            <w:r>
              <w:rPr>
                <w:webHidden/>
              </w:rPr>
              <w:fldChar w:fldCharType="separate"/>
            </w:r>
            <w:r>
              <w:rPr>
                <w:webHidden/>
              </w:rPr>
              <w:t>54</w:t>
            </w:r>
            <w:r>
              <w:rPr>
                <w:webHidden/>
              </w:rPr>
              <w:fldChar w:fldCharType="end"/>
            </w:r>
          </w:hyperlink>
        </w:p>
        <w:p w14:paraId="7D643DD4" w14:textId="64796237" w:rsidR="00394A86" w:rsidRDefault="00394A86">
          <w:pPr>
            <w:pStyle w:val="TOC3"/>
            <w:tabs>
              <w:tab w:val="right" w:leader="dot" w:pos="12950"/>
            </w:tabs>
            <w:rPr>
              <w:rFonts w:eastAsiaTheme="minorEastAsia"/>
              <w:noProof/>
            </w:rPr>
          </w:pPr>
          <w:hyperlink w:anchor="_Toc530729620" w:history="1">
            <w:r w:rsidRPr="00497D97">
              <w:rPr>
                <w:rStyle w:val="Hyperlink"/>
                <w:noProof/>
              </w:rPr>
              <w:t>Course Structure</w:t>
            </w:r>
            <w:r>
              <w:rPr>
                <w:noProof/>
                <w:webHidden/>
              </w:rPr>
              <w:tab/>
            </w:r>
            <w:r>
              <w:rPr>
                <w:noProof/>
                <w:webHidden/>
              </w:rPr>
              <w:fldChar w:fldCharType="begin"/>
            </w:r>
            <w:r>
              <w:rPr>
                <w:noProof/>
                <w:webHidden/>
              </w:rPr>
              <w:instrText xml:space="preserve"> PAGEREF _Toc530729620 \h </w:instrText>
            </w:r>
            <w:r>
              <w:rPr>
                <w:noProof/>
                <w:webHidden/>
              </w:rPr>
            </w:r>
            <w:r>
              <w:rPr>
                <w:noProof/>
                <w:webHidden/>
              </w:rPr>
              <w:fldChar w:fldCharType="separate"/>
            </w:r>
            <w:r>
              <w:rPr>
                <w:noProof/>
                <w:webHidden/>
              </w:rPr>
              <w:t>54</w:t>
            </w:r>
            <w:r>
              <w:rPr>
                <w:noProof/>
                <w:webHidden/>
              </w:rPr>
              <w:fldChar w:fldCharType="end"/>
            </w:r>
          </w:hyperlink>
        </w:p>
        <w:p w14:paraId="09A4DA5E" w14:textId="68374B25" w:rsidR="00394A86" w:rsidRDefault="00394A86">
          <w:pPr>
            <w:pStyle w:val="TOC3"/>
            <w:tabs>
              <w:tab w:val="right" w:leader="dot" w:pos="12950"/>
            </w:tabs>
            <w:rPr>
              <w:rFonts w:eastAsiaTheme="minorEastAsia"/>
              <w:noProof/>
            </w:rPr>
          </w:pPr>
          <w:hyperlink w:anchor="_Toc530729621" w:history="1">
            <w:r w:rsidRPr="00497D97">
              <w:rPr>
                <w:rStyle w:val="Hyperlink"/>
                <w:noProof/>
              </w:rPr>
              <w:t>Assignment</w:t>
            </w:r>
            <w:r>
              <w:rPr>
                <w:noProof/>
                <w:webHidden/>
              </w:rPr>
              <w:tab/>
            </w:r>
            <w:r>
              <w:rPr>
                <w:noProof/>
                <w:webHidden/>
              </w:rPr>
              <w:fldChar w:fldCharType="begin"/>
            </w:r>
            <w:r>
              <w:rPr>
                <w:noProof/>
                <w:webHidden/>
              </w:rPr>
              <w:instrText xml:space="preserve"> PAGEREF _Toc530729621 \h </w:instrText>
            </w:r>
            <w:r>
              <w:rPr>
                <w:noProof/>
                <w:webHidden/>
              </w:rPr>
            </w:r>
            <w:r>
              <w:rPr>
                <w:noProof/>
                <w:webHidden/>
              </w:rPr>
              <w:fldChar w:fldCharType="separate"/>
            </w:r>
            <w:r>
              <w:rPr>
                <w:noProof/>
                <w:webHidden/>
              </w:rPr>
              <w:t>55</w:t>
            </w:r>
            <w:r>
              <w:rPr>
                <w:noProof/>
                <w:webHidden/>
              </w:rPr>
              <w:fldChar w:fldCharType="end"/>
            </w:r>
          </w:hyperlink>
        </w:p>
        <w:p w14:paraId="7F039BC3" w14:textId="2F4C08CC"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1ADD6E05" w:rsidR="00E86A1D" w:rsidRDefault="00E86A1D"/>
    <w:p w14:paraId="042EBCF0" w14:textId="7F40ED97" w:rsidR="00801292" w:rsidRDefault="00801292"/>
    <w:p w14:paraId="22FBCDBA" w14:textId="77777777" w:rsidR="00D72FFC" w:rsidRDefault="00D72FFC" w:rsidP="00D72FFC">
      <w:pPr>
        <w:pStyle w:val="Heading2"/>
      </w:pPr>
      <w:bookmarkStart w:id="2" w:name="_Toc529198437"/>
      <w:bookmarkStart w:id="3" w:name="_Toc530729564"/>
      <w:r>
        <w:t xml:space="preserve">Course: </w:t>
      </w:r>
      <w:r w:rsidRPr="002976BA">
        <w:t>Introduction to Teaching</w:t>
      </w:r>
      <w:r w:rsidRPr="00891C7F">
        <w:t xml:space="preserve"> </w:t>
      </w:r>
      <w:r>
        <w:t>for those without classroom experience (prior to Intern Teaching)</w:t>
      </w:r>
      <w:bookmarkEnd w:id="2"/>
      <w:bookmarkEnd w:id="3"/>
    </w:p>
    <w:p w14:paraId="7CDB5620" w14:textId="77777777" w:rsidR="00D72FFC" w:rsidRDefault="00D72FFC" w:rsidP="00D72FFC">
      <w:pPr>
        <w:pStyle w:val="Heading3"/>
      </w:pPr>
      <w:bookmarkStart w:id="4" w:name="_Toc529198438"/>
      <w:bookmarkStart w:id="5" w:name="_Toc530729565"/>
      <w:r>
        <w:t>Course Learning Outcomes</w:t>
      </w:r>
      <w:bookmarkEnd w:id="4"/>
      <w:bookmarkEnd w:id="5"/>
    </w:p>
    <w:tbl>
      <w:tblPr>
        <w:tblStyle w:val="TableGrid"/>
        <w:tblW w:w="5000" w:type="pct"/>
        <w:tblLook w:val="04A0" w:firstRow="1" w:lastRow="0" w:firstColumn="1" w:lastColumn="0" w:noHBand="0" w:noVBand="1"/>
      </w:tblPr>
      <w:tblGrid>
        <w:gridCol w:w="12950"/>
      </w:tblGrid>
      <w:tr w:rsidR="00D72FFC" w14:paraId="333535E3" w14:textId="77777777" w:rsidTr="00D72FFC">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583FAB2" w14:textId="77777777" w:rsidR="00D72FFC" w:rsidRDefault="00D72FFC" w:rsidP="00D72FFC">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D72FFC" w14:paraId="773A2DAB"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B611A49" w14:textId="77777777" w:rsidR="00D72FFC" w:rsidRDefault="00D72FFC" w:rsidP="00D72FFC">
            <w:pPr>
              <w:tabs>
                <w:tab w:val="left" w:pos="0"/>
              </w:tabs>
              <w:spacing w:before="40" w:after="40"/>
              <w:rPr>
                <w:rFonts w:cs="Arial"/>
                <w:sz w:val="20"/>
                <w:szCs w:val="20"/>
              </w:rPr>
            </w:pPr>
            <w:r>
              <w:rPr>
                <w:rFonts w:cs="Arial"/>
                <w:b/>
                <w:sz w:val="20"/>
                <w:szCs w:val="20"/>
              </w:rPr>
              <w:t>CLO1:</w:t>
            </w:r>
            <w:r>
              <w:rPr>
                <w:rFonts w:cs="Arial"/>
                <w:sz w:val="20"/>
                <w:szCs w:val="20"/>
              </w:rPr>
              <w:t xml:space="preserve"> Plan a classroom management system with appropriate components for your classroom setting. </w:t>
            </w:r>
          </w:p>
        </w:tc>
      </w:tr>
      <w:tr w:rsidR="00D72FFC" w14:paraId="57D8CAB0"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0DF70072" w14:textId="77777777" w:rsidR="00D72FFC" w:rsidRDefault="00D72FFC" w:rsidP="00D72FFC">
            <w:pPr>
              <w:tabs>
                <w:tab w:val="left" w:pos="0"/>
              </w:tabs>
              <w:spacing w:before="40" w:after="40"/>
              <w:rPr>
                <w:rFonts w:cs="Arial"/>
                <w:sz w:val="20"/>
                <w:szCs w:val="20"/>
              </w:rPr>
            </w:pPr>
            <w:r>
              <w:rPr>
                <w:rFonts w:cs="Arial"/>
                <w:b/>
                <w:sz w:val="20"/>
                <w:szCs w:val="20"/>
              </w:rPr>
              <w:lastRenderedPageBreak/>
              <w:t>CLO2:</w:t>
            </w:r>
            <w:r>
              <w:rPr>
                <w:rFonts w:cs="Arial"/>
                <w:sz w:val="20"/>
                <w:szCs w:val="20"/>
              </w:rPr>
              <w:t xml:space="preserve"> Identify specific differentiation strategies to meet the needs of diverse learners in your classroom.</w:t>
            </w:r>
          </w:p>
        </w:tc>
      </w:tr>
      <w:tr w:rsidR="00D72FFC" w14:paraId="08108945"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32E4A166" w14:textId="77777777" w:rsidR="00D72FFC" w:rsidRDefault="00D72FFC" w:rsidP="00D72FFC">
            <w:pPr>
              <w:tabs>
                <w:tab w:val="left" w:pos="0"/>
              </w:tabs>
              <w:spacing w:before="40" w:after="40"/>
              <w:rPr>
                <w:rFonts w:cs="Arial"/>
                <w:sz w:val="20"/>
                <w:szCs w:val="20"/>
              </w:rPr>
            </w:pPr>
            <w:r>
              <w:rPr>
                <w:rFonts w:cs="Arial"/>
                <w:b/>
                <w:sz w:val="20"/>
                <w:szCs w:val="20"/>
              </w:rPr>
              <w:t>CLO3:</w:t>
            </w:r>
            <w:r>
              <w:rPr>
                <w:rFonts w:cs="Arial"/>
                <w:sz w:val="20"/>
                <w:szCs w:val="20"/>
              </w:rPr>
              <w:t xml:space="preserve"> Design a lesson plan that addresses the needs of diverse learners in your classroom. </w:t>
            </w:r>
          </w:p>
        </w:tc>
      </w:tr>
      <w:tr w:rsidR="00D72FFC" w14:paraId="1EB83DB2"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7D6ECCEB" w14:textId="77777777" w:rsidR="00D72FFC" w:rsidRDefault="00D72FFC" w:rsidP="00D72FFC">
            <w:pPr>
              <w:tabs>
                <w:tab w:val="left" w:pos="0"/>
              </w:tabs>
              <w:spacing w:before="40" w:after="40"/>
              <w:rPr>
                <w:rFonts w:cs="Arial"/>
                <w:sz w:val="20"/>
                <w:szCs w:val="20"/>
              </w:rPr>
            </w:pPr>
            <w:r>
              <w:rPr>
                <w:rFonts w:cs="Arial"/>
                <w:b/>
                <w:sz w:val="20"/>
                <w:szCs w:val="20"/>
              </w:rPr>
              <w:t>CLO4:</w:t>
            </w:r>
            <w:r>
              <w:rPr>
                <w:rFonts w:cs="Arial"/>
                <w:sz w:val="20"/>
                <w:szCs w:val="20"/>
              </w:rPr>
              <w:t xml:space="preserve"> Design a unit plan that addresses the needs of diverse learners in your classroom. </w:t>
            </w:r>
          </w:p>
        </w:tc>
      </w:tr>
      <w:tr w:rsidR="00D72FFC" w14:paraId="7BA0CA16"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1D23A5EA" w14:textId="77777777" w:rsidR="00D72FFC" w:rsidRDefault="00D72FFC" w:rsidP="00D72FFC">
            <w:pPr>
              <w:tabs>
                <w:tab w:val="left" w:pos="0"/>
              </w:tabs>
              <w:spacing w:before="40" w:after="40"/>
              <w:rPr>
                <w:rFonts w:cs="Arial"/>
                <w:sz w:val="20"/>
                <w:szCs w:val="20"/>
              </w:rPr>
            </w:pPr>
            <w:r>
              <w:rPr>
                <w:rFonts w:cs="Arial"/>
                <w:b/>
                <w:sz w:val="20"/>
                <w:szCs w:val="20"/>
              </w:rPr>
              <w:t>CLO5:</w:t>
            </w:r>
            <w:r>
              <w:rPr>
                <w:rFonts w:cs="Arial"/>
                <w:sz w:val="20"/>
                <w:szCs w:val="20"/>
              </w:rPr>
              <w:t xml:space="preserve"> Analyze the effectiveness of an observed teaching segment in meeting the needs of students. </w:t>
            </w:r>
          </w:p>
        </w:tc>
      </w:tr>
      <w:tr w:rsidR="00D72FFC" w14:paraId="5627573D" w14:textId="77777777" w:rsidTr="00D72FFC">
        <w:tc>
          <w:tcPr>
            <w:tcW w:w="3143" w:type="pct"/>
            <w:tcBorders>
              <w:top w:val="single" w:sz="4" w:space="0" w:color="000000"/>
              <w:left w:val="single" w:sz="4" w:space="0" w:color="000000"/>
              <w:bottom w:val="single" w:sz="4" w:space="0" w:color="000000"/>
              <w:right w:val="single" w:sz="4" w:space="0" w:color="000000"/>
            </w:tcBorders>
            <w:hideMark/>
          </w:tcPr>
          <w:p w14:paraId="6275A427" w14:textId="77777777" w:rsidR="00D72FFC" w:rsidRDefault="00D72FFC" w:rsidP="00D72FFC">
            <w:pPr>
              <w:tabs>
                <w:tab w:val="left" w:pos="0"/>
              </w:tabs>
              <w:spacing w:before="40" w:after="40"/>
              <w:rPr>
                <w:rFonts w:cs="Arial"/>
                <w:sz w:val="20"/>
                <w:szCs w:val="20"/>
              </w:rPr>
            </w:pPr>
            <w:r>
              <w:rPr>
                <w:rFonts w:cs="Arial"/>
                <w:b/>
                <w:sz w:val="20"/>
                <w:szCs w:val="20"/>
              </w:rPr>
              <w:t>CLO6:</w:t>
            </w:r>
            <w:r>
              <w:rPr>
                <w:rFonts w:cs="Arial"/>
                <w:sz w:val="20"/>
                <w:szCs w:val="20"/>
              </w:rPr>
              <w:t xml:space="preserve"> Formulate a plan to seek support for areas of relative strength and weakness.</w:t>
            </w:r>
          </w:p>
        </w:tc>
      </w:tr>
    </w:tbl>
    <w:p w14:paraId="3E4AAEA7" w14:textId="77777777" w:rsidR="00D72FFC" w:rsidRDefault="00D72FFC" w:rsidP="00D72FFC"/>
    <w:p w14:paraId="521B214C" w14:textId="77777777" w:rsidR="00D72FFC" w:rsidRDefault="00D72FFC" w:rsidP="00D72FFC">
      <w:pPr>
        <w:pStyle w:val="Heading3"/>
      </w:pPr>
      <w:bookmarkStart w:id="6" w:name="_Toc529198439"/>
      <w:bookmarkStart w:id="7" w:name="_Toc530729566"/>
      <w:r>
        <w:t>Course Structure</w:t>
      </w:r>
      <w:bookmarkEnd w:id="6"/>
      <w:bookmarkEnd w:id="7"/>
    </w:p>
    <w:p w14:paraId="75D93846" w14:textId="77777777" w:rsidR="00D72FFC" w:rsidRDefault="00D72FFC" w:rsidP="00D72FFC">
      <w:pPr>
        <w:pStyle w:val="paragraph"/>
        <w:spacing w:before="0" w:beforeAutospacing="0" w:after="0" w:afterAutospacing="0"/>
        <w:textAlignment w:val="baseline"/>
        <w:rPr>
          <w:rFonts w:cs="Arial"/>
          <w:lang w:eastAsia="ja-JP"/>
        </w:rPr>
      </w:pPr>
    </w:p>
    <w:sdt>
      <w:sdtPr>
        <w:rPr>
          <w:rFonts w:eastAsia="Times New Roman" w:cs="Arial"/>
          <w:b/>
          <w:i/>
          <w:iCs/>
          <w:noProof/>
          <w:szCs w:val="20"/>
        </w:rPr>
        <w:id w:val="-620378756"/>
        <w:docPartObj>
          <w:docPartGallery w:val="Table of Contents"/>
          <w:docPartUnique/>
        </w:docPartObj>
      </w:sdtPr>
      <w:sdtEndPr>
        <w:rPr>
          <w:i w:val="0"/>
        </w:rPr>
      </w:sdtEndPr>
      <w:sdtContent>
        <w:p w14:paraId="2950C334" w14:textId="77777777" w:rsidR="00D72FFC" w:rsidRDefault="00D72FFC" w:rsidP="00D72FFC">
          <w:pPr>
            <w:spacing w:line="276" w:lineRule="auto"/>
            <w:rPr>
              <w:rFonts w:cs="Arial"/>
              <w:b/>
              <w:color w:val="005391"/>
            </w:rPr>
          </w:pPr>
          <w:r>
            <w:rPr>
              <w:rFonts w:cs="Arial"/>
              <w:b/>
              <w:color w:val="005391"/>
            </w:rPr>
            <w:t>Course Overview</w:t>
          </w:r>
        </w:p>
        <w:p w14:paraId="1A5D596A" w14:textId="77777777" w:rsidR="00D72FFC" w:rsidRDefault="00D72FFC" w:rsidP="00D72FFC">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_Toc464566031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14</w:t>
            </w:r>
            <w:r>
              <w:rPr>
                <w:rStyle w:val="Hyperlink"/>
                <w:rFonts w:eastAsiaTheme="majorEastAsia"/>
                <w:noProof/>
                <w:webHidden/>
              </w:rPr>
              <w:fldChar w:fldCharType="end"/>
            </w:r>
          </w:hyperlink>
        </w:p>
        <w:p w14:paraId="0A3C01D7" w14:textId="77777777" w:rsidR="00D72FFC" w:rsidRDefault="004C51C4" w:rsidP="00D72FFC">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D72FFC">
              <w:rPr>
                <w:rStyle w:val="Hyperlink"/>
                <w:rFonts w:eastAsiaTheme="majorEastAsia"/>
                <w:noProof/>
              </w:rPr>
              <w:t>Week 2: Classroom Culture</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_Toc464566032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20</w:t>
            </w:r>
            <w:r w:rsidR="00D72FFC">
              <w:rPr>
                <w:rStyle w:val="Hyperlink"/>
                <w:rFonts w:eastAsiaTheme="majorEastAsia"/>
                <w:noProof/>
                <w:webHidden/>
              </w:rPr>
              <w:fldChar w:fldCharType="end"/>
            </w:r>
          </w:hyperlink>
        </w:p>
        <w:p w14:paraId="3B1F4FC6" w14:textId="77777777" w:rsidR="00D72FFC" w:rsidRDefault="004C51C4" w:rsidP="00D72FFC">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D72FFC">
              <w:rPr>
                <w:rStyle w:val="Hyperlink"/>
                <w:rFonts w:eastAsiaTheme="majorEastAsia"/>
                <w:noProof/>
              </w:rPr>
              <w:t>Week 3: Teaching Special Populations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_Toc464566033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24</w:t>
            </w:r>
            <w:r w:rsidR="00D72FFC">
              <w:rPr>
                <w:rStyle w:val="Hyperlink"/>
                <w:rFonts w:eastAsiaTheme="majorEastAsia"/>
                <w:noProof/>
                <w:webHidden/>
              </w:rPr>
              <w:fldChar w:fldCharType="end"/>
            </w:r>
          </w:hyperlink>
        </w:p>
        <w:p w14:paraId="3B444163" w14:textId="77777777" w:rsidR="00D72FFC" w:rsidRDefault="004C51C4" w:rsidP="00D72FFC">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D72FFC">
              <w:rPr>
                <w:rStyle w:val="Hyperlink"/>
                <w:rFonts w:eastAsiaTheme="majorEastAsia"/>
                <w:noProof/>
              </w:rPr>
              <w:t>Week 4: Lesson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_Toc464566034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28</w:t>
            </w:r>
            <w:r w:rsidR="00D72FFC">
              <w:rPr>
                <w:rStyle w:val="Hyperlink"/>
                <w:rFonts w:eastAsiaTheme="majorEastAsia"/>
                <w:noProof/>
                <w:webHidden/>
              </w:rPr>
              <w:fldChar w:fldCharType="end"/>
            </w:r>
          </w:hyperlink>
        </w:p>
        <w:p w14:paraId="448D405E" w14:textId="77777777" w:rsidR="00D72FFC" w:rsidRDefault="004C51C4" w:rsidP="00D72FFC">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D72FFC">
              <w:rPr>
                <w:rStyle w:val="Hyperlink"/>
                <w:rFonts w:eastAsiaTheme="majorEastAsia"/>
                <w:noProof/>
              </w:rPr>
              <w:t>Week 5: Unit Planning</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_Toc464566035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32</w:t>
            </w:r>
            <w:r w:rsidR="00D72FFC">
              <w:rPr>
                <w:rStyle w:val="Hyperlink"/>
                <w:rFonts w:eastAsiaTheme="majorEastAsia"/>
                <w:noProof/>
                <w:webHidden/>
              </w:rPr>
              <w:fldChar w:fldCharType="end"/>
            </w:r>
          </w:hyperlink>
        </w:p>
        <w:p w14:paraId="79EB21F9" w14:textId="77777777" w:rsidR="00D72FFC" w:rsidRDefault="004C51C4" w:rsidP="00D72FFC">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D72FFC">
              <w:rPr>
                <w:rStyle w:val="Hyperlink"/>
                <w:rFonts w:eastAsiaTheme="majorEastAsia"/>
                <w:noProof/>
              </w:rPr>
              <w:t>Week 6: Intern Teaching Responsibilities</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_Toc464566036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36</w:t>
            </w:r>
            <w:r w:rsidR="00D72FFC">
              <w:rPr>
                <w:rStyle w:val="Hyperlink"/>
                <w:rFonts w:eastAsiaTheme="majorEastAsia"/>
                <w:noProof/>
                <w:webHidden/>
              </w:rPr>
              <w:fldChar w:fldCharType="end"/>
            </w:r>
          </w:hyperlink>
        </w:p>
        <w:p w14:paraId="4C8346C4" w14:textId="77777777" w:rsidR="00D72FFC" w:rsidRDefault="004C51C4" w:rsidP="00D72FFC">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D72FFC">
              <w:rPr>
                <w:rStyle w:val="Hyperlink"/>
                <w:rFonts w:eastAsiaTheme="majorEastAsia"/>
                <w:noProof/>
              </w:rPr>
              <w:t>Week 7: Reflection</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_Toc464566037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39</w:t>
            </w:r>
            <w:r w:rsidR="00D72FFC">
              <w:rPr>
                <w:rStyle w:val="Hyperlink"/>
                <w:rFonts w:eastAsiaTheme="majorEastAsia"/>
                <w:noProof/>
                <w:webHidden/>
              </w:rPr>
              <w:fldChar w:fldCharType="end"/>
            </w:r>
          </w:hyperlink>
        </w:p>
        <w:p w14:paraId="633EAA0A" w14:textId="77777777" w:rsidR="00D72FFC" w:rsidRDefault="004C51C4" w:rsidP="00D72FFC">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D72FFC">
              <w:rPr>
                <w:rStyle w:val="Hyperlink"/>
                <w:rFonts w:eastAsiaTheme="majorEastAsia"/>
                <w:noProof/>
              </w:rPr>
              <w:t>Week 8: Looking Ahead</w:t>
            </w:r>
            <w:r w:rsidR="00D72FFC">
              <w:rPr>
                <w:rStyle w:val="Hyperlink"/>
                <w:rFonts w:eastAsiaTheme="majorEastAsia"/>
                <w:noProof/>
                <w:webHidden/>
              </w:rPr>
              <w:tab/>
            </w:r>
            <w:r w:rsidR="00D72FFC">
              <w:rPr>
                <w:rStyle w:val="Hyperlink"/>
                <w:rFonts w:eastAsiaTheme="majorEastAsia"/>
                <w:noProof/>
                <w:webHidden/>
              </w:rPr>
              <w:fldChar w:fldCharType="begin"/>
            </w:r>
            <w:r w:rsidR="00D72FFC">
              <w:rPr>
                <w:rStyle w:val="Hyperlink"/>
                <w:rFonts w:eastAsiaTheme="majorEastAsia"/>
                <w:noProof/>
                <w:webHidden/>
              </w:rPr>
              <w:instrText xml:space="preserve"> PAGEREF _Toc464566038 \h </w:instrText>
            </w:r>
            <w:r w:rsidR="00D72FFC">
              <w:rPr>
                <w:rStyle w:val="Hyperlink"/>
                <w:rFonts w:eastAsiaTheme="majorEastAsia"/>
                <w:noProof/>
                <w:webHidden/>
              </w:rPr>
            </w:r>
            <w:r w:rsidR="00D72FFC">
              <w:rPr>
                <w:rStyle w:val="Hyperlink"/>
                <w:rFonts w:eastAsiaTheme="majorEastAsia"/>
                <w:noProof/>
                <w:webHidden/>
              </w:rPr>
              <w:fldChar w:fldCharType="separate"/>
            </w:r>
            <w:r w:rsidR="00D72FFC">
              <w:rPr>
                <w:rStyle w:val="Hyperlink"/>
                <w:rFonts w:eastAsiaTheme="majorEastAsia"/>
                <w:noProof/>
                <w:webHidden/>
              </w:rPr>
              <w:t>41</w:t>
            </w:r>
            <w:r w:rsidR="00D72FFC">
              <w:rPr>
                <w:rStyle w:val="Hyperlink"/>
                <w:rFonts w:eastAsiaTheme="majorEastAsia"/>
                <w:noProof/>
                <w:webHidden/>
              </w:rPr>
              <w:fldChar w:fldCharType="end"/>
            </w:r>
          </w:hyperlink>
        </w:p>
        <w:p w14:paraId="760E1D7E" w14:textId="77777777" w:rsidR="00D72FFC" w:rsidRDefault="00D72FFC" w:rsidP="00D72FFC">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168E5F24" w14:textId="77777777" w:rsidR="00D72FFC" w:rsidRDefault="00D72FFC" w:rsidP="00D72FFC">
      <w:pPr>
        <w:pStyle w:val="paragraph"/>
        <w:spacing w:before="0" w:beforeAutospacing="0" w:after="0" w:afterAutospacing="0"/>
        <w:textAlignment w:val="baseline"/>
        <w:rPr>
          <w:rFonts w:cs="Arial"/>
          <w:lang w:eastAsia="ja-JP"/>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5105"/>
        <w:gridCol w:w="1904"/>
        <w:gridCol w:w="4250"/>
        <w:gridCol w:w="1382"/>
      </w:tblGrid>
      <w:tr w:rsidR="00D72FFC" w:rsidRPr="00BA435A" w14:paraId="550A2038" w14:textId="77777777" w:rsidTr="00ED026C">
        <w:tc>
          <w:tcPr>
            <w:tcW w:w="246" w:type="dxa"/>
            <w:tcBorders>
              <w:top w:val="single" w:sz="6" w:space="0" w:color="auto"/>
              <w:left w:val="single" w:sz="6" w:space="0" w:color="auto"/>
              <w:bottom w:val="single" w:sz="6" w:space="0" w:color="auto"/>
              <w:right w:val="nil"/>
            </w:tcBorders>
            <w:shd w:val="clear" w:color="auto" w:fill="005391"/>
            <w:vAlign w:val="center"/>
            <w:hideMark/>
          </w:tcPr>
          <w:p w14:paraId="53B4A24F" w14:textId="755547E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ascii="Arial" w:eastAsia="Times New Roman" w:hAnsi="Arial" w:cs="Arial"/>
                <w:b/>
                <w:bCs/>
                <w:color w:val="003896"/>
              </w:rPr>
              <w:t> </w:t>
            </w:r>
            <w:r w:rsidRPr="00BA435A">
              <w:rPr>
                <w:rFonts w:ascii="Arial" w:eastAsia="Times New Roman" w:hAnsi="Arial" w:cs="Arial"/>
                <w:color w:val="000000"/>
              </w:rPr>
              <w:t> </w:t>
            </w:r>
            <w:r w:rsidRPr="00BA435A">
              <w:rPr>
                <w:rFonts w:eastAsia="Times New Roman" w:cstheme="minorHAnsi"/>
              </w:rPr>
              <w:t> </w:t>
            </w:r>
          </w:p>
        </w:tc>
        <w:tc>
          <w:tcPr>
            <w:tcW w:w="5129" w:type="dxa"/>
            <w:tcBorders>
              <w:top w:val="single" w:sz="6" w:space="0" w:color="auto"/>
              <w:left w:val="nil"/>
              <w:bottom w:val="single" w:sz="6" w:space="0" w:color="auto"/>
              <w:right w:val="nil"/>
            </w:tcBorders>
            <w:shd w:val="clear" w:color="auto" w:fill="005391"/>
            <w:vAlign w:val="center"/>
            <w:hideMark/>
          </w:tcPr>
          <w:p w14:paraId="53C38C5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0FEB9EB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5D34229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42045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D72FFC" w:rsidRPr="00BA435A" w14:paraId="229BE1AF" w14:textId="77777777" w:rsidTr="00ED026C">
        <w:tc>
          <w:tcPr>
            <w:tcW w:w="5375" w:type="dxa"/>
            <w:gridSpan w:val="2"/>
            <w:tcBorders>
              <w:top w:val="single" w:sz="6" w:space="0" w:color="auto"/>
              <w:left w:val="single" w:sz="6" w:space="0" w:color="auto"/>
              <w:bottom w:val="nil"/>
              <w:right w:val="nil"/>
            </w:tcBorders>
            <w:shd w:val="clear" w:color="auto" w:fill="BFBFBF"/>
            <w:vAlign w:val="center"/>
            <w:hideMark/>
          </w:tcPr>
          <w:p w14:paraId="0082D48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13" w:type="dxa"/>
            <w:tcBorders>
              <w:top w:val="single" w:sz="6" w:space="0" w:color="auto"/>
              <w:left w:val="nil"/>
              <w:bottom w:val="nil"/>
              <w:right w:val="nil"/>
            </w:tcBorders>
            <w:shd w:val="clear" w:color="auto" w:fill="BFBFBF"/>
            <w:hideMark/>
          </w:tcPr>
          <w:p w14:paraId="361FB36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nil"/>
              <w:right w:val="nil"/>
            </w:tcBorders>
            <w:shd w:val="clear" w:color="auto" w:fill="BFBFBF"/>
            <w:hideMark/>
          </w:tcPr>
          <w:p w14:paraId="793356E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nil"/>
              <w:right w:val="single" w:sz="6" w:space="0" w:color="auto"/>
            </w:tcBorders>
            <w:shd w:val="clear" w:color="auto" w:fill="BFBFBF"/>
            <w:vAlign w:val="center"/>
            <w:hideMark/>
          </w:tcPr>
          <w:p w14:paraId="4198EBD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6B9D888E" w14:textId="77777777" w:rsidTr="00ED026C">
        <w:tc>
          <w:tcPr>
            <w:tcW w:w="246" w:type="dxa"/>
            <w:tcBorders>
              <w:top w:val="nil"/>
              <w:left w:val="single" w:sz="6" w:space="0" w:color="auto"/>
              <w:bottom w:val="nil"/>
              <w:right w:val="nil"/>
            </w:tcBorders>
            <w:shd w:val="clear" w:color="auto" w:fill="auto"/>
            <w:vAlign w:val="center"/>
            <w:hideMark/>
          </w:tcPr>
          <w:p w14:paraId="512DBCD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2B305E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13" w:type="dxa"/>
            <w:tcBorders>
              <w:top w:val="nil"/>
              <w:left w:val="nil"/>
              <w:bottom w:val="nil"/>
              <w:right w:val="nil"/>
            </w:tcBorders>
            <w:shd w:val="clear" w:color="auto" w:fill="auto"/>
            <w:hideMark/>
          </w:tcPr>
          <w:p w14:paraId="08F77C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197558C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45DA87E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3C5A08DD" w14:textId="77777777" w:rsidTr="00ED026C">
        <w:tc>
          <w:tcPr>
            <w:tcW w:w="246" w:type="dxa"/>
            <w:tcBorders>
              <w:top w:val="nil"/>
              <w:left w:val="single" w:sz="6" w:space="0" w:color="auto"/>
              <w:bottom w:val="nil"/>
              <w:right w:val="nil"/>
            </w:tcBorders>
            <w:shd w:val="clear" w:color="auto" w:fill="auto"/>
            <w:vAlign w:val="center"/>
            <w:hideMark/>
          </w:tcPr>
          <w:p w14:paraId="158C9A4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E07AF2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13" w:type="dxa"/>
            <w:tcBorders>
              <w:top w:val="nil"/>
              <w:left w:val="nil"/>
              <w:bottom w:val="nil"/>
              <w:right w:val="nil"/>
            </w:tcBorders>
            <w:shd w:val="clear" w:color="auto" w:fill="auto"/>
            <w:hideMark/>
          </w:tcPr>
          <w:p w14:paraId="17D7FDD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5432905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D8A5B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CF08F5C" w14:textId="77777777" w:rsidTr="00ED026C">
        <w:tc>
          <w:tcPr>
            <w:tcW w:w="246" w:type="dxa"/>
            <w:tcBorders>
              <w:top w:val="nil"/>
              <w:left w:val="single" w:sz="6" w:space="0" w:color="auto"/>
              <w:bottom w:val="nil"/>
              <w:right w:val="nil"/>
            </w:tcBorders>
            <w:shd w:val="clear" w:color="auto" w:fill="auto"/>
            <w:vAlign w:val="center"/>
            <w:hideMark/>
          </w:tcPr>
          <w:p w14:paraId="6512E6A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12712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13" w:type="dxa"/>
            <w:tcBorders>
              <w:top w:val="nil"/>
              <w:left w:val="nil"/>
              <w:bottom w:val="nil"/>
              <w:right w:val="nil"/>
            </w:tcBorders>
            <w:shd w:val="clear" w:color="auto" w:fill="auto"/>
            <w:hideMark/>
          </w:tcPr>
          <w:p w14:paraId="72EC227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67F3DD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1935A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4471A780" w14:textId="77777777" w:rsidTr="00ED026C">
        <w:tc>
          <w:tcPr>
            <w:tcW w:w="246" w:type="dxa"/>
            <w:tcBorders>
              <w:top w:val="nil"/>
              <w:left w:val="single" w:sz="6" w:space="0" w:color="auto"/>
              <w:bottom w:val="nil"/>
              <w:right w:val="nil"/>
            </w:tcBorders>
            <w:shd w:val="clear" w:color="auto" w:fill="auto"/>
            <w:vAlign w:val="center"/>
            <w:hideMark/>
          </w:tcPr>
          <w:p w14:paraId="13B8A2B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D46848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13" w:type="dxa"/>
            <w:tcBorders>
              <w:top w:val="nil"/>
              <w:left w:val="nil"/>
              <w:bottom w:val="nil"/>
              <w:right w:val="nil"/>
            </w:tcBorders>
            <w:shd w:val="clear" w:color="auto" w:fill="auto"/>
            <w:hideMark/>
          </w:tcPr>
          <w:p w14:paraId="0557A85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269" w:type="dxa"/>
            <w:tcBorders>
              <w:top w:val="nil"/>
              <w:left w:val="nil"/>
              <w:bottom w:val="nil"/>
              <w:right w:val="nil"/>
            </w:tcBorders>
            <w:shd w:val="clear" w:color="auto" w:fill="auto"/>
            <w:hideMark/>
          </w:tcPr>
          <w:p w14:paraId="0EE1849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CA797A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32111C35" w14:textId="77777777" w:rsidTr="00ED026C">
        <w:tc>
          <w:tcPr>
            <w:tcW w:w="5375" w:type="dxa"/>
            <w:gridSpan w:val="2"/>
            <w:tcBorders>
              <w:top w:val="nil"/>
              <w:left w:val="single" w:sz="6" w:space="0" w:color="auto"/>
              <w:bottom w:val="nil"/>
              <w:right w:val="nil"/>
            </w:tcBorders>
            <w:shd w:val="clear" w:color="auto" w:fill="BFBFBF"/>
            <w:vAlign w:val="center"/>
            <w:hideMark/>
          </w:tcPr>
          <w:p w14:paraId="5733BE6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771D4F2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3A71CF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B1F126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57A905A" w14:textId="77777777" w:rsidTr="00ED026C">
        <w:tc>
          <w:tcPr>
            <w:tcW w:w="246" w:type="dxa"/>
            <w:tcBorders>
              <w:top w:val="nil"/>
              <w:left w:val="single" w:sz="6" w:space="0" w:color="auto"/>
              <w:bottom w:val="nil"/>
              <w:right w:val="nil"/>
            </w:tcBorders>
            <w:shd w:val="clear" w:color="auto" w:fill="auto"/>
            <w:vAlign w:val="center"/>
            <w:hideMark/>
          </w:tcPr>
          <w:p w14:paraId="5573F89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129" w:type="dxa"/>
            <w:tcBorders>
              <w:top w:val="nil"/>
              <w:left w:val="nil"/>
              <w:bottom w:val="nil"/>
              <w:right w:val="nil"/>
            </w:tcBorders>
            <w:shd w:val="clear" w:color="auto" w:fill="auto"/>
            <w:hideMark/>
          </w:tcPr>
          <w:p w14:paraId="5D14A2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13" w:type="dxa"/>
            <w:tcBorders>
              <w:top w:val="nil"/>
              <w:left w:val="nil"/>
              <w:bottom w:val="nil"/>
              <w:right w:val="nil"/>
            </w:tcBorders>
            <w:shd w:val="clear" w:color="auto" w:fill="auto"/>
            <w:hideMark/>
          </w:tcPr>
          <w:p w14:paraId="7BB68C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253A132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FFC84A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55222C2A" w14:textId="77777777" w:rsidTr="00ED026C">
        <w:tc>
          <w:tcPr>
            <w:tcW w:w="246" w:type="dxa"/>
            <w:tcBorders>
              <w:top w:val="nil"/>
              <w:left w:val="single" w:sz="6" w:space="0" w:color="auto"/>
              <w:bottom w:val="nil"/>
              <w:right w:val="nil"/>
            </w:tcBorders>
            <w:shd w:val="clear" w:color="auto" w:fill="auto"/>
            <w:vAlign w:val="center"/>
            <w:hideMark/>
          </w:tcPr>
          <w:p w14:paraId="5A00ACA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6ED5CD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13" w:type="dxa"/>
            <w:tcBorders>
              <w:top w:val="nil"/>
              <w:left w:val="nil"/>
              <w:bottom w:val="nil"/>
              <w:right w:val="nil"/>
            </w:tcBorders>
            <w:shd w:val="clear" w:color="auto" w:fill="auto"/>
            <w:hideMark/>
          </w:tcPr>
          <w:p w14:paraId="3B0F5E7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57A834E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6B025FCD"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3C10C2B" w14:textId="77777777" w:rsidTr="00ED026C">
        <w:tc>
          <w:tcPr>
            <w:tcW w:w="246" w:type="dxa"/>
            <w:tcBorders>
              <w:top w:val="nil"/>
              <w:left w:val="single" w:sz="6" w:space="0" w:color="auto"/>
              <w:bottom w:val="nil"/>
              <w:right w:val="nil"/>
            </w:tcBorders>
            <w:shd w:val="clear" w:color="auto" w:fill="auto"/>
            <w:vAlign w:val="center"/>
            <w:hideMark/>
          </w:tcPr>
          <w:p w14:paraId="1B05284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E7815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13" w:type="dxa"/>
            <w:tcBorders>
              <w:top w:val="nil"/>
              <w:left w:val="nil"/>
              <w:bottom w:val="nil"/>
              <w:right w:val="nil"/>
            </w:tcBorders>
            <w:shd w:val="clear" w:color="auto" w:fill="auto"/>
            <w:hideMark/>
          </w:tcPr>
          <w:p w14:paraId="5F59B4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269" w:type="dxa"/>
            <w:tcBorders>
              <w:top w:val="nil"/>
              <w:left w:val="nil"/>
              <w:bottom w:val="nil"/>
              <w:right w:val="nil"/>
            </w:tcBorders>
            <w:shd w:val="clear" w:color="auto" w:fill="auto"/>
            <w:hideMark/>
          </w:tcPr>
          <w:p w14:paraId="0F5B7C8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43C6268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0941F9D5" w14:textId="77777777" w:rsidTr="00ED026C">
        <w:tc>
          <w:tcPr>
            <w:tcW w:w="5375" w:type="dxa"/>
            <w:gridSpan w:val="2"/>
            <w:tcBorders>
              <w:top w:val="nil"/>
              <w:left w:val="single" w:sz="6" w:space="0" w:color="auto"/>
              <w:bottom w:val="nil"/>
              <w:right w:val="nil"/>
            </w:tcBorders>
            <w:shd w:val="clear" w:color="auto" w:fill="BFBFBF"/>
            <w:vAlign w:val="center"/>
            <w:hideMark/>
          </w:tcPr>
          <w:p w14:paraId="3FFCA284"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9F3741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BB8D9B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D86038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1358A24" w14:textId="77777777" w:rsidTr="00ED026C">
        <w:tc>
          <w:tcPr>
            <w:tcW w:w="246" w:type="dxa"/>
            <w:tcBorders>
              <w:top w:val="nil"/>
              <w:left w:val="single" w:sz="6" w:space="0" w:color="auto"/>
              <w:bottom w:val="nil"/>
              <w:right w:val="nil"/>
            </w:tcBorders>
            <w:shd w:val="clear" w:color="auto" w:fill="auto"/>
            <w:vAlign w:val="center"/>
            <w:hideMark/>
          </w:tcPr>
          <w:p w14:paraId="431A252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108C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13" w:type="dxa"/>
            <w:tcBorders>
              <w:top w:val="nil"/>
              <w:left w:val="nil"/>
              <w:bottom w:val="nil"/>
              <w:right w:val="nil"/>
            </w:tcBorders>
            <w:shd w:val="clear" w:color="auto" w:fill="auto"/>
            <w:hideMark/>
          </w:tcPr>
          <w:p w14:paraId="5EE55F9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09015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387" w:type="dxa"/>
            <w:tcBorders>
              <w:top w:val="nil"/>
              <w:left w:val="nil"/>
              <w:bottom w:val="nil"/>
              <w:right w:val="single" w:sz="6" w:space="0" w:color="auto"/>
            </w:tcBorders>
            <w:shd w:val="clear" w:color="auto" w:fill="auto"/>
            <w:hideMark/>
          </w:tcPr>
          <w:p w14:paraId="529DF7B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5CAF634A" w14:textId="77777777" w:rsidTr="00ED026C">
        <w:tc>
          <w:tcPr>
            <w:tcW w:w="246" w:type="dxa"/>
            <w:tcBorders>
              <w:top w:val="nil"/>
              <w:left w:val="single" w:sz="6" w:space="0" w:color="auto"/>
              <w:bottom w:val="nil"/>
              <w:right w:val="nil"/>
            </w:tcBorders>
            <w:shd w:val="clear" w:color="auto" w:fill="auto"/>
            <w:vAlign w:val="center"/>
            <w:hideMark/>
          </w:tcPr>
          <w:p w14:paraId="4E014C5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2D96C9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13" w:type="dxa"/>
            <w:tcBorders>
              <w:top w:val="nil"/>
              <w:left w:val="nil"/>
              <w:bottom w:val="nil"/>
              <w:right w:val="nil"/>
            </w:tcBorders>
            <w:shd w:val="clear" w:color="auto" w:fill="auto"/>
            <w:hideMark/>
          </w:tcPr>
          <w:p w14:paraId="0A28647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4AA2906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598BA11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0D337C12" w14:textId="77777777" w:rsidTr="00ED026C">
        <w:tc>
          <w:tcPr>
            <w:tcW w:w="246" w:type="dxa"/>
            <w:tcBorders>
              <w:top w:val="nil"/>
              <w:left w:val="single" w:sz="6" w:space="0" w:color="auto"/>
              <w:bottom w:val="nil"/>
              <w:right w:val="nil"/>
            </w:tcBorders>
            <w:shd w:val="clear" w:color="auto" w:fill="auto"/>
            <w:vAlign w:val="center"/>
            <w:hideMark/>
          </w:tcPr>
          <w:p w14:paraId="4F8104B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39EE3D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13" w:type="dxa"/>
            <w:tcBorders>
              <w:top w:val="nil"/>
              <w:left w:val="nil"/>
              <w:bottom w:val="nil"/>
              <w:right w:val="nil"/>
            </w:tcBorders>
            <w:shd w:val="clear" w:color="auto" w:fill="auto"/>
            <w:hideMark/>
          </w:tcPr>
          <w:p w14:paraId="219725D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3E9288A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6927F8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76B09BE" w14:textId="77777777" w:rsidTr="00ED026C">
        <w:tc>
          <w:tcPr>
            <w:tcW w:w="246" w:type="dxa"/>
            <w:tcBorders>
              <w:top w:val="nil"/>
              <w:left w:val="single" w:sz="6" w:space="0" w:color="auto"/>
              <w:bottom w:val="nil"/>
              <w:right w:val="nil"/>
            </w:tcBorders>
            <w:shd w:val="clear" w:color="auto" w:fill="auto"/>
            <w:vAlign w:val="center"/>
            <w:hideMark/>
          </w:tcPr>
          <w:p w14:paraId="0B2B751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D37AFD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13" w:type="dxa"/>
            <w:tcBorders>
              <w:top w:val="nil"/>
              <w:left w:val="nil"/>
              <w:bottom w:val="nil"/>
              <w:right w:val="nil"/>
            </w:tcBorders>
            <w:shd w:val="clear" w:color="auto" w:fill="auto"/>
            <w:hideMark/>
          </w:tcPr>
          <w:p w14:paraId="7C60FB8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269" w:type="dxa"/>
            <w:tcBorders>
              <w:top w:val="nil"/>
              <w:left w:val="nil"/>
              <w:bottom w:val="nil"/>
              <w:right w:val="nil"/>
            </w:tcBorders>
            <w:shd w:val="clear" w:color="auto" w:fill="auto"/>
            <w:hideMark/>
          </w:tcPr>
          <w:p w14:paraId="2F9E6DF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6BEE7E2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7F5CDBE1" w14:textId="77777777" w:rsidTr="00ED026C">
        <w:tc>
          <w:tcPr>
            <w:tcW w:w="5375" w:type="dxa"/>
            <w:gridSpan w:val="2"/>
            <w:tcBorders>
              <w:top w:val="nil"/>
              <w:left w:val="single" w:sz="6" w:space="0" w:color="auto"/>
              <w:bottom w:val="nil"/>
              <w:right w:val="nil"/>
            </w:tcBorders>
            <w:shd w:val="clear" w:color="auto" w:fill="BFBFBF"/>
            <w:vAlign w:val="center"/>
            <w:hideMark/>
          </w:tcPr>
          <w:p w14:paraId="20619A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5B7EC5C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9767E0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1CD630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1B50F278" w14:textId="77777777" w:rsidTr="00ED026C">
        <w:tc>
          <w:tcPr>
            <w:tcW w:w="246" w:type="dxa"/>
            <w:tcBorders>
              <w:top w:val="nil"/>
              <w:left w:val="single" w:sz="6" w:space="0" w:color="auto"/>
              <w:bottom w:val="nil"/>
              <w:right w:val="nil"/>
            </w:tcBorders>
            <w:shd w:val="clear" w:color="auto" w:fill="auto"/>
            <w:vAlign w:val="center"/>
            <w:hideMark/>
          </w:tcPr>
          <w:p w14:paraId="286C4CD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5DCD732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13" w:type="dxa"/>
            <w:tcBorders>
              <w:top w:val="nil"/>
              <w:left w:val="nil"/>
              <w:bottom w:val="nil"/>
              <w:right w:val="nil"/>
            </w:tcBorders>
            <w:shd w:val="clear" w:color="auto" w:fill="auto"/>
            <w:hideMark/>
          </w:tcPr>
          <w:p w14:paraId="2DC79A3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5D737A1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3220470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6C4E7142" w14:textId="77777777" w:rsidTr="00ED026C">
        <w:tc>
          <w:tcPr>
            <w:tcW w:w="246" w:type="dxa"/>
            <w:tcBorders>
              <w:top w:val="nil"/>
              <w:left w:val="single" w:sz="6" w:space="0" w:color="auto"/>
              <w:bottom w:val="nil"/>
              <w:right w:val="nil"/>
            </w:tcBorders>
            <w:shd w:val="clear" w:color="auto" w:fill="auto"/>
            <w:vAlign w:val="center"/>
            <w:hideMark/>
          </w:tcPr>
          <w:p w14:paraId="0B7297CD"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46363B69"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13" w:type="dxa"/>
            <w:tcBorders>
              <w:top w:val="nil"/>
              <w:left w:val="nil"/>
              <w:bottom w:val="nil"/>
              <w:right w:val="nil"/>
            </w:tcBorders>
            <w:shd w:val="clear" w:color="auto" w:fill="auto"/>
            <w:hideMark/>
          </w:tcPr>
          <w:p w14:paraId="2991FDD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60C4F58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7F0B371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3DAA9CD6" w14:textId="77777777" w:rsidTr="00ED026C">
        <w:tc>
          <w:tcPr>
            <w:tcW w:w="246" w:type="dxa"/>
            <w:tcBorders>
              <w:top w:val="nil"/>
              <w:left w:val="single" w:sz="6" w:space="0" w:color="auto"/>
              <w:bottom w:val="nil"/>
              <w:right w:val="nil"/>
            </w:tcBorders>
            <w:shd w:val="clear" w:color="auto" w:fill="auto"/>
            <w:vAlign w:val="center"/>
            <w:hideMark/>
          </w:tcPr>
          <w:p w14:paraId="185BD87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168BAE2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13" w:type="dxa"/>
            <w:tcBorders>
              <w:top w:val="nil"/>
              <w:left w:val="nil"/>
              <w:bottom w:val="nil"/>
              <w:right w:val="nil"/>
            </w:tcBorders>
            <w:shd w:val="clear" w:color="auto" w:fill="auto"/>
            <w:hideMark/>
          </w:tcPr>
          <w:p w14:paraId="07A43F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269" w:type="dxa"/>
            <w:tcBorders>
              <w:top w:val="nil"/>
              <w:left w:val="nil"/>
              <w:bottom w:val="nil"/>
              <w:right w:val="nil"/>
            </w:tcBorders>
            <w:shd w:val="clear" w:color="auto" w:fill="auto"/>
            <w:hideMark/>
          </w:tcPr>
          <w:p w14:paraId="4335E87A"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062467B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D72FFC" w:rsidRPr="00BA435A" w14:paraId="5142F127" w14:textId="77777777" w:rsidTr="00ED026C">
        <w:tc>
          <w:tcPr>
            <w:tcW w:w="5375" w:type="dxa"/>
            <w:gridSpan w:val="2"/>
            <w:tcBorders>
              <w:top w:val="nil"/>
              <w:left w:val="single" w:sz="6" w:space="0" w:color="auto"/>
              <w:bottom w:val="nil"/>
              <w:right w:val="nil"/>
            </w:tcBorders>
            <w:shd w:val="clear" w:color="auto" w:fill="BFBFBF"/>
            <w:vAlign w:val="center"/>
            <w:hideMark/>
          </w:tcPr>
          <w:p w14:paraId="554F85A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66C7FFB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21A9B5F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06B7B90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1B2CD7B" w14:textId="77777777" w:rsidTr="00ED026C">
        <w:tc>
          <w:tcPr>
            <w:tcW w:w="246" w:type="dxa"/>
            <w:tcBorders>
              <w:top w:val="nil"/>
              <w:left w:val="single" w:sz="6" w:space="0" w:color="auto"/>
              <w:bottom w:val="nil"/>
              <w:right w:val="nil"/>
            </w:tcBorders>
            <w:shd w:val="clear" w:color="auto" w:fill="auto"/>
            <w:vAlign w:val="center"/>
            <w:hideMark/>
          </w:tcPr>
          <w:p w14:paraId="102A3F4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FCB80E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13" w:type="dxa"/>
            <w:tcBorders>
              <w:top w:val="nil"/>
              <w:left w:val="nil"/>
              <w:bottom w:val="nil"/>
              <w:right w:val="nil"/>
            </w:tcBorders>
            <w:shd w:val="clear" w:color="auto" w:fill="auto"/>
            <w:hideMark/>
          </w:tcPr>
          <w:p w14:paraId="7D1C2701"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3C11477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387" w:type="dxa"/>
            <w:tcBorders>
              <w:top w:val="nil"/>
              <w:left w:val="nil"/>
              <w:bottom w:val="nil"/>
              <w:right w:val="single" w:sz="6" w:space="0" w:color="auto"/>
            </w:tcBorders>
            <w:shd w:val="clear" w:color="auto" w:fill="auto"/>
            <w:hideMark/>
          </w:tcPr>
          <w:p w14:paraId="7DEEEAC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73F9BFB8" w14:textId="77777777" w:rsidTr="00ED026C">
        <w:tc>
          <w:tcPr>
            <w:tcW w:w="246" w:type="dxa"/>
            <w:tcBorders>
              <w:top w:val="nil"/>
              <w:left w:val="single" w:sz="6" w:space="0" w:color="auto"/>
              <w:bottom w:val="nil"/>
              <w:right w:val="nil"/>
            </w:tcBorders>
            <w:shd w:val="clear" w:color="auto" w:fill="auto"/>
            <w:vAlign w:val="center"/>
            <w:hideMark/>
          </w:tcPr>
          <w:p w14:paraId="5381D03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361D6A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13" w:type="dxa"/>
            <w:tcBorders>
              <w:top w:val="nil"/>
              <w:left w:val="nil"/>
              <w:bottom w:val="nil"/>
              <w:right w:val="nil"/>
            </w:tcBorders>
            <w:shd w:val="clear" w:color="auto" w:fill="auto"/>
            <w:hideMark/>
          </w:tcPr>
          <w:p w14:paraId="21787F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6C61AF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387" w:type="dxa"/>
            <w:tcBorders>
              <w:top w:val="nil"/>
              <w:left w:val="nil"/>
              <w:bottom w:val="nil"/>
              <w:right w:val="single" w:sz="6" w:space="0" w:color="auto"/>
            </w:tcBorders>
            <w:shd w:val="clear" w:color="auto" w:fill="auto"/>
            <w:hideMark/>
          </w:tcPr>
          <w:p w14:paraId="19051B6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D72FFC" w:rsidRPr="00BA435A" w14:paraId="29F07746" w14:textId="77777777" w:rsidTr="00ED026C">
        <w:tc>
          <w:tcPr>
            <w:tcW w:w="246" w:type="dxa"/>
            <w:tcBorders>
              <w:top w:val="nil"/>
              <w:left w:val="single" w:sz="6" w:space="0" w:color="auto"/>
              <w:bottom w:val="nil"/>
              <w:right w:val="nil"/>
            </w:tcBorders>
            <w:shd w:val="clear" w:color="auto" w:fill="auto"/>
            <w:vAlign w:val="center"/>
            <w:hideMark/>
          </w:tcPr>
          <w:p w14:paraId="4F3CEC9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F4DCC6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13" w:type="dxa"/>
            <w:tcBorders>
              <w:top w:val="nil"/>
              <w:left w:val="nil"/>
              <w:bottom w:val="nil"/>
              <w:right w:val="nil"/>
            </w:tcBorders>
            <w:shd w:val="clear" w:color="auto" w:fill="auto"/>
            <w:hideMark/>
          </w:tcPr>
          <w:p w14:paraId="16A759F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269" w:type="dxa"/>
            <w:tcBorders>
              <w:top w:val="nil"/>
              <w:left w:val="nil"/>
              <w:bottom w:val="nil"/>
              <w:right w:val="nil"/>
            </w:tcBorders>
            <w:shd w:val="clear" w:color="auto" w:fill="auto"/>
            <w:hideMark/>
          </w:tcPr>
          <w:p w14:paraId="2D325A2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7FBA5233"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D72FFC" w:rsidRPr="00BA435A" w14:paraId="44886EFB" w14:textId="77777777" w:rsidTr="00ED026C">
        <w:tc>
          <w:tcPr>
            <w:tcW w:w="5375" w:type="dxa"/>
            <w:gridSpan w:val="2"/>
            <w:tcBorders>
              <w:top w:val="nil"/>
              <w:left w:val="single" w:sz="6" w:space="0" w:color="auto"/>
              <w:bottom w:val="nil"/>
              <w:right w:val="nil"/>
            </w:tcBorders>
            <w:shd w:val="clear" w:color="auto" w:fill="BFBFBF"/>
            <w:vAlign w:val="center"/>
            <w:hideMark/>
          </w:tcPr>
          <w:p w14:paraId="091C7EF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53E941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6CC49E4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4DF82AA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589774CE" w14:textId="77777777" w:rsidTr="00ED026C">
        <w:tc>
          <w:tcPr>
            <w:tcW w:w="246" w:type="dxa"/>
            <w:tcBorders>
              <w:top w:val="nil"/>
              <w:left w:val="single" w:sz="6" w:space="0" w:color="auto"/>
              <w:bottom w:val="nil"/>
              <w:right w:val="nil"/>
            </w:tcBorders>
            <w:shd w:val="clear" w:color="auto" w:fill="auto"/>
            <w:vAlign w:val="center"/>
            <w:hideMark/>
          </w:tcPr>
          <w:p w14:paraId="41165CC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11F18CE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13" w:type="dxa"/>
            <w:tcBorders>
              <w:top w:val="nil"/>
              <w:left w:val="nil"/>
              <w:bottom w:val="nil"/>
              <w:right w:val="nil"/>
            </w:tcBorders>
            <w:shd w:val="clear" w:color="auto" w:fill="auto"/>
            <w:hideMark/>
          </w:tcPr>
          <w:p w14:paraId="7AB7D24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90C10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387" w:type="dxa"/>
            <w:tcBorders>
              <w:top w:val="nil"/>
              <w:left w:val="nil"/>
              <w:bottom w:val="nil"/>
              <w:right w:val="single" w:sz="6" w:space="0" w:color="auto"/>
            </w:tcBorders>
            <w:shd w:val="clear" w:color="auto" w:fill="auto"/>
            <w:hideMark/>
          </w:tcPr>
          <w:p w14:paraId="5EEA2B99"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D72FFC" w:rsidRPr="00BA435A" w14:paraId="6B7FE699" w14:textId="77777777" w:rsidTr="00ED026C">
        <w:tc>
          <w:tcPr>
            <w:tcW w:w="246" w:type="dxa"/>
            <w:tcBorders>
              <w:top w:val="nil"/>
              <w:left w:val="single" w:sz="6" w:space="0" w:color="auto"/>
              <w:bottom w:val="nil"/>
              <w:right w:val="nil"/>
            </w:tcBorders>
            <w:shd w:val="clear" w:color="auto" w:fill="auto"/>
            <w:vAlign w:val="center"/>
            <w:hideMark/>
          </w:tcPr>
          <w:p w14:paraId="4568F613"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66B51EAD" w14:textId="12D37E72"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2B73A2">
              <w:rPr>
                <w:rFonts w:eastAsia="Times New Roman" w:cstheme="minorHAnsi"/>
              </w:rPr>
              <w:t>on the Standards</w:t>
            </w:r>
          </w:p>
        </w:tc>
        <w:tc>
          <w:tcPr>
            <w:tcW w:w="1913" w:type="dxa"/>
            <w:tcBorders>
              <w:top w:val="nil"/>
              <w:left w:val="nil"/>
              <w:bottom w:val="nil"/>
              <w:right w:val="nil"/>
            </w:tcBorders>
            <w:shd w:val="clear" w:color="auto" w:fill="auto"/>
            <w:hideMark/>
          </w:tcPr>
          <w:p w14:paraId="4D66C2A4"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269" w:type="dxa"/>
            <w:tcBorders>
              <w:top w:val="nil"/>
              <w:left w:val="nil"/>
              <w:bottom w:val="nil"/>
              <w:right w:val="nil"/>
            </w:tcBorders>
            <w:shd w:val="clear" w:color="auto" w:fill="auto"/>
            <w:hideMark/>
          </w:tcPr>
          <w:p w14:paraId="7A45E7B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66D7450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03A0819" w14:textId="77777777" w:rsidTr="00ED026C">
        <w:tc>
          <w:tcPr>
            <w:tcW w:w="5375" w:type="dxa"/>
            <w:gridSpan w:val="2"/>
            <w:tcBorders>
              <w:top w:val="nil"/>
              <w:left w:val="single" w:sz="6" w:space="0" w:color="auto"/>
              <w:bottom w:val="nil"/>
              <w:right w:val="nil"/>
            </w:tcBorders>
            <w:shd w:val="clear" w:color="auto" w:fill="BFBFBF"/>
            <w:vAlign w:val="center"/>
            <w:hideMark/>
          </w:tcPr>
          <w:p w14:paraId="24BE593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35727B76"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03F732D7"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3D6614D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0B22964B" w14:textId="77777777" w:rsidTr="00ED026C">
        <w:tc>
          <w:tcPr>
            <w:tcW w:w="246" w:type="dxa"/>
            <w:tcBorders>
              <w:top w:val="nil"/>
              <w:left w:val="single" w:sz="6" w:space="0" w:color="auto"/>
              <w:bottom w:val="nil"/>
              <w:right w:val="nil"/>
            </w:tcBorders>
            <w:shd w:val="clear" w:color="auto" w:fill="auto"/>
            <w:vAlign w:val="center"/>
            <w:hideMark/>
          </w:tcPr>
          <w:p w14:paraId="1D555C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6EDBED7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13" w:type="dxa"/>
            <w:tcBorders>
              <w:top w:val="nil"/>
              <w:left w:val="nil"/>
              <w:bottom w:val="nil"/>
              <w:right w:val="nil"/>
            </w:tcBorders>
            <w:shd w:val="clear" w:color="auto" w:fill="auto"/>
            <w:hideMark/>
          </w:tcPr>
          <w:p w14:paraId="063276A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58FEBEF5"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3FF0921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625DA6F8" w14:textId="77777777" w:rsidTr="00ED026C">
        <w:tc>
          <w:tcPr>
            <w:tcW w:w="246" w:type="dxa"/>
            <w:tcBorders>
              <w:top w:val="nil"/>
              <w:left w:val="single" w:sz="6" w:space="0" w:color="auto"/>
              <w:bottom w:val="nil"/>
              <w:right w:val="nil"/>
            </w:tcBorders>
            <w:shd w:val="clear" w:color="auto" w:fill="auto"/>
            <w:vAlign w:val="center"/>
            <w:hideMark/>
          </w:tcPr>
          <w:p w14:paraId="48EC655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2FF9310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13" w:type="dxa"/>
            <w:tcBorders>
              <w:top w:val="nil"/>
              <w:left w:val="nil"/>
              <w:bottom w:val="nil"/>
              <w:right w:val="nil"/>
            </w:tcBorders>
            <w:shd w:val="clear" w:color="auto" w:fill="auto"/>
            <w:hideMark/>
          </w:tcPr>
          <w:p w14:paraId="05DB5CC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269" w:type="dxa"/>
            <w:tcBorders>
              <w:top w:val="nil"/>
              <w:left w:val="nil"/>
              <w:bottom w:val="nil"/>
              <w:right w:val="nil"/>
            </w:tcBorders>
            <w:shd w:val="clear" w:color="auto" w:fill="auto"/>
            <w:hideMark/>
          </w:tcPr>
          <w:p w14:paraId="4B83C3DE"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18FDF99C"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0B7BD9F4" w14:textId="77777777" w:rsidTr="00ED026C">
        <w:tc>
          <w:tcPr>
            <w:tcW w:w="5375" w:type="dxa"/>
            <w:gridSpan w:val="2"/>
            <w:tcBorders>
              <w:top w:val="nil"/>
              <w:left w:val="single" w:sz="6" w:space="0" w:color="auto"/>
              <w:bottom w:val="nil"/>
              <w:right w:val="nil"/>
            </w:tcBorders>
            <w:shd w:val="clear" w:color="auto" w:fill="BFBFBF"/>
            <w:vAlign w:val="center"/>
            <w:hideMark/>
          </w:tcPr>
          <w:p w14:paraId="3DDB5501"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13" w:type="dxa"/>
            <w:tcBorders>
              <w:top w:val="nil"/>
              <w:left w:val="nil"/>
              <w:bottom w:val="nil"/>
              <w:right w:val="nil"/>
            </w:tcBorders>
            <w:shd w:val="clear" w:color="auto" w:fill="BFBFBF"/>
            <w:hideMark/>
          </w:tcPr>
          <w:p w14:paraId="2258EA32"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nil"/>
              <w:left w:val="nil"/>
              <w:bottom w:val="nil"/>
              <w:right w:val="nil"/>
            </w:tcBorders>
            <w:shd w:val="clear" w:color="auto" w:fill="BFBFBF"/>
            <w:hideMark/>
          </w:tcPr>
          <w:p w14:paraId="481D4A0B"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nil"/>
              <w:left w:val="nil"/>
              <w:bottom w:val="nil"/>
              <w:right w:val="single" w:sz="6" w:space="0" w:color="auto"/>
            </w:tcBorders>
            <w:shd w:val="clear" w:color="auto" w:fill="BFBFBF"/>
            <w:hideMark/>
          </w:tcPr>
          <w:p w14:paraId="26AE6595"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D72FFC" w:rsidRPr="00BA435A" w14:paraId="307F041E" w14:textId="77777777" w:rsidTr="00ED026C">
        <w:tc>
          <w:tcPr>
            <w:tcW w:w="246" w:type="dxa"/>
            <w:tcBorders>
              <w:top w:val="nil"/>
              <w:left w:val="single" w:sz="6" w:space="0" w:color="auto"/>
              <w:bottom w:val="nil"/>
              <w:right w:val="nil"/>
            </w:tcBorders>
            <w:shd w:val="clear" w:color="auto" w:fill="auto"/>
            <w:vAlign w:val="center"/>
            <w:hideMark/>
          </w:tcPr>
          <w:p w14:paraId="29650A6F"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hideMark/>
          </w:tcPr>
          <w:p w14:paraId="244DFEEC"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13" w:type="dxa"/>
            <w:tcBorders>
              <w:top w:val="nil"/>
              <w:left w:val="nil"/>
              <w:bottom w:val="nil"/>
              <w:right w:val="nil"/>
            </w:tcBorders>
            <w:shd w:val="clear" w:color="auto" w:fill="auto"/>
            <w:hideMark/>
          </w:tcPr>
          <w:p w14:paraId="5F3958DB"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3612C172"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0893FDDF"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7BA14C3D" w14:textId="77777777" w:rsidTr="00ED026C">
        <w:tc>
          <w:tcPr>
            <w:tcW w:w="246" w:type="dxa"/>
            <w:tcBorders>
              <w:top w:val="nil"/>
              <w:left w:val="single" w:sz="6" w:space="0" w:color="auto"/>
              <w:bottom w:val="nil"/>
              <w:right w:val="nil"/>
            </w:tcBorders>
            <w:shd w:val="clear" w:color="auto" w:fill="auto"/>
            <w:vAlign w:val="center"/>
            <w:hideMark/>
          </w:tcPr>
          <w:p w14:paraId="13CDBDE8"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129" w:type="dxa"/>
            <w:tcBorders>
              <w:top w:val="nil"/>
              <w:left w:val="nil"/>
              <w:bottom w:val="nil"/>
              <w:right w:val="nil"/>
            </w:tcBorders>
            <w:shd w:val="clear" w:color="auto" w:fill="auto"/>
            <w:vAlign w:val="center"/>
            <w:hideMark/>
          </w:tcPr>
          <w:p w14:paraId="56FB19F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13" w:type="dxa"/>
            <w:tcBorders>
              <w:top w:val="nil"/>
              <w:left w:val="nil"/>
              <w:bottom w:val="nil"/>
              <w:right w:val="nil"/>
            </w:tcBorders>
            <w:shd w:val="clear" w:color="auto" w:fill="auto"/>
            <w:hideMark/>
          </w:tcPr>
          <w:p w14:paraId="7A1EEFEA"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269" w:type="dxa"/>
            <w:tcBorders>
              <w:top w:val="nil"/>
              <w:left w:val="nil"/>
              <w:bottom w:val="nil"/>
              <w:right w:val="nil"/>
            </w:tcBorders>
            <w:shd w:val="clear" w:color="auto" w:fill="auto"/>
            <w:hideMark/>
          </w:tcPr>
          <w:p w14:paraId="0FE6DB2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387" w:type="dxa"/>
            <w:tcBorders>
              <w:top w:val="nil"/>
              <w:left w:val="nil"/>
              <w:bottom w:val="nil"/>
              <w:right w:val="single" w:sz="6" w:space="0" w:color="auto"/>
            </w:tcBorders>
            <w:shd w:val="clear" w:color="auto" w:fill="auto"/>
            <w:hideMark/>
          </w:tcPr>
          <w:p w14:paraId="2671ED17"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D72FFC" w:rsidRPr="00BA435A" w14:paraId="16A10E8C" w14:textId="77777777" w:rsidTr="00ED026C">
        <w:tc>
          <w:tcPr>
            <w:tcW w:w="5375" w:type="dxa"/>
            <w:gridSpan w:val="2"/>
            <w:tcBorders>
              <w:top w:val="single" w:sz="6" w:space="0" w:color="auto"/>
              <w:left w:val="single" w:sz="6" w:space="0" w:color="auto"/>
              <w:bottom w:val="single" w:sz="6" w:space="0" w:color="auto"/>
              <w:right w:val="nil"/>
            </w:tcBorders>
            <w:shd w:val="clear" w:color="auto" w:fill="005391"/>
            <w:vAlign w:val="center"/>
            <w:hideMark/>
          </w:tcPr>
          <w:p w14:paraId="75F6CBE6"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13" w:type="dxa"/>
            <w:tcBorders>
              <w:top w:val="single" w:sz="6" w:space="0" w:color="auto"/>
              <w:left w:val="nil"/>
              <w:bottom w:val="single" w:sz="6" w:space="0" w:color="auto"/>
              <w:right w:val="nil"/>
            </w:tcBorders>
            <w:shd w:val="clear" w:color="auto" w:fill="005391"/>
            <w:hideMark/>
          </w:tcPr>
          <w:p w14:paraId="17F92D9E"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269" w:type="dxa"/>
            <w:tcBorders>
              <w:top w:val="single" w:sz="6" w:space="0" w:color="auto"/>
              <w:left w:val="nil"/>
              <w:bottom w:val="single" w:sz="6" w:space="0" w:color="auto"/>
              <w:right w:val="nil"/>
            </w:tcBorders>
            <w:shd w:val="clear" w:color="auto" w:fill="005391"/>
            <w:hideMark/>
          </w:tcPr>
          <w:p w14:paraId="4D57D200" w14:textId="77777777" w:rsidR="00D72FFC" w:rsidRPr="00BA435A" w:rsidRDefault="00D72FFC" w:rsidP="00D72FFC">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387" w:type="dxa"/>
            <w:tcBorders>
              <w:top w:val="single" w:sz="6" w:space="0" w:color="auto"/>
              <w:left w:val="nil"/>
              <w:bottom w:val="single" w:sz="6" w:space="0" w:color="auto"/>
              <w:right w:val="single" w:sz="6" w:space="0" w:color="auto"/>
            </w:tcBorders>
            <w:shd w:val="clear" w:color="auto" w:fill="005391"/>
            <w:vAlign w:val="center"/>
            <w:hideMark/>
          </w:tcPr>
          <w:p w14:paraId="3D202E68" w14:textId="77777777" w:rsidR="00D72FFC" w:rsidRPr="00BA435A" w:rsidRDefault="00D72FFC" w:rsidP="00D72FFC">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3BB7BE44" w14:textId="77777777" w:rsidR="00D72FFC" w:rsidRPr="00BA435A" w:rsidRDefault="00D72FFC" w:rsidP="00D72FFC">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30B1364" w14:textId="77777777" w:rsidR="00D72FFC" w:rsidRPr="00BA435A" w:rsidRDefault="00D72FFC" w:rsidP="00D72FFC">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AF3B141" w14:textId="77777777" w:rsidR="00D72FFC" w:rsidRDefault="00D72FFC" w:rsidP="00D72FFC"/>
    <w:p w14:paraId="7E360E04" w14:textId="77777777" w:rsidR="00D72FFC" w:rsidRPr="00891C7F" w:rsidRDefault="00D72FFC" w:rsidP="00D72FFC">
      <w:pPr>
        <w:pStyle w:val="Heading3"/>
      </w:pPr>
      <w:bookmarkStart w:id="8" w:name="_Toc529198440"/>
      <w:bookmarkStart w:id="9" w:name="_Toc530729567"/>
      <w:r>
        <w:t>Textbooks</w:t>
      </w:r>
      <w:bookmarkEnd w:id="8"/>
      <w:bookmarkEnd w:id="9"/>
    </w:p>
    <w:p w14:paraId="7AC4B53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6768483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26A6FBA3" w14:textId="77777777" w:rsidR="00D72FFC" w:rsidRPr="00431CC4" w:rsidRDefault="00D72FFC" w:rsidP="00D72FFC">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6F1062A5"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lastRenderedPageBreak/>
        <w:t>  </w:t>
      </w:r>
    </w:p>
    <w:p w14:paraId="62A54A40"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7A1E7242"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7D123539"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3E90D799" w14:textId="77777777" w:rsidR="00D72FFC" w:rsidRPr="00431CC4" w:rsidRDefault="00D72FFC" w:rsidP="00D72FFC">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5ABE737"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ED212A1" w14:textId="77777777" w:rsidR="00D72FFC" w:rsidRPr="00431CC4" w:rsidRDefault="00D72FFC" w:rsidP="00D72FFC">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1C2188AD" w14:textId="77777777" w:rsidR="00D72FFC" w:rsidRPr="00431CC4" w:rsidRDefault="00D72FFC" w:rsidP="00D72FFC">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4D8514B0" w14:textId="77777777" w:rsidR="00D72FFC" w:rsidRDefault="00D72FFC" w:rsidP="00D72FFC">
      <w:pPr>
        <w:rPr>
          <w:rFonts w:cstheme="minorHAnsi"/>
        </w:rPr>
      </w:pPr>
    </w:p>
    <w:p w14:paraId="43ABF102" w14:textId="54E60664" w:rsidR="00893E09" w:rsidRDefault="00893E09" w:rsidP="00893E09">
      <w:pPr>
        <w:pStyle w:val="Heading3"/>
      </w:pPr>
      <w:bookmarkStart w:id="10" w:name="_Toc530729568"/>
      <w:r>
        <w:t>Example Assignments</w:t>
      </w:r>
      <w:bookmarkEnd w:id="10"/>
    </w:p>
    <w:p w14:paraId="17900837" w14:textId="0B97F050" w:rsidR="00BC3266" w:rsidRDefault="00BC3266" w:rsidP="00BC326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C3266" w:rsidRPr="00AC56E0" w14:paraId="0D9C29A3" w14:textId="77777777" w:rsidTr="00BC3266">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A00DEDD" w14:textId="77777777" w:rsidR="00BC3266" w:rsidRPr="00AC56E0" w:rsidRDefault="00BC3266" w:rsidP="00BC3266">
            <w:pPr>
              <w:rPr>
                <w:rFonts w:cs="Arial"/>
                <w:b/>
              </w:rPr>
            </w:pPr>
            <w:r>
              <w:rPr>
                <w:rFonts w:cs="Arial"/>
                <w:b/>
              </w:rPr>
              <w:t>Discussion:</w:t>
            </w:r>
            <w:r w:rsidRPr="00AC56E0">
              <w:rPr>
                <w:rFonts w:cs="Arial"/>
                <w:b/>
              </w:rPr>
              <w:t xml:space="preserve"> </w:t>
            </w:r>
            <w:r w:rsidRPr="002E54C1">
              <w:rPr>
                <w:rFonts w:cs="Arial"/>
                <w:b/>
              </w:rPr>
              <w:t>Planning Instructional Time</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E729A73" w14:textId="77777777" w:rsidR="00BC3266" w:rsidRPr="00AC56E0" w:rsidRDefault="00BC3266" w:rsidP="00BC3266">
            <w:pPr>
              <w:rPr>
                <w:rFonts w:cs="Arial"/>
              </w:rPr>
            </w:pPr>
            <w:r>
              <w:rPr>
                <w:rFonts w:cs="Arial"/>
              </w:rPr>
              <w:t>5.1</w:t>
            </w:r>
          </w:p>
        </w:tc>
      </w:tr>
      <w:tr w:rsidR="00BC3266" w:rsidRPr="00AC56E0" w14:paraId="6173C86B" w14:textId="77777777" w:rsidTr="00BC3266">
        <w:trPr>
          <w:trHeight w:val="199"/>
        </w:trPr>
        <w:tc>
          <w:tcPr>
            <w:tcW w:w="13050" w:type="dxa"/>
            <w:gridSpan w:val="2"/>
            <w:shd w:val="clear" w:color="auto" w:fill="auto"/>
            <w:tcMar>
              <w:top w:w="115" w:type="dxa"/>
              <w:left w:w="115" w:type="dxa"/>
              <w:bottom w:w="115" w:type="dxa"/>
              <w:right w:w="115" w:type="dxa"/>
            </w:tcMar>
          </w:tcPr>
          <w:p w14:paraId="3AF60F6F" w14:textId="77777777" w:rsidR="00BC3266" w:rsidRPr="002E54C1" w:rsidRDefault="00BC3266" w:rsidP="00BC3266">
            <w:pPr>
              <w:rPr>
                <w:rFonts w:cs="Arial"/>
              </w:rPr>
            </w:pPr>
            <w:r w:rsidRPr="002E54C1">
              <w:rPr>
                <w:rFonts w:cs="Arial"/>
              </w:rPr>
              <w:t>The readings this week discuss how to plan lessons to maximize instructional time. Use the readings to guide your reflection on your own teaching practice.</w:t>
            </w:r>
          </w:p>
          <w:p w14:paraId="770377A1" w14:textId="77777777" w:rsidR="00BC3266" w:rsidRDefault="00BC3266" w:rsidP="00BC3266">
            <w:pPr>
              <w:rPr>
                <w:rFonts w:cs="Arial"/>
              </w:rPr>
            </w:pPr>
            <w:r w:rsidRPr="000405FB">
              <w:rPr>
                <w:rFonts w:cs="Arial"/>
                <w:b/>
              </w:rPr>
              <w:t>Reflect</w:t>
            </w:r>
            <w:r>
              <w:rPr>
                <w:rFonts w:cs="Arial"/>
              </w:rPr>
              <w:t xml:space="preserve"> on a relevant issue related to the topic of lesson planning and design that is important to you. </w:t>
            </w:r>
          </w:p>
          <w:p w14:paraId="43C68952" w14:textId="77777777" w:rsidR="00BC3266" w:rsidRDefault="00BC3266" w:rsidP="00BC3266">
            <w:pPr>
              <w:rPr>
                <w:rFonts w:cs="Arial"/>
              </w:rPr>
            </w:pPr>
            <w:r w:rsidRPr="000405FB">
              <w:rPr>
                <w:rFonts w:cs="Arial"/>
                <w:b/>
              </w:rPr>
              <w:t>Post</w:t>
            </w:r>
            <w:r>
              <w:rPr>
                <w:rFonts w:cs="Arial"/>
              </w:rPr>
              <w:t xml:space="preserve"> your reflection to the Planning Instructional Time discussion forum by Wednesday. </w:t>
            </w:r>
          </w:p>
          <w:p w14:paraId="3084CE65" w14:textId="39EEDE26" w:rsidR="00BC3266" w:rsidRDefault="00BC3266" w:rsidP="00BC3266">
            <w:pPr>
              <w:rPr>
                <w:rFonts w:cs="Arial"/>
              </w:rPr>
            </w:pPr>
            <w:r>
              <w:rPr>
                <w:rFonts w:cs="Arial"/>
              </w:rPr>
              <w:t xml:space="preserve"> </w:t>
            </w:r>
            <w:r w:rsidRPr="000405FB">
              <w:rPr>
                <w:rFonts w:cs="Arial"/>
                <w:b/>
              </w:rPr>
              <w:t>Consider</w:t>
            </w:r>
            <w:r>
              <w:rPr>
                <w:rFonts w:cs="Arial"/>
              </w:rPr>
              <w:t xml:space="preserve"> using the following questions to guide your reflection: </w:t>
            </w:r>
          </w:p>
          <w:p w14:paraId="6D891132" w14:textId="77777777" w:rsidR="00BC3266" w:rsidRPr="002E54C1" w:rsidRDefault="00BC3266" w:rsidP="00BC3266">
            <w:pPr>
              <w:pStyle w:val="AssignmentsLevel2"/>
              <w:ind w:left="360"/>
            </w:pPr>
            <w:r w:rsidRPr="002E54C1">
              <w:t>How do you plan to maximize your instructional time?</w:t>
            </w:r>
            <w:r>
              <w:t xml:space="preserve"> </w:t>
            </w:r>
          </w:p>
          <w:p w14:paraId="3E658FCB" w14:textId="77777777" w:rsidR="00BC3266" w:rsidRPr="002E54C1" w:rsidRDefault="00BC3266" w:rsidP="00BC3266">
            <w:pPr>
              <w:pStyle w:val="AssignmentsLevel2"/>
              <w:ind w:left="360"/>
            </w:pPr>
            <w:r w:rsidRPr="002E54C1">
              <w:t xml:space="preserve">How will you monitor students’ progress during lessons to ensure students are learning the material? </w:t>
            </w:r>
          </w:p>
          <w:p w14:paraId="594A367C" w14:textId="77777777" w:rsidR="00BC3266" w:rsidRPr="002E54C1" w:rsidRDefault="00BC3266" w:rsidP="00BC3266">
            <w:pPr>
              <w:pStyle w:val="AssignmentsLevel2"/>
              <w:ind w:left="360"/>
            </w:pPr>
            <w:r w:rsidRPr="002E54C1">
              <w:t>How will you design lessons to engage learners?</w:t>
            </w:r>
          </w:p>
          <w:p w14:paraId="0F1927CA" w14:textId="77777777" w:rsidR="00BC3266" w:rsidRPr="002E54C1" w:rsidRDefault="00BC3266" w:rsidP="00BC3266">
            <w:pPr>
              <w:pStyle w:val="AssignmentsLevel2"/>
              <w:ind w:left="360"/>
            </w:pPr>
            <w:r w:rsidRPr="002E54C1">
              <w:t>How will you ensure all your students are learning?</w:t>
            </w:r>
          </w:p>
          <w:p w14:paraId="27A07384" w14:textId="77777777" w:rsidR="00BC3266" w:rsidRDefault="00BC3266" w:rsidP="00BC3266">
            <w:pPr>
              <w:rPr>
                <w:rFonts w:cs="Arial"/>
                <w:b/>
              </w:rPr>
            </w:pPr>
          </w:p>
          <w:p w14:paraId="601EC0DA" w14:textId="1BCD2210" w:rsidR="00BC3266" w:rsidRDefault="00BC3266" w:rsidP="00BC3266">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2E54C1">
              <w:rPr>
                <w:rFonts w:cs="Arial"/>
              </w:rPr>
              <w:t xml:space="preserve"> the grade level and content area you teach</w:t>
            </w:r>
            <w:r>
              <w:rPr>
                <w:rFonts w:cs="Arial"/>
              </w:rPr>
              <w:t xml:space="preserve">. </w:t>
            </w:r>
          </w:p>
          <w:p w14:paraId="29652E7E" w14:textId="77777777" w:rsidR="00BC3266" w:rsidRDefault="00BC3266" w:rsidP="00BC3266">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w:t>
            </w:r>
            <w:r w:rsidRPr="002E54C1">
              <w:rPr>
                <w:rFonts w:cs="Arial"/>
              </w:rPr>
              <w:t xml:space="preserve"> </w:t>
            </w:r>
          </w:p>
          <w:p w14:paraId="2FC631DD" w14:textId="77777777" w:rsidR="00BC3266" w:rsidRPr="00AC56E0" w:rsidRDefault="00BC3266" w:rsidP="00BC3266">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EEAE7BB" w14:textId="768B81D5" w:rsidR="00BC3266" w:rsidRDefault="00BC3266" w:rsidP="00BC326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31AD7" w:rsidRPr="00AC56E0" w14:paraId="623648BD"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0E156A8" w14:textId="77777777" w:rsidR="00431AD7" w:rsidRPr="00AC56E0" w:rsidRDefault="00431AD7" w:rsidP="0085390D">
            <w:pPr>
              <w:rPr>
                <w:rFonts w:cs="Arial"/>
                <w:b/>
              </w:rPr>
            </w:pPr>
            <w:r w:rsidRPr="00AC56E0">
              <w:rPr>
                <w:rFonts w:cs="Arial"/>
                <w:b/>
              </w:rPr>
              <w:t>Assignme</w:t>
            </w:r>
            <w:r>
              <w:rPr>
                <w:rFonts w:cs="Arial"/>
                <w:b/>
              </w:rPr>
              <w:t xml:space="preserve">nt: </w:t>
            </w:r>
            <w:r w:rsidRPr="00461DC5">
              <w:rPr>
                <w:rFonts w:cs="Arial"/>
                <w:b/>
              </w:rPr>
              <w:t>Maintaining Balance</w:t>
            </w:r>
            <w:r>
              <w:rPr>
                <w:rFonts w:cs="Arial"/>
                <w:b/>
              </w:rPr>
              <w:t xml:space="preserve"> Reflection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FC636EF" w14:textId="77777777" w:rsidR="00431AD7" w:rsidRPr="00AC56E0" w:rsidRDefault="00431AD7" w:rsidP="0085390D">
            <w:pPr>
              <w:rPr>
                <w:rFonts w:cs="Arial"/>
              </w:rPr>
            </w:pPr>
            <w:r>
              <w:rPr>
                <w:rFonts w:cs="Arial"/>
              </w:rPr>
              <w:t>7.1, 7.2</w:t>
            </w:r>
          </w:p>
        </w:tc>
      </w:tr>
      <w:tr w:rsidR="00431AD7" w:rsidRPr="00AC56E0" w14:paraId="6A9C2300" w14:textId="77777777" w:rsidTr="0085390D">
        <w:trPr>
          <w:trHeight w:val="199"/>
        </w:trPr>
        <w:tc>
          <w:tcPr>
            <w:tcW w:w="13050" w:type="dxa"/>
            <w:gridSpan w:val="2"/>
            <w:shd w:val="clear" w:color="auto" w:fill="auto"/>
            <w:tcMar>
              <w:top w:w="115" w:type="dxa"/>
              <w:left w:w="115" w:type="dxa"/>
              <w:bottom w:w="115" w:type="dxa"/>
              <w:right w:w="115" w:type="dxa"/>
            </w:tcMar>
          </w:tcPr>
          <w:p w14:paraId="5791534D" w14:textId="77777777" w:rsidR="00431AD7" w:rsidRPr="00461DC5" w:rsidRDefault="00431AD7" w:rsidP="0085390D">
            <w:pPr>
              <w:rPr>
                <w:rFonts w:cs="Arial"/>
              </w:rPr>
            </w:pPr>
            <w:r w:rsidRPr="00461DC5">
              <w:rPr>
                <w:rFonts w:cs="Arial"/>
              </w:rPr>
              <w:t>Reflection is a key part of developing yourself as an educator.</w:t>
            </w:r>
            <w:r>
              <w:rPr>
                <w:rFonts w:cs="Arial"/>
              </w:rPr>
              <w:t xml:space="preserve"> </w:t>
            </w:r>
            <w:r w:rsidRPr="00461DC5">
              <w:rPr>
                <w:rFonts w:cs="Arial"/>
              </w:rPr>
              <w:t>We have spent most of the course developing the necessary skills to get started in your classroom, but it is also important to think about yourself and how you will prepare yourself for the upcoming school year.</w:t>
            </w:r>
          </w:p>
          <w:p w14:paraId="096BC720" w14:textId="1CF3FE9E" w:rsidR="00431AD7" w:rsidRDefault="00431AD7" w:rsidP="0085390D">
            <w:pPr>
              <w:rPr>
                <w:rFonts w:cs="Arial"/>
              </w:rPr>
            </w:pPr>
            <w:r w:rsidRPr="00461DC5">
              <w:rPr>
                <w:rFonts w:cs="Arial"/>
              </w:rPr>
              <w:t>The first year of teaching can be grueling.</w:t>
            </w:r>
            <w:r>
              <w:rPr>
                <w:rFonts w:cs="Arial"/>
              </w:rPr>
              <w:t xml:space="preserve"> </w:t>
            </w:r>
            <w:r w:rsidRPr="00461DC5">
              <w:rPr>
                <w:rFonts w:cs="Arial"/>
              </w:rPr>
              <w:t xml:space="preserve">In addition to a full-time teaching job, you will be enrolled in classes to complete your </w:t>
            </w:r>
            <w:r>
              <w:rPr>
                <w:rFonts w:cs="Arial"/>
              </w:rPr>
              <w:t>teaching certificate</w:t>
            </w:r>
            <w:r w:rsidRPr="00461DC5">
              <w:rPr>
                <w:rFonts w:cs="Arial"/>
              </w:rPr>
              <w:t>.</w:t>
            </w:r>
            <w:r>
              <w:rPr>
                <w:rFonts w:cs="Arial"/>
              </w:rPr>
              <w:t xml:space="preserve"> </w:t>
            </w:r>
          </w:p>
          <w:p w14:paraId="7CEF3529" w14:textId="77777777" w:rsidR="00431AD7" w:rsidRDefault="00431AD7" w:rsidP="0085390D">
            <w:pPr>
              <w:rPr>
                <w:rFonts w:cs="Arial"/>
              </w:rPr>
            </w:pPr>
            <w:r w:rsidRPr="00B90654">
              <w:rPr>
                <w:rFonts w:cs="Arial"/>
                <w:b/>
              </w:rPr>
              <w:t>Write</w:t>
            </w:r>
            <w:r w:rsidRPr="00461DC5">
              <w:rPr>
                <w:rFonts w:cs="Arial"/>
              </w:rPr>
              <w:t xml:space="preserve"> a 1-</w:t>
            </w:r>
            <w:r>
              <w:rPr>
                <w:rFonts w:cs="Arial"/>
              </w:rPr>
              <w:t xml:space="preserve">to </w:t>
            </w:r>
            <w:r w:rsidRPr="00461DC5">
              <w:rPr>
                <w:rFonts w:cs="Arial"/>
              </w:rPr>
              <w:t>2</w:t>
            </w:r>
            <w:r>
              <w:rPr>
                <w:rFonts w:cs="Arial"/>
              </w:rPr>
              <w:t>-</w:t>
            </w:r>
            <w:r w:rsidRPr="00461DC5">
              <w:rPr>
                <w:rFonts w:cs="Arial"/>
              </w:rPr>
              <w:t>paragraph reflection thinking about how you will stay healthy and sane for the duration of the year.</w:t>
            </w:r>
            <w:r>
              <w:rPr>
                <w:rFonts w:cs="Arial"/>
              </w:rPr>
              <w:t xml:space="preserve"> Consider the following prompts to guide your reflection</w:t>
            </w:r>
            <w:r w:rsidRPr="00461DC5">
              <w:rPr>
                <w:rFonts w:cs="Arial"/>
              </w:rPr>
              <w:t>:</w:t>
            </w:r>
            <w:r>
              <w:rPr>
                <w:rFonts w:cs="Arial"/>
              </w:rPr>
              <w:t xml:space="preserve"> </w:t>
            </w:r>
          </w:p>
          <w:p w14:paraId="062C968E" w14:textId="77777777" w:rsidR="00431AD7" w:rsidRPr="00461DC5" w:rsidRDefault="00431AD7" w:rsidP="00431AD7">
            <w:pPr>
              <w:pStyle w:val="AssignmentsLevel2"/>
              <w:ind w:left="360"/>
            </w:pPr>
            <w:r>
              <w:t xml:space="preserve">How will you maintain a work, school, and </w:t>
            </w:r>
            <w:r w:rsidRPr="00461DC5">
              <w:t>life balance?</w:t>
            </w:r>
          </w:p>
          <w:p w14:paraId="77988473" w14:textId="77777777" w:rsidR="00431AD7" w:rsidRPr="00461DC5" w:rsidRDefault="00431AD7" w:rsidP="00431AD7">
            <w:pPr>
              <w:pStyle w:val="AssignmentsLevel2"/>
              <w:ind w:left="360"/>
            </w:pPr>
            <w:r w:rsidRPr="00461DC5">
              <w:t>What energizes you?</w:t>
            </w:r>
            <w:r>
              <w:t xml:space="preserve"> </w:t>
            </w:r>
            <w:r w:rsidRPr="00461DC5">
              <w:t>How will you incorporate those things into your life?</w:t>
            </w:r>
          </w:p>
          <w:p w14:paraId="311E18D4" w14:textId="77777777" w:rsidR="00431AD7" w:rsidRPr="00461DC5" w:rsidRDefault="00431AD7" w:rsidP="00431AD7">
            <w:pPr>
              <w:pStyle w:val="AssignmentsLevel2"/>
              <w:ind w:left="360"/>
            </w:pPr>
            <w:r w:rsidRPr="00461DC5">
              <w:t>How do you handle stress? How do you alleviate stress?</w:t>
            </w:r>
          </w:p>
          <w:p w14:paraId="6AAB49F7" w14:textId="77777777" w:rsidR="00431AD7" w:rsidRDefault="00431AD7" w:rsidP="00431AD7">
            <w:pPr>
              <w:pStyle w:val="AssignmentsLevel2"/>
              <w:ind w:left="360"/>
            </w:pPr>
            <w:r w:rsidRPr="00461DC5">
              <w:t>Are you a procrastinator?</w:t>
            </w:r>
            <w:r>
              <w:t xml:space="preserve"> </w:t>
            </w:r>
            <w:r w:rsidRPr="00461DC5">
              <w:t>What systems or strategies will you use to meet deadlines?</w:t>
            </w:r>
          </w:p>
          <w:p w14:paraId="48417779" w14:textId="77777777" w:rsidR="00431AD7" w:rsidRPr="00461DC5" w:rsidRDefault="00431AD7" w:rsidP="0085390D">
            <w:pPr>
              <w:rPr>
                <w:rFonts w:cs="Arial"/>
              </w:rPr>
            </w:pPr>
          </w:p>
          <w:p w14:paraId="129148A2" w14:textId="3DE8CF1B" w:rsidR="00431AD7" w:rsidRPr="00AC56E0" w:rsidRDefault="00431AD7" w:rsidP="0085390D">
            <w:pPr>
              <w:rPr>
                <w:rFonts w:cs="Arial"/>
              </w:rPr>
            </w:pPr>
            <w:r w:rsidRPr="00EE6C59">
              <w:rPr>
                <w:rFonts w:cs="Arial"/>
                <w:b/>
              </w:rPr>
              <w:t>Submit</w:t>
            </w:r>
            <w:r>
              <w:rPr>
                <w:rFonts w:cs="Arial"/>
              </w:rPr>
              <w:t xml:space="preserve"> your </w:t>
            </w:r>
            <w:r w:rsidRPr="00B90654">
              <w:rPr>
                <w:rFonts w:cs="Arial"/>
              </w:rPr>
              <w:t>Maintaining Balance Reflection</w:t>
            </w:r>
            <w:r>
              <w:rPr>
                <w:rFonts w:cs="Arial"/>
              </w:rPr>
              <w:t xml:space="preserve"> as</w:t>
            </w:r>
            <w:r w:rsidRPr="0061317C">
              <w:rPr>
                <w:rFonts w:cs="Arial"/>
              </w:rPr>
              <w:t xml:space="preserve"> a Word document </w:t>
            </w:r>
            <w:r>
              <w:rPr>
                <w:rFonts w:cs="Arial"/>
              </w:rPr>
              <w:t>to the assignment forum by Thursday</w:t>
            </w:r>
            <w:r w:rsidRPr="000A26A2">
              <w:rPr>
                <w:rFonts w:cs="Arial"/>
              </w:rPr>
              <w:t>.</w:t>
            </w:r>
          </w:p>
        </w:tc>
      </w:tr>
    </w:tbl>
    <w:p w14:paraId="6100C8A8" w14:textId="4C642F03" w:rsidR="00BC3266" w:rsidRDefault="00BC3266" w:rsidP="00BC326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F0B74" w:rsidRPr="00AC56E0" w14:paraId="31836067" w14:textId="77777777" w:rsidTr="0085390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4678C02" w14:textId="77777777" w:rsidR="00DF0B74" w:rsidRPr="00AC56E0" w:rsidRDefault="00DF0B74" w:rsidP="0085390D">
            <w:pPr>
              <w:rPr>
                <w:rFonts w:cs="Arial"/>
                <w:b/>
              </w:rPr>
            </w:pPr>
            <w:r w:rsidRPr="00AC56E0">
              <w:rPr>
                <w:rFonts w:cs="Arial"/>
                <w:b/>
              </w:rPr>
              <w:t>Assignment</w:t>
            </w:r>
            <w:r>
              <w:rPr>
                <w:rFonts w:cs="Arial"/>
                <w:b/>
              </w:rPr>
              <w:t>:</w:t>
            </w:r>
            <w:r w:rsidRPr="00AC56E0">
              <w:rPr>
                <w:rFonts w:cs="Arial"/>
                <w:b/>
              </w:rPr>
              <w:t xml:space="preserve"> </w:t>
            </w:r>
            <w:r>
              <w:rPr>
                <w:rFonts w:cs="Arial"/>
                <w:b/>
              </w:rPr>
              <w:t>Support Networks Reflection</w:t>
            </w:r>
          </w:p>
        </w:tc>
        <w:tc>
          <w:tcPr>
            <w:tcW w:w="3090" w:type="dxa"/>
            <w:tcBorders>
              <w:left w:val="single" w:sz="4" w:space="0" w:color="auto"/>
            </w:tcBorders>
            <w:shd w:val="clear" w:color="auto" w:fill="D5DCE4" w:themeFill="text2" w:themeFillTint="33"/>
          </w:tcPr>
          <w:p w14:paraId="43731898" w14:textId="77777777" w:rsidR="00DF0B74" w:rsidRPr="00AC56E0" w:rsidRDefault="00DF0B74" w:rsidP="0085390D">
            <w:pPr>
              <w:rPr>
                <w:rFonts w:cs="Arial"/>
              </w:rPr>
            </w:pPr>
          </w:p>
        </w:tc>
      </w:tr>
      <w:tr w:rsidR="00DF0B74" w:rsidRPr="00AC56E0" w14:paraId="1D631E77" w14:textId="77777777" w:rsidTr="0085390D">
        <w:trPr>
          <w:trHeight w:val="199"/>
        </w:trPr>
        <w:tc>
          <w:tcPr>
            <w:tcW w:w="13050" w:type="dxa"/>
            <w:gridSpan w:val="2"/>
            <w:shd w:val="clear" w:color="auto" w:fill="auto"/>
            <w:tcMar>
              <w:top w:w="115" w:type="dxa"/>
              <w:left w:w="115" w:type="dxa"/>
              <w:bottom w:w="115" w:type="dxa"/>
              <w:right w:w="115" w:type="dxa"/>
            </w:tcMar>
          </w:tcPr>
          <w:p w14:paraId="18161973" w14:textId="77777777" w:rsidR="00DF0B74" w:rsidRDefault="00DF0B74" w:rsidP="0085390D">
            <w:pPr>
              <w:rPr>
                <w:rFonts w:cs="Arial"/>
              </w:rPr>
            </w:pPr>
            <w:r w:rsidRPr="00461DC5">
              <w:rPr>
                <w:rFonts w:cs="Arial"/>
              </w:rPr>
              <w:t>Teaching can be an isolating experience, but there are people who are there to help for the as</w:t>
            </w:r>
            <w:r>
              <w:rPr>
                <w:rFonts w:cs="Arial"/>
              </w:rPr>
              <w:t>k</w:t>
            </w:r>
            <w:r w:rsidRPr="00461DC5">
              <w:rPr>
                <w:rFonts w:cs="Arial"/>
              </w:rPr>
              <w:t xml:space="preserve">ing. </w:t>
            </w:r>
          </w:p>
          <w:p w14:paraId="49E564C4" w14:textId="77777777" w:rsidR="00DF0B74" w:rsidRDefault="00DF0B74" w:rsidP="0085390D">
            <w:pPr>
              <w:rPr>
                <w:rFonts w:cs="Arial"/>
              </w:rPr>
            </w:pPr>
            <w:r w:rsidRPr="00B90654">
              <w:rPr>
                <w:rFonts w:cs="Arial"/>
                <w:b/>
              </w:rPr>
              <w:t>Write</w:t>
            </w:r>
            <w:r w:rsidRPr="00461DC5">
              <w:rPr>
                <w:rFonts w:cs="Arial"/>
              </w:rPr>
              <w:t xml:space="preserve"> a 1-</w:t>
            </w:r>
            <w:r>
              <w:rPr>
                <w:rFonts w:cs="Arial"/>
              </w:rPr>
              <w:t xml:space="preserve">to </w:t>
            </w:r>
            <w:r w:rsidRPr="00461DC5">
              <w:rPr>
                <w:rFonts w:cs="Arial"/>
              </w:rPr>
              <w:t>2</w:t>
            </w:r>
            <w:r>
              <w:rPr>
                <w:rFonts w:cs="Arial"/>
              </w:rPr>
              <w:t>-</w:t>
            </w:r>
            <w:r w:rsidRPr="00461DC5">
              <w:rPr>
                <w:rFonts w:cs="Arial"/>
              </w:rPr>
              <w:t>paragraph reflection thinking about who your support network is</w:t>
            </w:r>
            <w:r>
              <w:rPr>
                <w:rFonts w:cs="Arial"/>
              </w:rPr>
              <w:t xml:space="preserve"> and how you will utilize them. Consider the following prompts to guide your reflection</w:t>
            </w:r>
            <w:r w:rsidRPr="00461DC5">
              <w:rPr>
                <w:rFonts w:cs="Arial"/>
              </w:rPr>
              <w:t>:</w:t>
            </w:r>
            <w:r>
              <w:rPr>
                <w:rFonts w:cs="Arial"/>
              </w:rPr>
              <w:t xml:space="preserve"> </w:t>
            </w:r>
          </w:p>
          <w:p w14:paraId="37B408B9" w14:textId="77777777" w:rsidR="00DF0B74" w:rsidRPr="00461DC5" w:rsidRDefault="00DF0B74" w:rsidP="00DF0B74">
            <w:pPr>
              <w:pStyle w:val="AssignmentsLevel2"/>
              <w:ind w:left="360"/>
            </w:pPr>
            <w:r w:rsidRPr="00461DC5">
              <w:lastRenderedPageBreak/>
              <w:t>Who are resources on campus to help you navigate logistics? Get supplies? Handle paperwork? Etc…</w:t>
            </w:r>
          </w:p>
          <w:p w14:paraId="10BF79DA" w14:textId="77777777" w:rsidR="00DF0B74" w:rsidRPr="00461DC5" w:rsidRDefault="00DF0B74" w:rsidP="00DF0B74">
            <w:pPr>
              <w:pStyle w:val="AssignmentsLevel2"/>
              <w:ind w:left="360"/>
            </w:pPr>
            <w:r w:rsidRPr="00461DC5">
              <w:t>Who could you seek advice from regarding curriculum or planning?</w:t>
            </w:r>
          </w:p>
          <w:p w14:paraId="1CB25D7D" w14:textId="77777777" w:rsidR="00DF0B74" w:rsidRPr="00461DC5" w:rsidRDefault="00DF0B74" w:rsidP="00DF0B74">
            <w:pPr>
              <w:pStyle w:val="AssignmentsLevel2"/>
              <w:ind w:left="360"/>
            </w:pPr>
            <w:r w:rsidRPr="00461DC5">
              <w:t>Who could you ask about student-related issues? Do you know which teachers share your students?</w:t>
            </w:r>
          </w:p>
          <w:p w14:paraId="01B94E38" w14:textId="77777777" w:rsidR="00DF0B74" w:rsidRPr="00461DC5" w:rsidRDefault="00DF0B74" w:rsidP="00DF0B74">
            <w:pPr>
              <w:pStyle w:val="AssignmentsLevel2"/>
              <w:ind w:left="360"/>
            </w:pPr>
            <w:r w:rsidRPr="00461DC5">
              <w:t xml:space="preserve">Who do you have outside of school to provide emotional support? </w:t>
            </w:r>
          </w:p>
          <w:p w14:paraId="3CFA6A99" w14:textId="77777777" w:rsidR="00DF0B74" w:rsidRPr="00461DC5" w:rsidRDefault="00DF0B74" w:rsidP="0085390D">
            <w:pPr>
              <w:rPr>
                <w:rFonts w:cs="Arial"/>
              </w:rPr>
            </w:pPr>
          </w:p>
          <w:p w14:paraId="6DD84886" w14:textId="77777777" w:rsidR="00DF0B74" w:rsidRPr="00AC56E0" w:rsidRDefault="00DF0B74" w:rsidP="0085390D">
            <w:pPr>
              <w:rPr>
                <w:rFonts w:cs="Arial"/>
              </w:rPr>
            </w:pPr>
            <w:r w:rsidRPr="00EE6C59">
              <w:rPr>
                <w:rFonts w:cs="Arial"/>
                <w:b/>
              </w:rPr>
              <w:t>Submit</w:t>
            </w:r>
            <w:r>
              <w:rPr>
                <w:rFonts w:cs="Arial"/>
              </w:rPr>
              <w:t xml:space="preserve"> your Support Networks Reflection as</w:t>
            </w:r>
            <w:r w:rsidRPr="0061317C">
              <w:rPr>
                <w:rFonts w:cs="Arial"/>
              </w:rPr>
              <w:t xml:space="preserve"> a Word document </w:t>
            </w:r>
            <w:r>
              <w:rPr>
                <w:rFonts w:cs="Arial"/>
              </w:rPr>
              <w:t>to the assignment forum by Sunday</w:t>
            </w:r>
            <w:r w:rsidRPr="000A26A2">
              <w:rPr>
                <w:rFonts w:cs="Arial"/>
              </w:rPr>
              <w:t>.</w:t>
            </w:r>
          </w:p>
        </w:tc>
      </w:tr>
    </w:tbl>
    <w:p w14:paraId="3A6C5A76" w14:textId="77777777" w:rsidR="00DF0B74" w:rsidRPr="00BC3266" w:rsidRDefault="00DF0B74" w:rsidP="00BC3266"/>
    <w:p w14:paraId="2120E887" w14:textId="77777777" w:rsidR="00651B8B" w:rsidRDefault="00651B8B">
      <w:pPr>
        <w:rPr>
          <w:rFonts w:asciiTheme="majorHAnsi" w:eastAsiaTheme="majorEastAsia" w:hAnsiTheme="majorHAnsi" w:cstheme="majorBidi"/>
          <w:color w:val="2F5496" w:themeColor="accent1" w:themeShade="BF"/>
          <w:sz w:val="26"/>
          <w:szCs w:val="26"/>
        </w:rPr>
      </w:pPr>
      <w:r>
        <w:br w:type="page"/>
      </w:r>
    </w:p>
    <w:p w14:paraId="4444A3DD" w14:textId="4906B37F" w:rsidR="003F714A" w:rsidRDefault="003F714A" w:rsidP="003F714A">
      <w:pPr>
        <w:pStyle w:val="Heading2"/>
      </w:pPr>
      <w:bookmarkStart w:id="11" w:name="_Toc530729569"/>
      <w:r>
        <w:lastRenderedPageBreak/>
        <w:t>Course: Educational Foundations</w:t>
      </w:r>
      <w:bookmarkEnd w:id="11"/>
    </w:p>
    <w:p w14:paraId="184F240A" w14:textId="1BEFFDA1" w:rsidR="003F714A" w:rsidRDefault="003F714A" w:rsidP="003F714A"/>
    <w:p w14:paraId="60E1BF0F" w14:textId="3C2DE8A4" w:rsidR="00495E15" w:rsidRDefault="00495E15" w:rsidP="00495E15">
      <w:pPr>
        <w:pStyle w:val="Heading3"/>
      </w:pPr>
      <w:bookmarkStart w:id="12" w:name="_Toc530729570"/>
      <w:r>
        <w:t>Course Learning Outcomes</w:t>
      </w:r>
      <w:bookmarkEnd w:id="12"/>
    </w:p>
    <w:p w14:paraId="4842A66E"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495E15" w14:paraId="2CA69873" w14:textId="77777777" w:rsidTr="00495E15">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769E60" w14:textId="77777777" w:rsidR="00495E15" w:rsidRDefault="00495E15" w:rsidP="00542DA2">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95E15" w14:paraId="60A5BE89"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E3349E0" w14:textId="77777777" w:rsidR="00495E15" w:rsidRDefault="00495E15" w:rsidP="00542DA2">
            <w:pPr>
              <w:tabs>
                <w:tab w:val="left" w:pos="0"/>
              </w:tabs>
              <w:rPr>
                <w:rFonts w:cs="Arial"/>
                <w:sz w:val="20"/>
                <w:szCs w:val="20"/>
              </w:rPr>
            </w:pPr>
            <w:r>
              <w:rPr>
                <w:rFonts w:cs="Arial"/>
                <w:b/>
                <w:bCs/>
                <w:szCs w:val="20"/>
              </w:rPr>
              <w:t>CLO1:</w:t>
            </w:r>
            <w:r>
              <w:rPr>
                <w:rFonts w:cs="Arial"/>
                <w:sz w:val="20"/>
                <w:szCs w:val="20"/>
              </w:rPr>
              <w:t xml:space="preserve"> Build a philosophical foundation for teaching and translate these beliefs into effective practice in the multicultural and multilingual classroom.  </w:t>
            </w:r>
          </w:p>
        </w:tc>
      </w:tr>
      <w:tr w:rsidR="00495E15" w14:paraId="6E23858C"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518B7565" w14:textId="77777777" w:rsidR="00495E15" w:rsidRDefault="00495E15" w:rsidP="00542DA2">
            <w:pPr>
              <w:tabs>
                <w:tab w:val="left" w:pos="0"/>
              </w:tabs>
              <w:rPr>
                <w:rFonts w:cs="Arial"/>
                <w:sz w:val="20"/>
                <w:szCs w:val="20"/>
              </w:rPr>
            </w:pPr>
            <w:r>
              <w:rPr>
                <w:rFonts w:cs="Arial"/>
                <w:b/>
                <w:bCs/>
                <w:szCs w:val="20"/>
              </w:rPr>
              <w:t>CLO2:</w:t>
            </w:r>
            <w:r>
              <w:rPr>
                <w:rFonts w:cs="Arial"/>
                <w:sz w:val="20"/>
                <w:szCs w:val="20"/>
              </w:rPr>
              <w:t xml:space="preserve"> Identify significant historical events and trends in America’s and Arizona’s public education. </w:t>
            </w:r>
          </w:p>
        </w:tc>
      </w:tr>
      <w:tr w:rsidR="00495E15" w14:paraId="6B45C707"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3C72E3D" w14:textId="77777777" w:rsidR="00495E15" w:rsidRDefault="00495E15" w:rsidP="00542DA2">
            <w:pPr>
              <w:tabs>
                <w:tab w:val="left" w:pos="0"/>
              </w:tabs>
              <w:rPr>
                <w:rFonts w:cs="Arial"/>
                <w:sz w:val="20"/>
                <w:szCs w:val="20"/>
              </w:rPr>
            </w:pPr>
            <w:r>
              <w:rPr>
                <w:rFonts w:cs="Arial"/>
                <w:b/>
                <w:bCs/>
                <w:szCs w:val="20"/>
              </w:rPr>
              <w:t>CLO3:</w:t>
            </w:r>
            <w:r>
              <w:rPr>
                <w:rFonts w:cs="Arial"/>
                <w:sz w:val="20"/>
                <w:szCs w:val="20"/>
              </w:rPr>
              <w:t xml:space="preserve"> Apply methods for designing classroom instruction and lesson planning to address the dynamic nature of the learning process and student’s readiness for learning</w:t>
            </w:r>
          </w:p>
        </w:tc>
      </w:tr>
      <w:tr w:rsidR="00495E15" w14:paraId="3B4FF11A"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6EF154D2" w14:textId="77777777" w:rsidR="00495E15" w:rsidRPr="002B73A2" w:rsidRDefault="00495E15" w:rsidP="00542DA2">
            <w:pPr>
              <w:tabs>
                <w:tab w:val="left" w:pos="0"/>
              </w:tabs>
              <w:rPr>
                <w:rFonts w:cs="Arial"/>
                <w:sz w:val="20"/>
                <w:szCs w:val="20"/>
              </w:rPr>
            </w:pPr>
            <w:r w:rsidRPr="002B73A2">
              <w:rPr>
                <w:rFonts w:cs="Arial"/>
                <w:b/>
                <w:bCs/>
                <w:szCs w:val="20"/>
              </w:rPr>
              <w:t>CLO4:</w:t>
            </w:r>
            <w:r w:rsidRPr="002B73A2">
              <w:rPr>
                <w:rFonts w:cs="Arial"/>
                <w:sz w:val="20"/>
                <w:szCs w:val="20"/>
              </w:rPr>
              <w:t xml:space="preserve"> Formulate instructional objectives grounded in state standards as the basis for classroom activities. </w:t>
            </w:r>
          </w:p>
        </w:tc>
      </w:tr>
      <w:tr w:rsidR="00495E15" w14:paraId="5340D24B"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04E1532F" w14:textId="77777777" w:rsidR="00495E15" w:rsidRPr="002B73A2" w:rsidRDefault="00495E15" w:rsidP="00542DA2">
            <w:pPr>
              <w:tabs>
                <w:tab w:val="left" w:pos="0"/>
              </w:tabs>
              <w:rPr>
                <w:rFonts w:cs="Arial"/>
                <w:sz w:val="20"/>
                <w:szCs w:val="20"/>
              </w:rPr>
            </w:pPr>
            <w:r w:rsidRPr="002B73A2">
              <w:rPr>
                <w:rFonts w:cs="Arial"/>
                <w:b/>
                <w:bCs/>
                <w:szCs w:val="20"/>
              </w:rPr>
              <w:t>CLO5:</w:t>
            </w:r>
            <w:r w:rsidRPr="002B73A2">
              <w:rPr>
                <w:rFonts w:cs="Arial"/>
                <w:sz w:val="20"/>
                <w:szCs w:val="20"/>
              </w:rPr>
              <w:t xml:space="preserve"> Determine effective methods to plan and carry out curriculum development grounded in state standards on a short- and long-term basis. </w:t>
            </w:r>
          </w:p>
        </w:tc>
      </w:tr>
      <w:tr w:rsidR="00495E15" w14:paraId="6DC493AE" w14:textId="77777777" w:rsidTr="00495E15">
        <w:tc>
          <w:tcPr>
            <w:tcW w:w="5000" w:type="pct"/>
            <w:tcBorders>
              <w:top w:val="single" w:sz="4" w:space="0" w:color="000000"/>
              <w:left w:val="single" w:sz="4" w:space="0" w:color="000000"/>
              <w:bottom w:val="single" w:sz="4" w:space="0" w:color="000000"/>
              <w:right w:val="single" w:sz="4" w:space="0" w:color="000000"/>
            </w:tcBorders>
            <w:hideMark/>
          </w:tcPr>
          <w:p w14:paraId="78D06521" w14:textId="77777777" w:rsidR="00495E15" w:rsidRDefault="00495E15" w:rsidP="00542DA2">
            <w:pPr>
              <w:tabs>
                <w:tab w:val="left" w:pos="0"/>
              </w:tabs>
              <w:spacing w:before="40" w:after="40"/>
              <w:rPr>
                <w:rFonts w:cs="Arial"/>
                <w:b/>
                <w:bCs/>
                <w:sz w:val="20"/>
                <w:szCs w:val="20"/>
              </w:rPr>
            </w:pPr>
            <w:r>
              <w:rPr>
                <w:rFonts w:cs="Arial"/>
                <w:b/>
                <w:bCs/>
                <w:szCs w:val="20"/>
              </w:rPr>
              <w:t>CLO6:</w:t>
            </w:r>
            <w:r>
              <w:rPr>
                <w:rFonts w:cs="Arial"/>
                <w:sz w:val="20"/>
                <w:szCs w:val="20"/>
              </w:rPr>
              <w:t xml:space="preserve"> Design a comprehensive classroom management system for the diverse classroom</w:t>
            </w:r>
          </w:p>
        </w:tc>
      </w:tr>
      <w:tr w:rsidR="00495E15" w14:paraId="3D533C0E" w14:textId="77777777" w:rsidTr="00495E15">
        <w:trPr>
          <w:trHeight w:val="377"/>
        </w:trPr>
        <w:tc>
          <w:tcPr>
            <w:tcW w:w="5000" w:type="pct"/>
            <w:tcBorders>
              <w:top w:val="single" w:sz="4" w:space="0" w:color="000000"/>
              <w:left w:val="single" w:sz="4" w:space="0" w:color="000000"/>
              <w:bottom w:val="single" w:sz="4" w:space="0" w:color="000000"/>
              <w:right w:val="single" w:sz="4" w:space="0" w:color="000000"/>
            </w:tcBorders>
            <w:hideMark/>
          </w:tcPr>
          <w:p w14:paraId="29625B3F" w14:textId="77777777" w:rsidR="00495E15" w:rsidRDefault="00495E15" w:rsidP="00542DA2">
            <w:pPr>
              <w:tabs>
                <w:tab w:val="left" w:pos="0"/>
              </w:tabs>
              <w:spacing w:before="40" w:after="40"/>
              <w:rPr>
                <w:rFonts w:cs="Arial"/>
                <w:b/>
                <w:bCs/>
                <w:sz w:val="20"/>
                <w:szCs w:val="20"/>
              </w:rPr>
            </w:pPr>
            <w:r>
              <w:rPr>
                <w:rFonts w:cs="Arial"/>
                <w:b/>
                <w:bCs/>
                <w:szCs w:val="20"/>
              </w:rPr>
              <w:t>CLO7:</w:t>
            </w:r>
            <w:r>
              <w:rPr>
                <w:rFonts w:cs="Arial"/>
                <w:sz w:val="20"/>
                <w:szCs w:val="20"/>
              </w:rPr>
              <w:t xml:space="preserve"> Develop implementation strategies to insure gender and ethnic equity in the classroom.  </w:t>
            </w:r>
          </w:p>
        </w:tc>
      </w:tr>
    </w:tbl>
    <w:p w14:paraId="25F3B5D5" w14:textId="77777777" w:rsidR="00495E15" w:rsidRDefault="00495E15" w:rsidP="003F714A"/>
    <w:p w14:paraId="2F264370" w14:textId="77777777" w:rsidR="003F714A" w:rsidRDefault="003F714A" w:rsidP="003F714A">
      <w:pPr>
        <w:pStyle w:val="Heading3"/>
      </w:pPr>
      <w:bookmarkStart w:id="13" w:name="_Toc530729571"/>
      <w:r>
        <w:t>Course Structure</w:t>
      </w:r>
      <w:bookmarkEnd w:id="13"/>
      <w:r>
        <w:t xml:space="preserve"> </w:t>
      </w:r>
    </w:p>
    <w:p w14:paraId="35747114" w14:textId="2B931465" w:rsidR="003F714A" w:rsidRDefault="003F714A" w:rsidP="002B73A2">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p w14:paraId="08CC847B" w14:textId="77777777" w:rsidR="002B73A2" w:rsidRDefault="002B73A2" w:rsidP="002B73A2">
      <w:pPr>
        <w:spacing w:after="0" w:line="240" w:lineRule="auto"/>
        <w:textAlignment w:val="baseline"/>
        <w:rPr>
          <w:rFonts w:ascii="Segoe UI" w:eastAsia="Times New Roman" w:hAnsi="Segoe UI" w:cs="Segoe UI"/>
          <w:b/>
          <w:bCs/>
          <w:color w:val="003896"/>
          <w:sz w:val="18"/>
          <w:szCs w:val="18"/>
        </w:rPr>
      </w:pPr>
    </w:p>
    <w:sdt>
      <w:sdtPr>
        <w:rPr>
          <w:rFonts w:eastAsia="Times New Roman" w:cs="Arial"/>
          <w:b/>
          <w:i/>
          <w:iCs/>
          <w:noProof/>
          <w:szCs w:val="20"/>
        </w:rPr>
        <w:id w:val="-1045670103"/>
        <w:docPartObj>
          <w:docPartGallery w:val="Table of Contents"/>
          <w:docPartUnique/>
        </w:docPartObj>
      </w:sdtPr>
      <w:sdtEndPr>
        <w:rPr>
          <w:rFonts w:eastAsiaTheme="minorHAnsi"/>
          <w:b w:val="0"/>
          <w:i w:val="0"/>
          <w:iCs w:val="0"/>
          <w:noProof w:val="0"/>
          <w:szCs w:val="22"/>
        </w:rPr>
      </w:sdtEndPr>
      <w:sdtContent>
        <w:p w14:paraId="2903273F" w14:textId="77777777" w:rsidR="002B73A2" w:rsidRDefault="002B73A2" w:rsidP="002B73A2">
          <w:pPr>
            <w:spacing w:line="276" w:lineRule="auto"/>
            <w:rPr>
              <w:rFonts w:cs="Arial"/>
              <w:b/>
              <w:bCs/>
              <w:color w:val="005391"/>
            </w:rPr>
          </w:pPr>
          <w:r>
            <w:rPr>
              <w:rFonts w:cs="Arial"/>
              <w:b/>
              <w:bCs/>
              <w:color w:val="005391"/>
            </w:rPr>
            <w:t>Course Overview</w:t>
          </w:r>
        </w:p>
        <w:p w14:paraId="79055714" w14:textId="77777777" w:rsidR="002B73A2" w:rsidRDefault="002B73A2" w:rsidP="002B73A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7"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5CEA8723" w14:textId="77777777" w:rsidR="002B73A2" w:rsidRDefault="004C51C4" w:rsidP="002B73A2">
          <w:pPr>
            <w:pStyle w:val="TOC1"/>
            <w:tabs>
              <w:tab w:val="right" w:leader="dot" w:pos="13400"/>
            </w:tabs>
            <w:rPr>
              <w:rFonts w:asciiTheme="minorHAnsi" w:eastAsiaTheme="minorEastAsia" w:hAnsiTheme="minorHAnsi" w:cstheme="minorBidi"/>
              <w:b w:val="0"/>
              <w:bCs w:val="0"/>
              <w:noProof/>
              <w:sz w:val="22"/>
              <w:szCs w:val="22"/>
            </w:rPr>
          </w:pPr>
          <w:hyperlink r:id="rId18" w:anchor="_Toc443465147" w:history="1">
            <w:r w:rsidR="002B73A2">
              <w:rPr>
                <w:rStyle w:val="Hyperlink"/>
                <w:rFonts w:eastAsiaTheme="majorEastAsia"/>
                <w:noProof/>
              </w:rPr>
              <w:t>Week 2: Principles, Theories, Concepts, &amp; Practice</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_Toc443465147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17</w:t>
            </w:r>
            <w:r w:rsidR="002B73A2">
              <w:rPr>
                <w:rStyle w:val="Hyperlink"/>
                <w:rFonts w:eastAsiaTheme="majorEastAsia"/>
                <w:noProof/>
                <w:webHidden/>
                <w:color w:val="auto"/>
              </w:rPr>
              <w:fldChar w:fldCharType="end"/>
            </w:r>
          </w:hyperlink>
        </w:p>
        <w:p w14:paraId="2C4F20B5" w14:textId="77777777" w:rsidR="002B73A2" w:rsidRDefault="004C51C4" w:rsidP="002B73A2">
          <w:pPr>
            <w:pStyle w:val="TOC1"/>
            <w:tabs>
              <w:tab w:val="right" w:leader="dot" w:pos="13400"/>
            </w:tabs>
            <w:rPr>
              <w:rFonts w:asciiTheme="minorHAnsi" w:eastAsiaTheme="minorEastAsia" w:hAnsiTheme="minorHAnsi" w:cstheme="minorBidi"/>
              <w:b w:val="0"/>
              <w:bCs w:val="0"/>
              <w:noProof/>
              <w:sz w:val="22"/>
              <w:szCs w:val="22"/>
            </w:rPr>
          </w:pPr>
          <w:hyperlink r:id="rId19" w:anchor="_Toc443465148" w:history="1">
            <w:r w:rsidR="002B73A2">
              <w:rPr>
                <w:rStyle w:val="Hyperlink"/>
                <w:rFonts w:eastAsiaTheme="majorEastAsia"/>
                <w:noProof/>
              </w:rPr>
              <w:t>Week 3: Teaching for Meaningful Learning</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_Toc443465148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20</w:t>
            </w:r>
            <w:r w:rsidR="002B73A2">
              <w:rPr>
                <w:rStyle w:val="Hyperlink"/>
                <w:rFonts w:eastAsiaTheme="majorEastAsia"/>
                <w:noProof/>
                <w:webHidden/>
                <w:color w:val="auto"/>
              </w:rPr>
              <w:fldChar w:fldCharType="end"/>
            </w:r>
          </w:hyperlink>
        </w:p>
        <w:p w14:paraId="72A6952B" w14:textId="77777777" w:rsidR="002B73A2" w:rsidRDefault="004C51C4" w:rsidP="002B73A2">
          <w:pPr>
            <w:pStyle w:val="TOC1"/>
            <w:tabs>
              <w:tab w:val="right" w:leader="dot" w:pos="13400"/>
            </w:tabs>
            <w:rPr>
              <w:rFonts w:asciiTheme="minorHAnsi" w:eastAsiaTheme="minorEastAsia" w:hAnsiTheme="minorHAnsi" w:cstheme="minorBidi"/>
              <w:b w:val="0"/>
              <w:bCs w:val="0"/>
              <w:noProof/>
              <w:sz w:val="22"/>
              <w:szCs w:val="22"/>
            </w:rPr>
          </w:pPr>
          <w:hyperlink r:id="rId20" w:anchor="_Toc443465149" w:history="1">
            <w:r w:rsidR="002B73A2">
              <w:rPr>
                <w:rStyle w:val="Hyperlink"/>
                <w:rFonts w:eastAsiaTheme="majorEastAsia"/>
                <w:noProof/>
              </w:rPr>
              <w:t>Week 4: Developmentally Appropriate Practice</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_Toc443465149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22</w:t>
            </w:r>
            <w:r w:rsidR="002B73A2">
              <w:rPr>
                <w:rStyle w:val="Hyperlink"/>
                <w:rFonts w:eastAsiaTheme="majorEastAsia"/>
                <w:noProof/>
                <w:webHidden/>
                <w:color w:val="auto"/>
              </w:rPr>
              <w:fldChar w:fldCharType="end"/>
            </w:r>
          </w:hyperlink>
        </w:p>
        <w:p w14:paraId="7BB59584" w14:textId="77777777" w:rsidR="002B73A2" w:rsidRDefault="004C51C4" w:rsidP="002B73A2">
          <w:pPr>
            <w:pStyle w:val="TOC1"/>
            <w:tabs>
              <w:tab w:val="right" w:leader="dot" w:pos="13400"/>
            </w:tabs>
            <w:rPr>
              <w:rFonts w:asciiTheme="minorHAnsi" w:eastAsiaTheme="minorEastAsia" w:hAnsiTheme="minorHAnsi" w:cstheme="minorBidi"/>
              <w:b w:val="0"/>
              <w:bCs w:val="0"/>
              <w:noProof/>
              <w:sz w:val="22"/>
              <w:szCs w:val="22"/>
            </w:rPr>
          </w:pPr>
          <w:hyperlink r:id="rId21" w:anchor="_Toc443465150" w:history="1">
            <w:r w:rsidR="002B73A2">
              <w:rPr>
                <w:rStyle w:val="Hyperlink"/>
                <w:rFonts w:eastAsiaTheme="majorEastAsia"/>
                <w:noProof/>
              </w:rPr>
              <w:t>Week 5: Classroom Management</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_Toc443465150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24</w:t>
            </w:r>
            <w:r w:rsidR="002B73A2">
              <w:rPr>
                <w:rStyle w:val="Hyperlink"/>
                <w:rFonts w:eastAsiaTheme="majorEastAsia"/>
                <w:noProof/>
                <w:webHidden/>
                <w:color w:val="auto"/>
              </w:rPr>
              <w:fldChar w:fldCharType="end"/>
            </w:r>
          </w:hyperlink>
        </w:p>
        <w:p w14:paraId="0035F5BF" w14:textId="77777777" w:rsidR="002B73A2" w:rsidRDefault="004C51C4" w:rsidP="002B73A2">
          <w:pPr>
            <w:pStyle w:val="TOC1"/>
            <w:tabs>
              <w:tab w:val="right" w:leader="dot" w:pos="13400"/>
            </w:tabs>
            <w:rPr>
              <w:rFonts w:asciiTheme="minorHAnsi" w:eastAsiaTheme="minorEastAsia" w:hAnsiTheme="minorHAnsi" w:cstheme="minorBidi"/>
              <w:b w:val="0"/>
              <w:bCs w:val="0"/>
              <w:noProof/>
              <w:sz w:val="22"/>
              <w:szCs w:val="22"/>
            </w:rPr>
          </w:pPr>
          <w:hyperlink r:id="rId22" w:anchor="_Toc443465151" w:history="1">
            <w:r w:rsidR="002B73A2">
              <w:rPr>
                <w:rStyle w:val="Hyperlink"/>
                <w:rFonts w:eastAsiaTheme="majorEastAsia"/>
                <w:noProof/>
              </w:rPr>
              <w:t>Week 6: Teaching Diverse Learners</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_Toc443465151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26</w:t>
            </w:r>
            <w:r w:rsidR="002B73A2">
              <w:rPr>
                <w:rStyle w:val="Hyperlink"/>
                <w:rFonts w:eastAsiaTheme="majorEastAsia"/>
                <w:noProof/>
                <w:webHidden/>
                <w:color w:val="auto"/>
              </w:rPr>
              <w:fldChar w:fldCharType="end"/>
            </w:r>
          </w:hyperlink>
        </w:p>
        <w:p w14:paraId="31215F8D" w14:textId="77777777" w:rsidR="002B73A2" w:rsidRDefault="004C51C4" w:rsidP="002B73A2">
          <w:pPr>
            <w:pStyle w:val="TOC1"/>
            <w:tabs>
              <w:tab w:val="right" w:leader="dot" w:pos="13400"/>
            </w:tabs>
            <w:rPr>
              <w:rFonts w:asciiTheme="minorHAnsi" w:eastAsiaTheme="minorEastAsia" w:hAnsiTheme="minorHAnsi" w:cstheme="minorBidi"/>
              <w:b w:val="0"/>
              <w:bCs w:val="0"/>
              <w:noProof/>
              <w:sz w:val="22"/>
              <w:szCs w:val="22"/>
            </w:rPr>
          </w:pPr>
          <w:hyperlink r:id="rId23" w:anchor="_Toc443465152" w:history="1">
            <w:r w:rsidR="002B73A2">
              <w:rPr>
                <w:rStyle w:val="Hyperlink"/>
                <w:rFonts w:eastAsiaTheme="majorEastAsia"/>
                <w:noProof/>
              </w:rPr>
              <w:t>Week 7: Teaching Diverse Learners continued</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_Toc443465152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28</w:t>
            </w:r>
            <w:r w:rsidR="002B73A2">
              <w:rPr>
                <w:rStyle w:val="Hyperlink"/>
                <w:rFonts w:eastAsiaTheme="majorEastAsia"/>
                <w:noProof/>
                <w:webHidden/>
                <w:color w:val="auto"/>
              </w:rPr>
              <w:fldChar w:fldCharType="end"/>
            </w:r>
          </w:hyperlink>
        </w:p>
        <w:p w14:paraId="685B82C8" w14:textId="77777777" w:rsidR="002B73A2" w:rsidRDefault="004C51C4" w:rsidP="002B73A2">
          <w:pPr>
            <w:pStyle w:val="TOC1"/>
            <w:tabs>
              <w:tab w:val="right" w:leader="dot" w:pos="13400"/>
            </w:tabs>
            <w:rPr>
              <w:rFonts w:asciiTheme="minorHAnsi" w:eastAsiaTheme="minorEastAsia" w:hAnsiTheme="minorHAnsi" w:cstheme="minorBidi"/>
              <w:b w:val="0"/>
              <w:bCs w:val="0"/>
              <w:noProof/>
              <w:sz w:val="22"/>
              <w:szCs w:val="22"/>
            </w:rPr>
          </w:pPr>
          <w:hyperlink r:id="rId24" w:anchor="_Toc443465153" w:history="1">
            <w:r w:rsidR="002B73A2">
              <w:rPr>
                <w:rStyle w:val="Hyperlink"/>
                <w:rFonts w:eastAsiaTheme="majorEastAsia"/>
                <w:noProof/>
              </w:rPr>
              <w:t>Week 8: Good Teaching</w:t>
            </w:r>
            <w:r w:rsidR="002B73A2">
              <w:rPr>
                <w:rStyle w:val="Hyperlink"/>
                <w:rFonts w:eastAsiaTheme="majorEastAsia"/>
                <w:noProof/>
                <w:webHidden/>
                <w:color w:val="auto"/>
              </w:rPr>
              <w:tab/>
            </w:r>
            <w:r w:rsidR="002B73A2">
              <w:rPr>
                <w:rStyle w:val="Hyperlink"/>
                <w:rFonts w:eastAsiaTheme="majorEastAsia"/>
                <w:noProof/>
                <w:webHidden/>
                <w:color w:val="auto"/>
              </w:rPr>
              <w:fldChar w:fldCharType="begin"/>
            </w:r>
            <w:r w:rsidR="002B73A2">
              <w:rPr>
                <w:rStyle w:val="Hyperlink"/>
                <w:rFonts w:eastAsiaTheme="majorEastAsia"/>
                <w:noProof/>
                <w:webHidden/>
                <w:color w:val="auto"/>
              </w:rPr>
              <w:instrText xml:space="preserve"> PAGEREF _Toc443465153 \h </w:instrText>
            </w:r>
            <w:r w:rsidR="002B73A2">
              <w:rPr>
                <w:rStyle w:val="Hyperlink"/>
                <w:rFonts w:eastAsiaTheme="majorEastAsia"/>
                <w:noProof/>
                <w:webHidden/>
                <w:color w:val="auto"/>
              </w:rPr>
            </w:r>
            <w:r w:rsidR="002B73A2">
              <w:rPr>
                <w:rStyle w:val="Hyperlink"/>
                <w:rFonts w:eastAsiaTheme="majorEastAsia"/>
                <w:noProof/>
                <w:webHidden/>
                <w:color w:val="auto"/>
              </w:rPr>
              <w:fldChar w:fldCharType="separate"/>
            </w:r>
            <w:r w:rsidR="002B73A2">
              <w:rPr>
                <w:rStyle w:val="Hyperlink"/>
                <w:rFonts w:eastAsiaTheme="majorEastAsia"/>
                <w:noProof/>
                <w:webHidden/>
                <w:color w:val="auto"/>
              </w:rPr>
              <w:t>30</w:t>
            </w:r>
            <w:r w:rsidR="002B73A2">
              <w:rPr>
                <w:rStyle w:val="Hyperlink"/>
                <w:rFonts w:eastAsiaTheme="majorEastAsia"/>
                <w:noProof/>
                <w:webHidden/>
                <w:color w:val="auto"/>
              </w:rPr>
              <w:fldChar w:fldCharType="end"/>
            </w:r>
          </w:hyperlink>
        </w:p>
        <w:p w14:paraId="19B523BA" w14:textId="77777777" w:rsidR="002B73A2" w:rsidRDefault="002B73A2" w:rsidP="002B73A2">
          <w:pPr>
            <w:spacing w:after="0" w:line="240" w:lineRule="auto"/>
            <w:textAlignment w:val="baseline"/>
            <w:rPr>
              <w:rFonts w:ascii="Arial" w:eastAsia="Times New Roman" w:hAnsi="Arial" w:cs="Arial"/>
              <w:b/>
              <w:bCs/>
              <w:color w:val="003896"/>
            </w:rPr>
          </w:pPr>
          <w:r>
            <w:rPr>
              <w:rFonts w:ascii="Arial" w:hAnsi="Arial" w:cs="Arial"/>
              <w:b/>
              <w:bCs/>
              <w:i/>
              <w:iCs/>
              <w:szCs w:val="24"/>
            </w:rPr>
            <w:fldChar w:fldCharType="end"/>
          </w:r>
        </w:p>
      </w:sdtContent>
    </w:sdt>
    <w:p w14:paraId="25B4F2C8" w14:textId="084CCF94" w:rsidR="003F714A" w:rsidRDefault="002B73A2" w:rsidP="003F714A">
      <w:pPr>
        <w:spacing w:after="0" w:line="240" w:lineRule="auto"/>
        <w:textAlignment w:val="baseline"/>
        <w:rPr>
          <w:rFonts w:ascii="Arial" w:eastAsia="Times New Roman" w:hAnsi="Arial" w:cs="Arial"/>
          <w:b/>
          <w:bCs/>
          <w:color w:val="003896"/>
        </w:rPr>
      </w:pPr>
      <w:r w:rsidRPr="00BA435A">
        <w:rPr>
          <w:rFonts w:ascii="Arial" w:eastAsia="Times New Roman" w:hAnsi="Arial" w:cs="Arial"/>
          <w:color w:val="000000"/>
        </w:rPr>
        <w:t> </w:t>
      </w:r>
    </w:p>
    <w:p w14:paraId="73F32535"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3F714A" w:rsidRPr="00BA435A" w14:paraId="3D6B38CB" w14:textId="77777777" w:rsidTr="00E23D1D">
        <w:tc>
          <w:tcPr>
            <w:tcW w:w="255" w:type="dxa"/>
            <w:tcBorders>
              <w:top w:val="single" w:sz="6" w:space="0" w:color="auto"/>
              <w:left w:val="single" w:sz="6" w:space="0" w:color="auto"/>
              <w:bottom w:val="single" w:sz="6" w:space="0" w:color="auto"/>
              <w:right w:val="nil"/>
            </w:tcBorders>
            <w:shd w:val="clear" w:color="auto" w:fill="005391"/>
            <w:vAlign w:val="center"/>
            <w:hideMark/>
          </w:tcPr>
          <w:p w14:paraId="51E7677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35798BA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12EFB22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10926141"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5AA9C158" w14:textId="77777777" w:rsidR="003F714A" w:rsidRPr="00BA435A" w:rsidRDefault="003F714A"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3F714A" w:rsidRPr="00BA435A" w14:paraId="399FA030" w14:textId="77777777" w:rsidTr="00E23D1D">
        <w:tc>
          <w:tcPr>
            <w:tcW w:w="7905" w:type="dxa"/>
            <w:gridSpan w:val="2"/>
            <w:tcBorders>
              <w:top w:val="single" w:sz="6" w:space="0" w:color="auto"/>
              <w:left w:val="single" w:sz="6" w:space="0" w:color="auto"/>
              <w:bottom w:val="nil"/>
              <w:right w:val="nil"/>
            </w:tcBorders>
            <w:shd w:val="clear" w:color="auto" w:fill="BFBFBF"/>
            <w:vAlign w:val="center"/>
            <w:hideMark/>
          </w:tcPr>
          <w:p w14:paraId="556E85D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0C111E2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07BEE65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41962F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3F714A" w:rsidRPr="00BA435A" w14:paraId="2712186A" w14:textId="77777777" w:rsidTr="00E23D1D">
        <w:tc>
          <w:tcPr>
            <w:tcW w:w="255" w:type="dxa"/>
            <w:tcBorders>
              <w:top w:val="nil"/>
              <w:left w:val="single" w:sz="6" w:space="0" w:color="auto"/>
              <w:bottom w:val="nil"/>
              <w:right w:val="nil"/>
            </w:tcBorders>
            <w:shd w:val="clear" w:color="auto" w:fill="auto"/>
            <w:vAlign w:val="center"/>
            <w:hideMark/>
          </w:tcPr>
          <w:p w14:paraId="3BD1278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1E65AE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5D3B4416"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5AFE1D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778243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5CEDE7E5" w14:textId="77777777" w:rsidTr="00E23D1D">
        <w:tc>
          <w:tcPr>
            <w:tcW w:w="255" w:type="dxa"/>
            <w:tcBorders>
              <w:top w:val="nil"/>
              <w:left w:val="single" w:sz="6" w:space="0" w:color="auto"/>
              <w:bottom w:val="nil"/>
              <w:right w:val="nil"/>
            </w:tcBorders>
            <w:shd w:val="clear" w:color="auto" w:fill="auto"/>
            <w:vAlign w:val="center"/>
            <w:hideMark/>
          </w:tcPr>
          <w:p w14:paraId="7C3F6A7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7E3DD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6BA5025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4576E5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92FE196"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C41E05" w14:textId="77777777" w:rsidTr="00E23D1D">
        <w:tc>
          <w:tcPr>
            <w:tcW w:w="255" w:type="dxa"/>
            <w:tcBorders>
              <w:top w:val="nil"/>
              <w:left w:val="single" w:sz="6" w:space="0" w:color="auto"/>
              <w:bottom w:val="nil"/>
              <w:right w:val="nil"/>
            </w:tcBorders>
            <w:shd w:val="clear" w:color="auto" w:fill="auto"/>
            <w:vAlign w:val="center"/>
            <w:hideMark/>
          </w:tcPr>
          <w:p w14:paraId="2DE6231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0DC2C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4993BA2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3586D1D"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325EC54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53A7D7DA" w14:textId="77777777" w:rsidTr="00E23D1D">
        <w:tc>
          <w:tcPr>
            <w:tcW w:w="7905" w:type="dxa"/>
            <w:gridSpan w:val="2"/>
            <w:tcBorders>
              <w:top w:val="nil"/>
              <w:left w:val="single" w:sz="6" w:space="0" w:color="auto"/>
              <w:bottom w:val="nil"/>
              <w:right w:val="nil"/>
            </w:tcBorders>
            <w:shd w:val="clear" w:color="auto" w:fill="BFBFBF"/>
            <w:vAlign w:val="center"/>
            <w:hideMark/>
          </w:tcPr>
          <w:p w14:paraId="16C09A1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5E4D40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6A7D32F"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F5D919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727133C1" w14:textId="77777777" w:rsidTr="00E23D1D">
        <w:tc>
          <w:tcPr>
            <w:tcW w:w="255" w:type="dxa"/>
            <w:tcBorders>
              <w:top w:val="nil"/>
              <w:left w:val="single" w:sz="6" w:space="0" w:color="auto"/>
              <w:bottom w:val="nil"/>
              <w:right w:val="nil"/>
            </w:tcBorders>
            <w:shd w:val="clear" w:color="auto" w:fill="auto"/>
            <w:vAlign w:val="center"/>
            <w:hideMark/>
          </w:tcPr>
          <w:p w14:paraId="6910994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CD59695"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68FE9EC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B1E3188"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05EDDD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10C20AC" w14:textId="77777777" w:rsidTr="00E23D1D">
        <w:tc>
          <w:tcPr>
            <w:tcW w:w="255" w:type="dxa"/>
            <w:tcBorders>
              <w:top w:val="nil"/>
              <w:left w:val="single" w:sz="6" w:space="0" w:color="auto"/>
              <w:bottom w:val="nil"/>
              <w:right w:val="nil"/>
            </w:tcBorders>
            <w:shd w:val="clear" w:color="auto" w:fill="auto"/>
            <w:vAlign w:val="center"/>
            <w:hideMark/>
          </w:tcPr>
          <w:p w14:paraId="7BDB6B3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BAD4A2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202183A"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568380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A3AE91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78BAB229" w14:textId="77777777" w:rsidTr="00E23D1D">
        <w:tc>
          <w:tcPr>
            <w:tcW w:w="255" w:type="dxa"/>
            <w:tcBorders>
              <w:top w:val="nil"/>
              <w:left w:val="single" w:sz="6" w:space="0" w:color="auto"/>
              <w:bottom w:val="nil"/>
              <w:right w:val="nil"/>
            </w:tcBorders>
            <w:shd w:val="clear" w:color="auto" w:fill="auto"/>
            <w:vAlign w:val="center"/>
            <w:hideMark/>
          </w:tcPr>
          <w:p w14:paraId="694E24B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5E4B16A"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61771D4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1AB0AA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9C57F8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55EC821" w14:textId="77777777" w:rsidTr="00E23D1D">
        <w:tc>
          <w:tcPr>
            <w:tcW w:w="255" w:type="dxa"/>
            <w:tcBorders>
              <w:top w:val="nil"/>
              <w:left w:val="single" w:sz="6" w:space="0" w:color="auto"/>
              <w:bottom w:val="nil"/>
              <w:right w:val="nil"/>
            </w:tcBorders>
            <w:shd w:val="clear" w:color="auto" w:fill="auto"/>
            <w:vAlign w:val="center"/>
            <w:hideMark/>
          </w:tcPr>
          <w:p w14:paraId="2D51D7B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7CD5508"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5B43EDA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01AA3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2EAD0F2"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42ACF5A3" w14:textId="77777777" w:rsidTr="00E23D1D">
        <w:tc>
          <w:tcPr>
            <w:tcW w:w="7905" w:type="dxa"/>
            <w:gridSpan w:val="2"/>
            <w:tcBorders>
              <w:top w:val="nil"/>
              <w:left w:val="single" w:sz="6" w:space="0" w:color="auto"/>
              <w:bottom w:val="nil"/>
              <w:right w:val="nil"/>
            </w:tcBorders>
            <w:shd w:val="clear" w:color="auto" w:fill="BFBFBF"/>
            <w:vAlign w:val="center"/>
            <w:hideMark/>
          </w:tcPr>
          <w:p w14:paraId="7030694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C430FED"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3C6AFD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853D20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2E9F96A3" w14:textId="77777777" w:rsidTr="00E23D1D">
        <w:tc>
          <w:tcPr>
            <w:tcW w:w="255" w:type="dxa"/>
            <w:tcBorders>
              <w:top w:val="nil"/>
              <w:left w:val="single" w:sz="6" w:space="0" w:color="auto"/>
              <w:bottom w:val="nil"/>
              <w:right w:val="nil"/>
            </w:tcBorders>
            <w:shd w:val="clear" w:color="auto" w:fill="auto"/>
            <w:vAlign w:val="center"/>
            <w:hideMark/>
          </w:tcPr>
          <w:p w14:paraId="005856B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80479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3EB2887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2290A0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B718F9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22102BE" w14:textId="77777777" w:rsidTr="00E23D1D">
        <w:tc>
          <w:tcPr>
            <w:tcW w:w="255" w:type="dxa"/>
            <w:tcBorders>
              <w:top w:val="nil"/>
              <w:left w:val="single" w:sz="6" w:space="0" w:color="auto"/>
              <w:bottom w:val="nil"/>
              <w:right w:val="nil"/>
            </w:tcBorders>
            <w:shd w:val="clear" w:color="auto" w:fill="auto"/>
            <w:vAlign w:val="center"/>
            <w:hideMark/>
          </w:tcPr>
          <w:p w14:paraId="3B62B6D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50C545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550C03A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8F47E5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69FF90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3F714A" w:rsidRPr="00BA435A" w14:paraId="63665869" w14:textId="77777777" w:rsidTr="00E23D1D">
        <w:tc>
          <w:tcPr>
            <w:tcW w:w="7905" w:type="dxa"/>
            <w:gridSpan w:val="2"/>
            <w:tcBorders>
              <w:top w:val="nil"/>
              <w:left w:val="single" w:sz="6" w:space="0" w:color="auto"/>
              <w:bottom w:val="nil"/>
              <w:right w:val="nil"/>
            </w:tcBorders>
            <w:shd w:val="clear" w:color="auto" w:fill="BFBFBF"/>
            <w:vAlign w:val="center"/>
            <w:hideMark/>
          </w:tcPr>
          <w:p w14:paraId="6773094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337522A"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3C57F4A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15511A3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4A0A830" w14:textId="77777777" w:rsidTr="00E23D1D">
        <w:tc>
          <w:tcPr>
            <w:tcW w:w="255" w:type="dxa"/>
            <w:tcBorders>
              <w:top w:val="nil"/>
              <w:left w:val="single" w:sz="6" w:space="0" w:color="auto"/>
              <w:bottom w:val="nil"/>
              <w:right w:val="nil"/>
            </w:tcBorders>
            <w:shd w:val="clear" w:color="auto" w:fill="auto"/>
            <w:vAlign w:val="center"/>
            <w:hideMark/>
          </w:tcPr>
          <w:p w14:paraId="685A9E1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76FD26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17E8023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AAA3D1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FF77DC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38857FC" w14:textId="77777777" w:rsidTr="00E23D1D">
        <w:tc>
          <w:tcPr>
            <w:tcW w:w="255" w:type="dxa"/>
            <w:tcBorders>
              <w:top w:val="nil"/>
              <w:left w:val="single" w:sz="6" w:space="0" w:color="auto"/>
              <w:bottom w:val="nil"/>
              <w:right w:val="nil"/>
            </w:tcBorders>
            <w:shd w:val="clear" w:color="auto" w:fill="auto"/>
            <w:vAlign w:val="center"/>
            <w:hideMark/>
          </w:tcPr>
          <w:p w14:paraId="6261071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F58D18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4D6BAE7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71002F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C4D7B8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3F714A" w:rsidRPr="00BA435A" w14:paraId="1FD7C354" w14:textId="77777777" w:rsidTr="00E23D1D">
        <w:tc>
          <w:tcPr>
            <w:tcW w:w="7905" w:type="dxa"/>
            <w:gridSpan w:val="2"/>
            <w:tcBorders>
              <w:top w:val="nil"/>
              <w:left w:val="single" w:sz="6" w:space="0" w:color="auto"/>
              <w:bottom w:val="nil"/>
              <w:right w:val="nil"/>
            </w:tcBorders>
            <w:shd w:val="clear" w:color="auto" w:fill="BFBFBF"/>
            <w:vAlign w:val="center"/>
            <w:hideMark/>
          </w:tcPr>
          <w:p w14:paraId="60A4411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86170A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D2AE4E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19D050F"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90B927" w14:textId="77777777" w:rsidTr="00E23D1D">
        <w:tc>
          <w:tcPr>
            <w:tcW w:w="255" w:type="dxa"/>
            <w:tcBorders>
              <w:top w:val="nil"/>
              <w:left w:val="single" w:sz="6" w:space="0" w:color="auto"/>
              <w:bottom w:val="nil"/>
              <w:right w:val="nil"/>
            </w:tcBorders>
            <w:shd w:val="clear" w:color="auto" w:fill="auto"/>
            <w:vAlign w:val="center"/>
            <w:hideMark/>
          </w:tcPr>
          <w:p w14:paraId="336D2DCE"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7E830BD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0469B59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668E33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0E24C2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623FA350" w14:textId="77777777" w:rsidTr="00E23D1D">
        <w:tc>
          <w:tcPr>
            <w:tcW w:w="255" w:type="dxa"/>
            <w:tcBorders>
              <w:top w:val="nil"/>
              <w:left w:val="single" w:sz="6" w:space="0" w:color="auto"/>
              <w:bottom w:val="nil"/>
              <w:right w:val="nil"/>
            </w:tcBorders>
            <w:shd w:val="clear" w:color="auto" w:fill="auto"/>
            <w:vAlign w:val="center"/>
            <w:hideMark/>
          </w:tcPr>
          <w:p w14:paraId="1F1BFB7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0F8AC619"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59DE5398"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139D5FF"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2D3611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3F714A" w:rsidRPr="00BA435A" w14:paraId="004DDB56" w14:textId="77777777" w:rsidTr="00E23D1D">
        <w:tc>
          <w:tcPr>
            <w:tcW w:w="7905" w:type="dxa"/>
            <w:gridSpan w:val="2"/>
            <w:tcBorders>
              <w:top w:val="nil"/>
              <w:left w:val="single" w:sz="6" w:space="0" w:color="auto"/>
              <w:bottom w:val="nil"/>
              <w:right w:val="nil"/>
            </w:tcBorders>
            <w:shd w:val="clear" w:color="auto" w:fill="BFBFBF"/>
            <w:vAlign w:val="center"/>
            <w:hideMark/>
          </w:tcPr>
          <w:p w14:paraId="3E69219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23B269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243CB7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DE25E7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169ADF" w14:textId="77777777" w:rsidTr="00E23D1D">
        <w:tc>
          <w:tcPr>
            <w:tcW w:w="255" w:type="dxa"/>
            <w:tcBorders>
              <w:top w:val="nil"/>
              <w:left w:val="single" w:sz="6" w:space="0" w:color="auto"/>
              <w:bottom w:val="nil"/>
              <w:right w:val="nil"/>
            </w:tcBorders>
            <w:shd w:val="clear" w:color="auto" w:fill="auto"/>
            <w:vAlign w:val="center"/>
            <w:hideMark/>
          </w:tcPr>
          <w:p w14:paraId="45E43441"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5EB57C6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73734F8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9BE66B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0876C2AA"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2AB6439F" w14:textId="77777777" w:rsidTr="00E23D1D">
        <w:tc>
          <w:tcPr>
            <w:tcW w:w="255" w:type="dxa"/>
            <w:tcBorders>
              <w:top w:val="nil"/>
              <w:left w:val="single" w:sz="6" w:space="0" w:color="auto"/>
              <w:bottom w:val="nil"/>
              <w:right w:val="nil"/>
            </w:tcBorders>
            <w:shd w:val="clear" w:color="auto" w:fill="auto"/>
            <w:vAlign w:val="center"/>
            <w:hideMark/>
          </w:tcPr>
          <w:p w14:paraId="31402FC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0676E707"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1A89AE51"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EF12ACD"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503B7F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6A2E98C" w14:textId="77777777" w:rsidTr="00E23D1D">
        <w:tc>
          <w:tcPr>
            <w:tcW w:w="7905" w:type="dxa"/>
            <w:gridSpan w:val="2"/>
            <w:tcBorders>
              <w:top w:val="nil"/>
              <w:left w:val="single" w:sz="6" w:space="0" w:color="auto"/>
              <w:bottom w:val="nil"/>
              <w:right w:val="nil"/>
            </w:tcBorders>
            <w:shd w:val="clear" w:color="auto" w:fill="BFBFBF"/>
            <w:vAlign w:val="center"/>
            <w:hideMark/>
          </w:tcPr>
          <w:p w14:paraId="2D4CF50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C60748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B62D288"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9337882"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4F5FB7A5" w14:textId="77777777" w:rsidTr="00E23D1D">
        <w:tc>
          <w:tcPr>
            <w:tcW w:w="255" w:type="dxa"/>
            <w:tcBorders>
              <w:top w:val="nil"/>
              <w:left w:val="single" w:sz="6" w:space="0" w:color="auto"/>
              <w:bottom w:val="nil"/>
              <w:right w:val="nil"/>
            </w:tcBorders>
            <w:shd w:val="clear" w:color="auto" w:fill="auto"/>
            <w:vAlign w:val="center"/>
            <w:hideMark/>
          </w:tcPr>
          <w:p w14:paraId="32E65CED"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A87CB5C"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56916B67"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3D2263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11A124"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32538978" w14:textId="77777777" w:rsidTr="00E23D1D">
        <w:tc>
          <w:tcPr>
            <w:tcW w:w="255" w:type="dxa"/>
            <w:tcBorders>
              <w:top w:val="nil"/>
              <w:left w:val="single" w:sz="6" w:space="0" w:color="auto"/>
              <w:bottom w:val="nil"/>
              <w:right w:val="nil"/>
            </w:tcBorders>
            <w:shd w:val="clear" w:color="auto" w:fill="auto"/>
            <w:vAlign w:val="center"/>
            <w:hideMark/>
          </w:tcPr>
          <w:p w14:paraId="26151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363039F"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588EA3A2"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328528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CF29BE5"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3F714A" w:rsidRPr="00BA435A" w14:paraId="049F5C62" w14:textId="77777777" w:rsidTr="00E23D1D">
        <w:tc>
          <w:tcPr>
            <w:tcW w:w="7905" w:type="dxa"/>
            <w:gridSpan w:val="2"/>
            <w:tcBorders>
              <w:top w:val="nil"/>
              <w:left w:val="single" w:sz="6" w:space="0" w:color="auto"/>
              <w:bottom w:val="nil"/>
              <w:right w:val="nil"/>
            </w:tcBorders>
            <w:shd w:val="clear" w:color="auto" w:fill="BFBFBF"/>
            <w:vAlign w:val="center"/>
            <w:hideMark/>
          </w:tcPr>
          <w:p w14:paraId="49CD7C0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B1B5A80"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136BD16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2A4DC586"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3F714A" w:rsidRPr="00BA435A" w14:paraId="645DEDAF" w14:textId="77777777" w:rsidTr="00E23D1D">
        <w:tc>
          <w:tcPr>
            <w:tcW w:w="255" w:type="dxa"/>
            <w:tcBorders>
              <w:top w:val="nil"/>
              <w:left w:val="single" w:sz="6" w:space="0" w:color="auto"/>
              <w:bottom w:val="nil"/>
              <w:right w:val="nil"/>
            </w:tcBorders>
            <w:shd w:val="clear" w:color="auto" w:fill="auto"/>
            <w:vAlign w:val="center"/>
            <w:hideMark/>
          </w:tcPr>
          <w:p w14:paraId="70A7BFA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6E6FDE93"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54BAB219"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94F5D4C"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4BAFBE3"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3F714A" w:rsidRPr="00BA435A" w14:paraId="4F93F01D" w14:textId="77777777" w:rsidTr="00E23D1D">
        <w:tc>
          <w:tcPr>
            <w:tcW w:w="255" w:type="dxa"/>
            <w:tcBorders>
              <w:top w:val="nil"/>
              <w:left w:val="single" w:sz="6" w:space="0" w:color="auto"/>
              <w:bottom w:val="nil"/>
              <w:right w:val="nil"/>
            </w:tcBorders>
            <w:shd w:val="clear" w:color="auto" w:fill="auto"/>
            <w:vAlign w:val="center"/>
            <w:hideMark/>
          </w:tcPr>
          <w:p w14:paraId="02743196"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E9F0742"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75E6388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C149EAB"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5E17BBFE" w14:textId="77777777" w:rsidR="003F714A" w:rsidRPr="00BA435A" w:rsidRDefault="003F714A" w:rsidP="002B73A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3F714A" w:rsidRPr="00BA435A" w14:paraId="5E057D21" w14:textId="77777777" w:rsidTr="00E23D1D">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96F7780"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44486A14"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291A4F6B" w14:textId="77777777" w:rsidR="003F714A" w:rsidRPr="00BA435A" w:rsidRDefault="003F714A"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716580A7" w14:textId="15180DA0" w:rsidR="003F714A" w:rsidRPr="002B73A2" w:rsidRDefault="003F714A" w:rsidP="002B73A2">
            <w:pPr>
              <w:spacing w:after="0" w:afterAutospacing="1" w:line="240" w:lineRule="auto"/>
              <w:jc w:val="right"/>
              <w:textAlignment w:val="baseline"/>
              <w:rPr>
                <w:rFonts w:eastAsia="Times New Roman" w:cstheme="minorHAnsi"/>
                <w:color w:val="FFFFFF" w:themeColor="background1"/>
                <w:sz w:val="24"/>
                <w:szCs w:val="24"/>
              </w:rPr>
            </w:pPr>
            <w:r w:rsidRPr="00BA435A">
              <w:rPr>
                <w:rFonts w:eastAsia="Times New Roman" w:cstheme="minorHAnsi"/>
              </w:rPr>
              <w:t> </w:t>
            </w:r>
            <w:r w:rsidR="002B73A2">
              <w:rPr>
                <w:rFonts w:eastAsia="Times New Roman" w:cstheme="minorHAnsi"/>
                <w:color w:val="FFFFFF" w:themeColor="background1"/>
              </w:rPr>
              <w:t>100</w:t>
            </w:r>
          </w:p>
        </w:tc>
      </w:tr>
    </w:tbl>
    <w:p w14:paraId="139E3B93" w14:textId="77777777" w:rsidR="003F714A" w:rsidRPr="00BA435A" w:rsidRDefault="003F714A" w:rsidP="003F714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5CF9C57C" w14:textId="35D83C0C" w:rsidR="003F714A" w:rsidRPr="00BA435A" w:rsidRDefault="003F714A" w:rsidP="003F714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751A15FD" w14:textId="77777777" w:rsidR="003F714A" w:rsidRDefault="003F714A" w:rsidP="003F714A">
      <w:pPr>
        <w:pStyle w:val="Heading3"/>
      </w:pPr>
      <w:bookmarkStart w:id="14" w:name="_Toc530729572"/>
      <w:r>
        <w:t>Textbooks</w:t>
      </w:r>
      <w:bookmarkEnd w:id="14"/>
    </w:p>
    <w:p w14:paraId="04CA72FD" w14:textId="77777777" w:rsidR="003F714A" w:rsidRDefault="003F714A" w:rsidP="003F714A"/>
    <w:p w14:paraId="65AA12EC" w14:textId="77777777" w:rsidR="003F714A" w:rsidRDefault="003F714A" w:rsidP="003F714A">
      <w:r>
        <w:t xml:space="preserve">Darling-Hammond, D. &amp; Bransford, J. (2005). Preparing teachers for a changing world: What teachers should learn and be able to do. San Francisco, CA: Jossey-Bass. </w:t>
      </w:r>
    </w:p>
    <w:p w14:paraId="48A4DEB8" w14:textId="77777777" w:rsidR="003F714A" w:rsidRDefault="003F714A" w:rsidP="003F714A">
      <w:r>
        <w:t xml:space="preserve">ISBN: 978-0787974640 </w:t>
      </w:r>
    </w:p>
    <w:p w14:paraId="780123C3" w14:textId="77777777" w:rsidR="003F714A" w:rsidRDefault="003F714A" w:rsidP="003F714A"/>
    <w:p w14:paraId="5EC5F7C2" w14:textId="77777777" w:rsidR="003F714A" w:rsidRDefault="003F714A" w:rsidP="003F714A">
      <w:r>
        <w:t xml:space="preserve">Rose, M. (1995). Possible lives: The promise of public education in America. New York, NY: Penguin Books. </w:t>
      </w:r>
    </w:p>
    <w:p w14:paraId="6BBEBA7F" w14:textId="77777777" w:rsidR="003F714A" w:rsidRPr="00EE138B" w:rsidRDefault="003F714A" w:rsidP="003F714A">
      <w:r>
        <w:t>ISBN: 978-0140236170</w:t>
      </w:r>
    </w:p>
    <w:p w14:paraId="0F057EFE" w14:textId="77777777" w:rsidR="003F714A" w:rsidRDefault="003F714A" w:rsidP="003F714A"/>
    <w:p w14:paraId="60E59CA1" w14:textId="67C35E5F" w:rsidR="003F714A" w:rsidRDefault="003F714A" w:rsidP="003F714A">
      <w:pPr>
        <w:pStyle w:val="Heading3"/>
      </w:pPr>
      <w:bookmarkStart w:id="15" w:name="_Toc530729573"/>
      <w:r>
        <w:t>Example Assignments</w:t>
      </w:r>
      <w:bookmarkEnd w:id="15"/>
      <w:r>
        <w:t xml:space="preserve"> </w:t>
      </w:r>
    </w:p>
    <w:p w14:paraId="03250C13" w14:textId="77777777" w:rsidR="00DF0B74" w:rsidRPr="00AC56E0" w:rsidRDefault="00DF0B74" w:rsidP="00DF0B7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0B74" w:rsidRPr="00AC56E0" w14:paraId="4F203F7E"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F4CED8C" w14:textId="77777777" w:rsidR="00DF0B74" w:rsidRPr="00AC56E0" w:rsidRDefault="00DF0B74" w:rsidP="0085390D">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541F9FE" w14:textId="77777777" w:rsidR="00DF0B74" w:rsidRPr="00AC56E0" w:rsidRDefault="00DF0B74" w:rsidP="0085390D">
            <w:pPr>
              <w:rPr>
                <w:rFonts w:cs="Arial"/>
              </w:rPr>
            </w:pPr>
            <w:r>
              <w:rPr>
                <w:rFonts w:cs="Arial"/>
              </w:rPr>
              <w:t>6.1</w:t>
            </w:r>
          </w:p>
        </w:tc>
      </w:tr>
      <w:tr w:rsidR="00DF0B74" w:rsidRPr="00AC56E0" w14:paraId="7D039AA7"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2330A3C9" w14:textId="77777777" w:rsidR="00DF0B74" w:rsidRPr="00D20CEC" w:rsidRDefault="00DF0B74" w:rsidP="0085390D">
            <w:pPr>
              <w:pStyle w:val="AssignmentsLevel2"/>
              <w:numPr>
                <w:ilvl w:val="0"/>
                <w:numId w:val="0"/>
              </w:numPr>
              <w:rPr>
                <w:b/>
                <w:bCs/>
                <w:i/>
                <w:iCs/>
              </w:rPr>
            </w:pPr>
            <w:r w:rsidRPr="00281C9B">
              <w:rPr>
                <w:b/>
                <w:bCs/>
                <w:i/>
                <w:iCs/>
              </w:rPr>
              <w:t>Preparing Teachers for a Changing World</w:t>
            </w:r>
          </w:p>
          <w:p w14:paraId="1C0815C9" w14:textId="77777777" w:rsidR="00DF0B74" w:rsidRDefault="00DF0B74" w:rsidP="0085390D">
            <w:pPr>
              <w:pStyle w:val="AssignmentsLevel2"/>
              <w:numPr>
                <w:ilvl w:val="0"/>
                <w:numId w:val="0"/>
              </w:numPr>
            </w:pPr>
          </w:p>
          <w:p w14:paraId="7D388999" w14:textId="77777777" w:rsidR="00DF0B74" w:rsidRPr="00AC56E0" w:rsidRDefault="00DF0B74" w:rsidP="0085390D">
            <w:pPr>
              <w:pStyle w:val="AssignmentsLevel2"/>
              <w:numPr>
                <w:ilvl w:val="0"/>
                <w:numId w:val="0"/>
              </w:numPr>
            </w:pPr>
            <w:r w:rsidRPr="00C0113A">
              <w:t xml:space="preserve">Ch. </w:t>
            </w:r>
            <w:r>
              <w:t>7</w:t>
            </w:r>
            <w:r w:rsidRPr="00C0113A">
              <w:t xml:space="preserve">: </w:t>
            </w:r>
            <w:r>
              <w:t>Teaching Diverse Learners</w:t>
            </w:r>
          </w:p>
        </w:tc>
      </w:tr>
      <w:tr w:rsidR="00DF0B74" w:rsidRPr="00AC56E0" w14:paraId="5E2BF912"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0E51046A" w14:textId="77777777" w:rsidR="00DF0B74" w:rsidRPr="00D20CEC" w:rsidRDefault="00DF0B74" w:rsidP="0085390D">
            <w:pPr>
              <w:rPr>
                <w:rFonts w:cs="Arial"/>
                <w:b/>
                <w:bCs/>
                <w:i/>
                <w:iCs/>
              </w:rPr>
            </w:pPr>
            <w:r w:rsidRPr="00281C9B">
              <w:rPr>
                <w:rFonts w:cs="Arial"/>
                <w:b/>
                <w:bCs/>
                <w:i/>
                <w:iCs/>
              </w:rPr>
              <w:t>Alliant Library</w:t>
            </w:r>
          </w:p>
          <w:p w14:paraId="3AE429FF" w14:textId="77777777" w:rsidR="00DF0B74" w:rsidRPr="00D20CEC" w:rsidRDefault="00DF0B74" w:rsidP="0085390D">
            <w:pPr>
              <w:pStyle w:val="AssignmentsLevel2"/>
              <w:numPr>
                <w:ilvl w:val="0"/>
                <w:numId w:val="0"/>
              </w:numPr>
              <w:rPr>
                <w:b/>
                <w:bCs/>
                <w:i/>
                <w:iCs/>
              </w:rPr>
            </w:pPr>
            <w:r>
              <w:t>Noguera</w:t>
            </w:r>
            <w:r w:rsidRPr="00FC520E">
              <w:t xml:space="preserve">, </w:t>
            </w:r>
            <w:r>
              <w:t>P</w:t>
            </w:r>
            <w:r w:rsidRPr="00FC520E">
              <w:t xml:space="preserve">. </w:t>
            </w:r>
            <w:r>
              <w:t>A</w:t>
            </w:r>
            <w:r w:rsidRPr="00FC520E">
              <w:t>. (2</w:t>
            </w:r>
            <w:r>
              <w:t>00</w:t>
            </w:r>
            <w:r w:rsidRPr="00FC520E">
              <w:t xml:space="preserve">3). </w:t>
            </w:r>
            <w:hyperlink r:id="rId25" w:history="1">
              <w:r w:rsidRPr="00AB2FB3">
                <w:rPr>
                  <w:rStyle w:val="Hyperlink"/>
                </w:rPr>
                <w:t>The trouble with Black boys: The role and influence of environmental and cultural factors on the academic performance of African American males</w:t>
              </w:r>
            </w:hyperlink>
            <w:r w:rsidRPr="00FC520E">
              <w:t xml:space="preserve">. </w:t>
            </w:r>
            <w:r w:rsidRPr="00281C9B">
              <w:rPr>
                <w:i/>
                <w:iCs/>
              </w:rPr>
              <w:t>Urban Education</w:t>
            </w:r>
            <w:r w:rsidRPr="00FC520E">
              <w:t>, 3</w:t>
            </w:r>
            <w:r>
              <w:t>8</w:t>
            </w:r>
            <w:r w:rsidRPr="00FC520E">
              <w:t>(</w:t>
            </w:r>
            <w:r>
              <w:t>4</w:t>
            </w:r>
            <w:r w:rsidRPr="00FC520E">
              <w:t xml:space="preserve">), </w:t>
            </w:r>
            <w:r>
              <w:t>431</w:t>
            </w:r>
            <w:r w:rsidRPr="00FC520E">
              <w:t>-</w:t>
            </w:r>
            <w:r>
              <w:t>459</w:t>
            </w:r>
            <w:r w:rsidRPr="00FC520E">
              <w:t>.</w:t>
            </w:r>
          </w:p>
        </w:tc>
      </w:tr>
    </w:tbl>
    <w:p w14:paraId="57FF14C9" w14:textId="77777777" w:rsidR="00DF0B74" w:rsidRPr="00AC56E0" w:rsidRDefault="00DF0B74" w:rsidP="00DF0B74">
      <w:pPr>
        <w:pStyle w:val="AssignmentsLevel1"/>
      </w:pPr>
    </w:p>
    <w:p w14:paraId="45C460BE" w14:textId="77777777" w:rsidR="00DF0B74" w:rsidRPr="00AC56E0" w:rsidRDefault="00DF0B74" w:rsidP="00DF0B7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F0B74" w:rsidRPr="00AC56E0" w14:paraId="5CC4EFE3" w14:textId="77777777" w:rsidTr="0085390D">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9C02BAC" w14:textId="77777777" w:rsidR="00DF0B74" w:rsidRPr="00D20CEC" w:rsidRDefault="00DF0B74" w:rsidP="0085390D">
            <w:pPr>
              <w:rPr>
                <w:rFonts w:cs="Arial"/>
                <w:b/>
                <w:bCs/>
              </w:rPr>
            </w:pPr>
            <w:r w:rsidRPr="00281C9B">
              <w:rPr>
                <w:rFonts w:cs="Arial"/>
                <w:b/>
                <w:bCs/>
              </w:rPr>
              <w:t>Assignment: The Trouble with Black Boys</w:t>
            </w:r>
          </w:p>
        </w:tc>
        <w:tc>
          <w:tcPr>
            <w:tcW w:w="3090" w:type="dxa"/>
            <w:tcBorders>
              <w:left w:val="single" w:sz="4" w:space="0" w:color="auto"/>
            </w:tcBorders>
            <w:shd w:val="clear" w:color="auto" w:fill="D5DCE4" w:themeFill="text2" w:themeFillTint="33"/>
          </w:tcPr>
          <w:p w14:paraId="7C58265E" w14:textId="77777777" w:rsidR="00DF0B74" w:rsidRPr="00AC56E0" w:rsidRDefault="00DF0B74" w:rsidP="0085390D">
            <w:pPr>
              <w:rPr>
                <w:rFonts w:cs="Arial"/>
              </w:rPr>
            </w:pPr>
            <w:r>
              <w:rPr>
                <w:rFonts w:cs="Arial"/>
              </w:rPr>
              <w:t>6.1</w:t>
            </w:r>
          </w:p>
        </w:tc>
      </w:tr>
      <w:tr w:rsidR="00DF0B74" w:rsidRPr="00AC56E0" w14:paraId="0E935B81" w14:textId="77777777" w:rsidTr="0085390D">
        <w:trPr>
          <w:trHeight w:val="199"/>
        </w:trPr>
        <w:tc>
          <w:tcPr>
            <w:tcW w:w="13050" w:type="dxa"/>
            <w:gridSpan w:val="2"/>
            <w:shd w:val="clear" w:color="auto" w:fill="auto"/>
            <w:tcMar>
              <w:top w:w="115" w:type="dxa"/>
              <w:left w:w="115" w:type="dxa"/>
              <w:bottom w:w="115" w:type="dxa"/>
              <w:right w:w="115" w:type="dxa"/>
            </w:tcMar>
          </w:tcPr>
          <w:p w14:paraId="0A33CE88" w14:textId="77777777" w:rsidR="00DF0B74" w:rsidRDefault="00DF0B74" w:rsidP="0085390D">
            <w:pPr>
              <w:rPr>
                <w:rFonts w:cs="Arial"/>
              </w:rPr>
            </w:pPr>
            <w:r w:rsidRPr="00281C9B">
              <w:rPr>
                <w:rFonts w:cs="Arial"/>
                <w:b/>
                <w:bCs/>
              </w:rPr>
              <w:lastRenderedPageBreak/>
              <w:t>Write</w:t>
            </w:r>
            <w:r w:rsidRPr="00B47889">
              <w:rPr>
                <w:rFonts w:cs="Arial"/>
              </w:rPr>
              <w:t xml:space="preserve"> a brief response to the following</w:t>
            </w:r>
            <w:r>
              <w:rPr>
                <w:rFonts w:cs="Arial"/>
              </w:rPr>
              <w:t>:</w:t>
            </w:r>
          </w:p>
          <w:p w14:paraId="50C8AA79" w14:textId="77777777" w:rsidR="00DF0B74" w:rsidRDefault="00DF0B74" w:rsidP="00DF0B74">
            <w:pPr>
              <w:pStyle w:val="AssignmentsLevel2"/>
              <w:ind w:left="360"/>
            </w:pPr>
            <w:r>
              <w:t>What are your beliefs about boys in the classroom?</w:t>
            </w:r>
          </w:p>
          <w:p w14:paraId="3D40D134" w14:textId="77777777" w:rsidR="00DF0B74" w:rsidRDefault="00DF0B74" w:rsidP="00DF0B74">
            <w:pPr>
              <w:pStyle w:val="AssignmentsLevel2"/>
              <w:ind w:left="360"/>
            </w:pPr>
            <w:r>
              <w:t>Does it differ in what your beliefs about African American boys are?</w:t>
            </w:r>
          </w:p>
          <w:p w14:paraId="7AA696BF" w14:textId="77777777" w:rsidR="00DF0B74" w:rsidRDefault="00DF0B74" w:rsidP="00DF0B74">
            <w:pPr>
              <w:pStyle w:val="AssignmentsLevel2"/>
              <w:ind w:left="360"/>
            </w:pPr>
            <w:r>
              <w:t>How do you think about them as students? Behaviorally?</w:t>
            </w:r>
          </w:p>
          <w:p w14:paraId="63F21BF0" w14:textId="77777777" w:rsidR="00DF0B74" w:rsidRDefault="00DF0B74" w:rsidP="00DF0B74">
            <w:pPr>
              <w:pStyle w:val="AssignmentsLevel2"/>
              <w:ind w:left="360"/>
            </w:pPr>
            <w:r>
              <w:t>What does Noguera say about their placement in special education classes?</w:t>
            </w:r>
          </w:p>
          <w:p w14:paraId="5A26BE72" w14:textId="77777777" w:rsidR="00DF0B74" w:rsidRDefault="00DF0B74" w:rsidP="00DF0B74">
            <w:pPr>
              <w:pStyle w:val="AssignmentsLevel2"/>
              <w:ind w:left="360"/>
            </w:pPr>
            <w:r>
              <w:t>How does the climate you create foster African American boys’ success or failure?</w:t>
            </w:r>
          </w:p>
          <w:p w14:paraId="1B6509B6" w14:textId="77777777" w:rsidR="00DF0B74" w:rsidRDefault="00DF0B74" w:rsidP="00DF0B74">
            <w:pPr>
              <w:pStyle w:val="AssignmentsLevel2"/>
              <w:ind w:left="360"/>
            </w:pPr>
            <w:r>
              <w:t xml:space="preserve">How does the pedagogy you choose foster African American boys’ success or failure? </w:t>
            </w:r>
          </w:p>
          <w:p w14:paraId="0E324CFC" w14:textId="77777777" w:rsidR="00DF0B74" w:rsidRDefault="00DF0B74" w:rsidP="00DF0B74">
            <w:pPr>
              <w:pStyle w:val="AssignmentsLevel2"/>
              <w:ind w:left="360"/>
            </w:pPr>
            <w:r>
              <w:t>How do the choices you make connect with what Noguera states about the educational experience African American boys receive?</w:t>
            </w:r>
          </w:p>
          <w:p w14:paraId="3AC00610" w14:textId="77777777" w:rsidR="00DF0B74" w:rsidRDefault="00DF0B74" w:rsidP="0085390D">
            <w:pPr>
              <w:rPr>
                <w:rFonts w:cs="Arial"/>
              </w:rPr>
            </w:pPr>
          </w:p>
          <w:p w14:paraId="73B55539" w14:textId="77777777" w:rsidR="00DF0B74" w:rsidRPr="007A0A8F" w:rsidRDefault="00DF0B74" w:rsidP="0085390D">
            <w:pPr>
              <w:pStyle w:val="AssignmentsLevel2"/>
              <w:numPr>
                <w:ilvl w:val="0"/>
                <w:numId w:val="0"/>
              </w:numPr>
              <w:ind w:left="360" w:hanging="360"/>
            </w:pPr>
            <w:r w:rsidRPr="00281C9B">
              <w:rPr>
                <w:b/>
                <w:bCs/>
              </w:rPr>
              <w:t>Submit</w:t>
            </w:r>
            <w:r>
              <w:t xml:space="preserve"> your response by Sunday.</w:t>
            </w:r>
          </w:p>
        </w:tc>
      </w:tr>
    </w:tbl>
    <w:p w14:paraId="41BE2B8C" w14:textId="31CF57F1" w:rsidR="003F714A" w:rsidRDefault="003F714A" w:rsidP="0081012C"/>
    <w:p w14:paraId="7A6D831A" w14:textId="77777777" w:rsidR="00E23D1D" w:rsidRDefault="00E23D1D" w:rsidP="0081012C"/>
    <w:p w14:paraId="5A60025E" w14:textId="6936AF3D" w:rsidR="003F714A" w:rsidRDefault="003F714A" w:rsidP="0081012C"/>
    <w:p w14:paraId="438B8FD2" w14:textId="77777777" w:rsidR="00651B8B" w:rsidRDefault="00651B8B">
      <w:pPr>
        <w:rPr>
          <w:rFonts w:asciiTheme="majorHAnsi" w:eastAsiaTheme="majorEastAsia" w:hAnsiTheme="majorHAnsi" w:cstheme="majorBidi"/>
          <w:color w:val="2F5496" w:themeColor="accent1" w:themeShade="BF"/>
          <w:sz w:val="26"/>
          <w:szCs w:val="26"/>
        </w:rPr>
      </w:pPr>
      <w:r>
        <w:br w:type="page"/>
      </w:r>
    </w:p>
    <w:p w14:paraId="584D539C" w14:textId="06855146" w:rsidR="00004941" w:rsidRDefault="00004941" w:rsidP="00004941">
      <w:pPr>
        <w:pStyle w:val="Heading2"/>
      </w:pPr>
      <w:bookmarkStart w:id="16" w:name="_Toc530729574"/>
      <w:r>
        <w:lastRenderedPageBreak/>
        <w:t>Course:  Principles, Practices, and Socio-Cultural Issues of Teaching English Language Learners</w:t>
      </w:r>
      <w:bookmarkEnd w:id="16"/>
    </w:p>
    <w:p w14:paraId="178CED8A" w14:textId="77777777" w:rsidR="000F3F02" w:rsidRDefault="000F3F02" w:rsidP="000F3F02"/>
    <w:p w14:paraId="148184A7" w14:textId="77777777" w:rsidR="000F3F02" w:rsidRDefault="000F3F02" w:rsidP="000F3F02">
      <w:pPr>
        <w:pStyle w:val="Heading3"/>
      </w:pPr>
      <w:bookmarkStart w:id="17" w:name="_Toc530729575"/>
      <w:r>
        <w:t>Course Learning Outcomes</w:t>
      </w:r>
      <w:bookmarkEnd w:id="17"/>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Default="000F3F02" w:rsidP="00B85EE0">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155BE530" w:rsidR="000F3F02" w:rsidRPr="002B73A2" w:rsidRDefault="000F3F02" w:rsidP="00B85EE0">
            <w:pPr>
              <w:tabs>
                <w:tab w:val="left" w:pos="0"/>
              </w:tabs>
              <w:spacing w:before="40" w:after="40"/>
              <w:rPr>
                <w:rFonts w:cs="Arial"/>
                <w:sz w:val="20"/>
                <w:szCs w:val="20"/>
              </w:rPr>
            </w:pPr>
            <w:r w:rsidRPr="002B73A2">
              <w:rPr>
                <w:rFonts w:eastAsia="Arial" w:cs="Arial"/>
                <w:b/>
                <w:bCs/>
                <w:sz w:val="20"/>
                <w:szCs w:val="20"/>
              </w:rPr>
              <w:t>CLO4</w:t>
            </w:r>
            <w:r w:rsidRPr="002B73A2">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3CB20356" w14:textId="77777777" w:rsidR="000F3F02" w:rsidRDefault="000F3F02" w:rsidP="000F3F02"/>
    <w:p w14:paraId="1436DB6D" w14:textId="77777777" w:rsidR="000F3F02" w:rsidRDefault="000F3F02" w:rsidP="000F3F02">
      <w:pPr>
        <w:pStyle w:val="Heading3"/>
      </w:pPr>
      <w:bookmarkStart w:id="18" w:name="_Toc530729576"/>
      <w:r>
        <w:t>Course Structure</w:t>
      </w:r>
      <w:bookmarkEnd w:id="18"/>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4C51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4C51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4C51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4C51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4C51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4C51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4C51C4"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77777777" w:rsidR="000F3F02" w:rsidRPr="009C3319" w:rsidRDefault="000F3F02" w:rsidP="00B85EE0">
            <w:r>
              <w:t>Assignment: EL/SDAIE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9C3319" w:rsidRDefault="000F3F02" w:rsidP="00B85EE0">
            <w:r w:rsidRPr="00AD14A8">
              <w:t>Discussion: 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9C3319" w:rsidRDefault="000F3F02" w:rsidP="00B85EE0">
            <w:r>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9C3319" w:rsidRDefault="000F3F02" w:rsidP="00B85EE0">
            <w:r>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19" w:name="_Toc530729577"/>
      <w:r>
        <w:t>Textbook</w:t>
      </w:r>
      <w:bookmarkEnd w:id="19"/>
    </w:p>
    <w:p w14:paraId="7E226CE4" w14:textId="77777777" w:rsidR="000F3F02" w:rsidRPr="000C0D4F" w:rsidRDefault="000F3F02" w:rsidP="000F3F02"/>
    <w:p w14:paraId="09B8610A" w14:textId="77777777" w:rsidR="000F3F02" w:rsidRDefault="000F3F02" w:rsidP="000F3F02">
      <w:r>
        <w:t>Peregoy,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41A7E9C4" w:rsidR="000F3F02" w:rsidRDefault="000F3F02" w:rsidP="000F3F02">
      <w:pPr>
        <w:pStyle w:val="Heading3"/>
      </w:pPr>
      <w:bookmarkStart w:id="20" w:name="_Toc530729578"/>
      <w:r>
        <w:t>Example Assignments</w:t>
      </w:r>
      <w:bookmarkEnd w:id="20"/>
    </w:p>
    <w:p w14:paraId="61BFD9FF" w14:textId="181AE4A7" w:rsidR="001C2596" w:rsidRDefault="001C2596" w:rsidP="001C2596"/>
    <w:p w14:paraId="5AC2AC6A" w14:textId="77777777" w:rsidR="001C2596" w:rsidRPr="001C2596" w:rsidRDefault="001C2596" w:rsidP="001C2596"/>
    <w:p w14:paraId="1E408633" w14:textId="29E249F1" w:rsidR="00DB39A4" w:rsidRPr="00DB39A4" w:rsidRDefault="00DB39A4" w:rsidP="00DB39A4">
      <w:pPr>
        <w:rPr>
          <w:b/>
          <w:color w:val="1F4E79" w:themeColor="accent5" w:themeShade="80"/>
        </w:rPr>
      </w:pPr>
      <w:bookmarkStart w:id="21" w:name="_Toc447642535"/>
      <w:r w:rsidRPr="00DB39A4">
        <w:rPr>
          <w:b/>
          <w:color w:val="1F4E79" w:themeColor="accent5" w:themeShade="80"/>
        </w:rPr>
        <w:t>Week 3: Effective English Learner Instruction</w:t>
      </w:r>
      <w:bookmarkEnd w:id="21"/>
      <w:r w:rsidRPr="00DB39A4">
        <w:rPr>
          <w:b/>
          <w:color w:val="1F4E79" w:themeColor="accent5" w:themeShade="80"/>
        </w:rPr>
        <w:t xml:space="preserve"> </w:t>
      </w:r>
    </w:p>
    <w:p w14:paraId="58AA1166" w14:textId="77777777" w:rsidR="00DB39A4" w:rsidRPr="00DB39A4" w:rsidRDefault="00DB39A4" w:rsidP="00DB39A4">
      <w:pPr>
        <w:rPr>
          <w:b/>
          <w:color w:val="1F4E79" w:themeColor="accent5" w:themeShade="80"/>
        </w:rPr>
      </w:pPr>
      <w:r w:rsidRPr="00DB39A4">
        <w:rPr>
          <w:b/>
          <w:color w:val="1F4E79" w:themeColor="accent5" w:themeShade="80"/>
        </w:rPr>
        <w:t>Learning Objectives</w:t>
      </w:r>
    </w:p>
    <w:p w14:paraId="0F6A5A2A"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B39A4" w:rsidRPr="00AC56E0" w14:paraId="0B419F01" w14:textId="77777777" w:rsidTr="00B85EE0">
        <w:trPr>
          <w:trHeight w:val="30"/>
        </w:trPr>
        <w:tc>
          <w:tcPr>
            <w:tcW w:w="9956" w:type="dxa"/>
            <w:tcBorders>
              <w:bottom w:val="nil"/>
              <w:right w:val="single" w:sz="4" w:space="0" w:color="auto"/>
            </w:tcBorders>
            <w:tcMar>
              <w:top w:w="115" w:type="dxa"/>
              <w:left w:w="115" w:type="dxa"/>
              <w:bottom w:w="115" w:type="dxa"/>
              <w:right w:w="115" w:type="dxa"/>
            </w:tcMar>
          </w:tcPr>
          <w:p w14:paraId="7E11A424" w14:textId="77777777" w:rsidR="00DB39A4" w:rsidRPr="00AC56E0" w:rsidRDefault="00DB39A4" w:rsidP="00DB39A4">
            <w:pPr>
              <w:pStyle w:val="Week3Obj"/>
            </w:pPr>
            <w:r>
              <w:t>Analyze methods to meet the varied needs of English learners.</w:t>
            </w:r>
          </w:p>
        </w:tc>
        <w:tc>
          <w:tcPr>
            <w:tcW w:w="3064" w:type="dxa"/>
            <w:tcBorders>
              <w:left w:val="single" w:sz="4" w:space="0" w:color="auto"/>
              <w:bottom w:val="nil"/>
              <w:right w:val="single" w:sz="4" w:space="0" w:color="auto"/>
            </w:tcBorders>
            <w:shd w:val="clear" w:color="auto" w:fill="D5DCE4" w:themeFill="text2" w:themeFillTint="33"/>
          </w:tcPr>
          <w:p w14:paraId="05D303B3" w14:textId="77777777" w:rsidR="00DB39A4" w:rsidRPr="00AC56E0" w:rsidRDefault="00DB39A4" w:rsidP="00B82D0F">
            <w:pPr>
              <w:spacing w:after="0" w:line="240" w:lineRule="auto"/>
            </w:pPr>
            <w:r>
              <w:t>CLO5, CLO6</w:t>
            </w:r>
          </w:p>
        </w:tc>
      </w:tr>
      <w:tr w:rsidR="00DB39A4" w:rsidRPr="00AC56E0" w14:paraId="70CB5B3F" w14:textId="77777777" w:rsidTr="00B85EE0">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6F7DACF2" w14:textId="77777777" w:rsidR="00DB39A4" w:rsidRPr="00AC56E0" w:rsidRDefault="00DB39A4" w:rsidP="00DB39A4">
            <w:pPr>
              <w:pStyle w:val="Week3Obj"/>
            </w:pPr>
            <w:r>
              <w:t>Determine how sheltered instruction is planned and implemented.</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4360B9F9" w14:textId="77777777" w:rsidR="00DB39A4" w:rsidRPr="00AC56E0" w:rsidRDefault="00DB39A4" w:rsidP="00B82D0F">
            <w:pPr>
              <w:spacing w:after="0" w:line="240" w:lineRule="auto"/>
            </w:pPr>
            <w:r>
              <w:t>CLO2, CLO5</w:t>
            </w:r>
          </w:p>
        </w:tc>
      </w:tr>
    </w:tbl>
    <w:p w14:paraId="44787F44" w14:textId="77777777" w:rsidR="00DB39A4" w:rsidRPr="00AC56E0" w:rsidRDefault="00DB39A4" w:rsidP="00DB39A4">
      <w:pPr>
        <w:pStyle w:val="AssignmentsLevel1"/>
      </w:pPr>
    </w:p>
    <w:p w14:paraId="5DB72573" w14:textId="77777777" w:rsidR="00DB39A4" w:rsidRPr="00DB39A4" w:rsidRDefault="00DB39A4" w:rsidP="00DB39A4">
      <w:pPr>
        <w:rPr>
          <w:b/>
          <w:color w:val="1F4E79" w:themeColor="accent5" w:themeShade="80"/>
        </w:rPr>
      </w:pPr>
      <w:r w:rsidRPr="00DB39A4">
        <w:rPr>
          <w:b/>
          <w:color w:val="1F4E79" w:themeColor="accent5" w:themeShade="80"/>
        </w:rPr>
        <w:t>Activities and Resources</w:t>
      </w:r>
    </w:p>
    <w:p w14:paraId="56248D22" w14:textId="77777777" w:rsidR="00DB39A4" w:rsidRPr="00AC56E0" w:rsidRDefault="00DB39A4" w:rsidP="00DB39A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B39A4" w:rsidRPr="00AC56E0" w14:paraId="09388E55"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4741D1" w14:textId="77777777" w:rsidR="00DB39A4" w:rsidRPr="00AC56E0" w:rsidRDefault="00DB39A4" w:rsidP="00B85EE0">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FB4E16A" w14:textId="77777777" w:rsidR="00DB39A4" w:rsidRPr="00AC56E0" w:rsidRDefault="00DB39A4" w:rsidP="00B85EE0">
            <w:pPr>
              <w:rPr>
                <w:rFonts w:cs="Arial"/>
              </w:rPr>
            </w:pPr>
            <w:r w:rsidRPr="26E928A2">
              <w:rPr>
                <w:rFonts w:eastAsia="Arial" w:cs="Arial"/>
              </w:rPr>
              <w:t>3.1, 3.2</w:t>
            </w:r>
          </w:p>
        </w:tc>
      </w:tr>
      <w:tr w:rsidR="00DB39A4" w:rsidRPr="00AC56E0" w14:paraId="531A0EE1"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59B8F8DE" w14:textId="77777777" w:rsidR="00DB39A4" w:rsidRPr="00E26EDE" w:rsidRDefault="00DB39A4" w:rsidP="00B85EE0">
            <w:pPr>
              <w:rPr>
                <w:b/>
                <w:i/>
              </w:rPr>
            </w:pPr>
            <w:r w:rsidRPr="26E928A2">
              <w:rPr>
                <w:b/>
                <w:bCs/>
                <w:i/>
                <w:iCs/>
              </w:rPr>
              <w:t xml:space="preserve">Reading, Writing, and Learning in ESL </w:t>
            </w:r>
          </w:p>
          <w:p w14:paraId="5D2E4501" w14:textId="77777777" w:rsidR="00DB39A4" w:rsidRPr="00E26EDE" w:rsidRDefault="00DB39A4" w:rsidP="00B85EE0">
            <w:pPr>
              <w:rPr>
                <w:rFonts w:cs="Arial"/>
              </w:rPr>
            </w:pPr>
            <w:r w:rsidRPr="26E928A2">
              <w:rPr>
                <w:rFonts w:eastAsia="Arial" w:cs="Arial"/>
              </w:rPr>
              <w:t xml:space="preserve">Ch. 3: Classroom Practices for Effective English Learner Instruction </w:t>
            </w:r>
          </w:p>
        </w:tc>
      </w:tr>
      <w:tr w:rsidR="00DB39A4" w:rsidRPr="00AC56E0" w14:paraId="488E31B6" w14:textId="77777777" w:rsidTr="00B85EE0">
        <w:trPr>
          <w:trHeight w:val="190"/>
        </w:trPr>
        <w:tc>
          <w:tcPr>
            <w:tcW w:w="13020" w:type="dxa"/>
            <w:gridSpan w:val="2"/>
            <w:tcBorders>
              <w:bottom w:val="single" w:sz="4" w:space="0" w:color="auto"/>
            </w:tcBorders>
            <w:tcMar>
              <w:top w:w="115" w:type="dxa"/>
              <w:left w:w="115" w:type="dxa"/>
              <w:bottom w:w="115" w:type="dxa"/>
              <w:right w:w="115" w:type="dxa"/>
            </w:tcMar>
          </w:tcPr>
          <w:p w14:paraId="29B9AD93" w14:textId="77777777" w:rsidR="00DB39A4" w:rsidRDefault="00DB39A4" w:rsidP="00B85EE0">
            <w:pPr>
              <w:rPr>
                <w:b/>
                <w:i/>
              </w:rPr>
            </w:pPr>
            <w:r w:rsidRPr="26E928A2">
              <w:rPr>
                <w:b/>
                <w:bCs/>
                <w:i/>
                <w:iCs/>
              </w:rPr>
              <w:t>Online Resource</w:t>
            </w:r>
          </w:p>
          <w:p w14:paraId="0ABE7B55" w14:textId="12A299CC" w:rsidR="00DB39A4" w:rsidRPr="00E26EDE" w:rsidRDefault="00DB39A4" w:rsidP="00B85EE0">
            <w:pPr>
              <w:rPr>
                <w:b/>
                <w:i/>
              </w:rPr>
            </w:pPr>
            <w:r>
              <w:lastRenderedPageBreak/>
              <w:t xml:space="preserve">Best Practices for ELL’s: </w:t>
            </w:r>
            <w:hyperlink r:id="rId26">
              <w:r w:rsidR="00CE6EF0" w:rsidRPr="26E928A2">
                <w:rPr>
                  <w:rStyle w:val="Hyperlink"/>
                </w:rPr>
                <w:t>Effective Strategies</w:t>
              </w:r>
            </w:hyperlink>
          </w:p>
        </w:tc>
      </w:tr>
    </w:tbl>
    <w:p w14:paraId="1215F80C" w14:textId="77777777" w:rsidR="00DB39A4" w:rsidRPr="00AC56E0" w:rsidRDefault="00DB39A4" w:rsidP="00DB39A4">
      <w:pPr>
        <w:pStyle w:val="AssignmentsLevel1"/>
      </w:pPr>
    </w:p>
    <w:p w14:paraId="6FD9B188" w14:textId="77777777" w:rsidR="00DB39A4" w:rsidRPr="00DB39A4" w:rsidRDefault="00DB39A4" w:rsidP="00DB39A4">
      <w:pPr>
        <w:rPr>
          <w:b/>
          <w:color w:val="1F4E79" w:themeColor="accent5" w:themeShade="80"/>
        </w:rPr>
      </w:pPr>
      <w:r w:rsidRPr="00DB39A4">
        <w:rPr>
          <w:b/>
          <w:color w:val="1F4E79" w:themeColor="accent5" w:themeShade="80"/>
        </w:rPr>
        <w:t>Assignments</w:t>
      </w:r>
    </w:p>
    <w:p w14:paraId="0D7CB20F" w14:textId="77777777" w:rsidR="00DB39A4" w:rsidRPr="00AC56E0"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429757DD" w14:textId="77777777" w:rsidTr="00B85EE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3C7A279" w14:textId="77777777" w:rsidR="00DB39A4" w:rsidRPr="00AC56E0" w:rsidRDefault="00DB39A4" w:rsidP="00B85EE0">
            <w:pPr>
              <w:rPr>
                <w:rFonts w:cs="Arial"/>
                <w:b/>
              </w:rPr>
            </w:pPr>
            <w:r w:rsidRPr="26E928A2">
              <w:rPr>
                <w:rFonts w:eastAsia="Arial" w:cs="Arial"/>
                <w:b/>
                <w:bCs/>
              </w:rPr>
              <w:t>Discussion: Effective Instruction of English Learners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CB0B834" w14:textId="77777777" w:rsidR="00DB39A4" w:rsidRPr="00AC56E0" w:rsidRDefault="00DB39A4" w:rsidP="00B85EE0">
            <w:pPr>
              <w:rPr>
                <w:rFonts w:cs="Arial"/>
              </w:rPr>
            </w:pPr>
            <w:r>
              <w:rPr>
                <w:rFonts w:cs="Arial"/>
              </w:rPr>
              <w:t>3.1</w:t>
            </w:r>
          </w:p>
        </w:tc>
      </w:tr>
      <w:tr w:rsidR="00DB39A4" w:rsidRPr="00AC56E0" w14:paraId="73388230" w14:textId="77777777" w:rsidTr="00B85EE0">
        <w:trPr>
          <w:trHeight w:val="199"/>
        </w:trPr>
        <w:tc>
          <w:tcPr>
            <w:tcW w:w="13050" w:type="dxa"/>
            <w:gridSpan w:val="2"/>
            <w:shd w:val="clear" w:color="auto" w:fill="auto"/>
            <w:tcMar>
              <w:top w:w="115" w:type="dxa"/>
              <w:left w:w="115" w:type="dxa"/>
              <w:bottom w:w="115" w:type="dxa"/>
              <w:right w:w="115" w:type="dxa"/>
            </w:tcMar>
          </w:tcPr>
          <w:p w14:paraId="4312A33C" w14:textId="77777777" w:rsidR="00DB39A4" w:rsidRDefault="00DB39A4" w:rsidP="00B85EE0">
            <w:pPr>
              <w:rPr>
                <w:rFonts w:cs="Arial"/>
              </w:rPr>
            </w:pPr>
            <w:r w:rsidRPr="26E928A2">
              <w:rPr>
                <w:rFonts w:eastAsia="Arial" w:cs="Arial"/>
                <w:b/>
                <w:bCs/>
              </w:rPr>
              <w:t>Review</w:t>
            </w:r>
            <w:r w:rsidRPr="26E928A2">
              <w:rPr>
                <w:rFonts w:eastAsia="Arial" w:cs="Arial"/>
              </w:rPr>
              <w:t xml:space="preserve"> the Sheltered Instruction (SDAIE) Checklist from Ch. 3 of </w:t>
            </w:r>
            <w:r w:rsidRPr="26E928A2">
              <w:rPr>
                <w:rFonts w:eastAsia="Arial" w:cs="Arial"/>
                <w:i/>
                <w:iCs/>
              </w:rPr>
              <w:t>Reading, Writing, and Learning in ESL</w:t>
            </w:r>
            <w:r w:rsidRPr="26E928A2">
              <w:rPr>
                <w:rFonts w:eastAsia="Arial" w:cs="Arial"/>
              </w:rPr>
              <w:t xml:space="preserve">. </w:t>
            </w:r>
          </w:p>
          <w:p w14:paraId="380B9F7E" w14:textId="77777777" w:rsidR="00DB39A4" w:rsidRDefault="00DB39A4" w:rsidP="00B85EE0">
            <w:pPr>
              <w:rPr>
                <w:rFonts w:cs="Arial"/>
              </w:rPr>
            </w:pPr>
            <w:r w:rsidRPr="26E928A2">
              <w:rPr>
                <w:rFonts w:eastAsia="Arial" w:cs="Arial"/>
                <w:b/>
                <w:bCs/>
              </w:rPr>
              <w:t>Reflect</w:t>
            </w:r>
            <w:r w:rsidRPr="26E928A2">
              <w:rPr>
                <w:rFonts w:eastAsia="Arial" w:cs="Arial"/>
              </w:rPr>
              <w:t xml:space="preserve"> on your current classroom practice. </w:t>
            </w:r>
          </w:p>
          <w:p w14:paraId="60C52C28" w14:textId="77777777" w:rsidR="00DB39A4" w:rsidRDefault="00DB39A4" w:rsidP="00B85EE0">
            <w:pPr>
              <w:rPr>
                <w:rFonts w:cs="Arial"/>
              </w:rPr>
            </w:pPr>
            <w:r w:rsidRPr="26E928A2">
              <w:rPr>
                <w:rFonts w:eastAsia="Arial" w:cs="Arial"/>
                <w:b/>
                <w:bCs/>
              </w:rPr>
              <w:t>Respond</w:t>
            </w:r>
            <w:r w:rsidRPr="26E928A2">
              <w:rPr>
                <w:rFonts w:eastAsia="Arial" w:cs="Arial"/>
              </w:rPr>
              <w:t xml:space="preserve"> to the following prompts in the Effective Instruction of English Learners discussion forum by Wednesday: </w:t>
            </w:r>
          </w:p>
          <w:p w14:paraId="1E3AC795" w14:textId="77777777" w:rsidR="00DB39A4" w:rsidRPr="00005FB1" w:rsidRDefault="00DB39A4" w:rsidP="00DB39A4">
            <w:pPr>
              <w:pStyle w:val="AssignmentsLevel2"/>
              <w:ind w:left="360"/>
            </w:pPr>
            <w:r>
              <w:t>Which strategies on the checklist are included in your current classroom practice? How have their utilization improved your instruction?</w:t>
            </w:r>
          </w:p>
          <w:p w14:paraId="5007597F" w14:textId="77777777" w:rsidR="00DB39A4" w:rsidRDefault="00DB39A4" w:rsidP="00DB39A4">
            <w:pPr>
              <w:pStyle w:val="AssignmentsLevel2"/>
              <w:ind w:left="360"/>
            </w:pPr>
            <w:r>
              <w:t xml:space="preserve">Which strategies, not currently utilized, do you believe would make the instruction you provide to English Learners more effective? </w:t>
            </w:r>
          </w:p>
          <w:p w14:paraId="45014A15" w14:textId="77777777" w:rsidR="00DB39A4" w:rsidRDefault="00DB39A4" w:rsidP="00DB39A4">
            <w:pPr>
              <w:pStyle w:val="AssignmentsLevel2"/>
              <w:ind w:left="360"/>
            </w:pPr>
            <w:r>
              <w:t>Provide concrete examples of ways that you could implement the strategies.</w:t>
            </w:r>
          </w:p>
          <w:p w14:paraId="5D83E583" w14:textId="77777777" w:rsidR="00DB39A4" w:rsidRDefault="00DB39A4" w:rsidP="00B85EE0">
            <w:pPr>
              <w:rPr>
                <w:rFonts w:cs="Arial"/>
              </w:rPr>
            </w:pPr>
          </w:p>
          <w:p w14:paraId="2808C349" w14:textId="77777777" w:rsidR="00DB39A4" w:rsidRPr="00AC56E0" w:rsidRDefault="00DB39A4" w:rsidP="00B85EE0">
            <w:pPr>
              <w:rPr>
                <w:rFonts w:cs="Arial"/>
              </w:rPr>
            </w:pPr>
            <w:r>
              <w:rPr>
                <w:rFonts w:cs="Arial"/>
                <w:b/>
              </w:rPr>
              <w:t>Reply</w:t>
            </w:r>
            <w:r>
              <w:rPr>
                <w:rFonts w:cs="Arial"/>
              </w:rPr>
              <w:t xml:space="preserve"> to two classmate’s posts, applying the </w:t>
            </w:r>
            <w:hyperlink r:id="rId27" w:history="1">
              <w:r>
                <w:rPr>
                  <w:rStyle w:val="Hyperlink"/>
                  <w:rFonts w:cs="Arial"/>
                </w:rPr>
                <w:t>RISE Model for Meaningful Feedback</w:t>
              </w:r>
            </w:hyperlink>
            <w:r>
              <w:rPr>
                <w:rFonts w:cs="Arial"/>
              </w:rPr>
              <w:t>, by Sunday. If possible, respond to posts that have not yet received feedback from a classmate.</w:t>
            </w:r>
          </w:p>
        </w:tc>
      </w:tr>
    </w:tbl>
    <w:p w14:paraId="472FADCA" w14:textId="77777777" w:rsidR="00DB39A4" w:rsidRDefault="00DB39A4" w:rsidP="00DB39A4">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DB39A4" w:rsidRPr="00AC56E0" w14:paraId="1FCAF8B7" w14:textId="77777777" w:rsidTr="00B85EE0">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2AE917" w14:textId="77777777" w:rsidR="00DB39A4" w:rsidRPr="00AC56E0" w:rsidRDefault="00DB39A4" w:rsidP="00B85EE0">
            <w:pPr>
              <w:rPr>
                <w:rFonts w:cs="Arial"/>
                <w:b/>
              </w:rPr>
            </w:pPr>
            <w:r w:rsidRPr="26E928A2">
              <w:rPr>
                <w:rFonts w:eastAsia="Arial" w:cs="Arial"/>
                <w:b/>
                <w:bCs/>
              </w:rPr>
              <w:t xml:space="preserve">Assignment: ELD/SDAIE Lesson Plan Analysis </w:t>
            </w:r>
          </w:p>
        </w:tc>
        <w:tc>
          <w:tcPr>
            <w:tcW w:w="3090" w:type="dxa"/>
            <w:tcBorders>
              <w:left w:val="single" w:sz="4" w:space="0" w:color="auto"/>
            </w:tcBorders>
            <w:shd w:val="clear" w:color="auto" w:fill="D5DCE4" w:themeFill="text2" w:themeFillTint="33"/>
          </w:tcPr>
          <w:p w14:paraId="083CCE82" w14:textId="77777777" w:rsidR="00DB39A4" w:rsidRPr="00AC56E0" w:rsidRDefault="00DB39A4" w:rsidP="00B85EE0">
            <w:pPr>
              <w:rPr>
                <w:rFonts w:cs="Arial"/>
              </w:rPr>
            </w:pPr>
            <w:r>
              <w:rPr>
                <w:rFonts w:cs="Arial"/>
              </w:rPr>
              <w:t>3.2</w:t>
            </w:r>
          </w:p>
        </w:tc>
      </w:tr>
      <w:tr w:rsidR="00DB39A4" w:rsidRPr="00AC56E0" w14:paraId="5B7080A8" w14:textId="77777777" w:rsidTr="00B85EE0">
        <w:trPr>
          <w:trHeight w:val="199"/>
        </w:trPr>
        <w:tc>
          <w:tcPr>
            <w:tcW w:w="13050" w:type="dxa"/>
            <w:gridSpan w:val="2"/>
            <w:shd w:val="clear" w:color="auto" w:fill="auto"/>
            <w:tcMar>
              <w:top w:w="115" w:type="dxa"/>
              <w:left w:w="115" w:type="dxa"/>
              <w:bottom w:w="115" w:type="dxa"/>
              <w:right w:w="115" w:type="dxa"/>
            </w:tcMar>
          </w:tcPr>
          <w:p w14:paraId="48B453C1" w14:textId="77777777" w:rsidR="00DB39A4" w:rsidRDefault="00DB39A4" w:rsidP="00B85EE0">
            <w:pPr>
              <w:rPr>
                <w:rFonts w:cs="Arial"/>
              </w:rPr>
            </w:pPr>
            <w:r w:rsidRPr="26E928A2">
              <w:rPr>
                <w:rFonts w:eastAsia="Arial" w:cs="Arial"/>
                <w:b/>
                <w:bCs/>
              </w:rPr>
              <w:t>Write</w:t>
            </w:r>
            <w:r w:rsidRPr="26E928A2">
              <w:rPr>
                <w:rFonts w:eastAsia="Arial" w:cs="Arial"/>
              </w:rPr>
              <w:t xml:space="preserve"> a 700-to 1,000-word analysis of one of your own lesson plans or an existing one in your content area of choice. If you do not have one readily available, go to </w:t>
            </w:r>
            <w:hyperlink r:id="rId28">
              <w:r w:rsidRPr="26E928A2">
                <w:rPr>
                  <w:rStyle w:val="Hyperlink"/>
                  <w:rFonts w:eastAsia="Arial" w:cs="Arial"/>
                </w:rPr>
                <w:t>www.teachers.net</w:t>
              </w:r>
            </w:hyperlink>
            <w:r w:rsidRPr="26E928A2">
              <w:rPr>
                <w:rFonts w:eastAsia="Arial" w:cs="Arial"/>
              </w:rPr>
              <w:t xml:space="preserve"> or </w:t>
            </w:r>
            <w:hyperlink r:id="rId29">
              <w:r w:rsidRPr="26E928A2">
                <w:rPr>
                  <w:rStyle w:val="Hyperlink"/>
                  <w:rFonts w:eastAsia="Arial" w:cs="Arial"/>
                </w:rPr>
                <w:t>www.lessonplanspage.com</w:t>
              </w:r>
            </w:hyperlink>
            <w:r w:rsidRPr="26E928A2">
              <w:rPr>
                <w:rFonts w:eastAsia="Arial" w:cs="Arial"/>
              </w:rPr>
              <w:t xml:space="preserve"> to locate one you can use.</w:t>
            </w:r>
          </w:p>
          <w:p w14:paraId="517AD2AC" w14:textId="77777777" w:rsidR="00DB39A4" w:rsidRDefault="00DB39A4" w:rsidP="00B85EE0">
            <w:pPr>
              <w:rPr>
                <w:rFonts w:cs="Arial"/>
              </w:rPr>
            </w:pPr>
            <w:r w:rsidRPr="26E928A2">
              <w:rPr>
                <w:rFonts w:eastAsia="Arial" w:cs="Arial"/>
                <w:b/>
                <w:bCs/>
              </w:rPr>
              <w:t>Analyze</w:t>
            </w:r>
            <w:r w:rsidRPr="26E928A2">
              <w:rPr>
                <w:rFonts w:eastAsia="Arial" w:cs="Arial"/>
              </w:rPr>
              <w:t xml:space="preserve"> the lesson plan for its effectiveness in meeting the needs of:</w:t>
            </w:r>
          </w:p>
          <w:p w14:paraId="0A31AE9E" w14:textId="77777777" w:rsidR="00DB39A4" w:rsidRDefault="00DB39A4" w:rsidP="00DB39A4">
            <w:pPr>
              <w:pStyle w:val="AssignmentsLevel2"/>
              <w:ind w:left="360"/>
            </w:pPr>
            <w:r>
              <w:t>Mainstream learners</w:t>
            </w:r>
          </w:p>
          <w:p w14:paraId="2F04A543" w14:textId="77777777" w:rsidR="00DB39A4" w:rsidRDefault="00DB39A4" w:rsidP="00B85EE0">
            <w:pPr>
              <w:pStyle w:val="AssignmentsLevel1"/>
            </w:pPr>
          </w:p>
          <w:p w14:paraId="6044C837" w14:textId="649E5C0C" w:rsidR="00DB39A4" w:rsidRDefault="009B5051" w:rsidP="00DB39A4">
            <w:pPr>
              <w:pStyle w:val="AssignmentsLevel3"/>
              <w:tabs>
                <w:tab w:val="num" w:pos="360"/>
              </w:tabs>
              <w:ind w:left="720"/>
            </w:pPr>
            <w:r>
              <w:t>C</w:t>
            </w:r>
            <w:r w:rsidR="00DB39A4">
              <w:t>ontent standards</w:t>
            </w:r>
          </w:p>
          <w:p w14:paraId="49C1CDC2" w14:textId="77777777" w:rsidR="00DB39A4" w:rsidRDefault="00DB39A4" w:rsidP="00DB39A4">
            <w:pPr>
              <w:pStyle w:val="AssignmentsLevel3"/>
              <w:tabs>
                <w:tab w:val="num" w:pos="360"/>
              </w:tabs>
              <w:ind w:left="720"/>
            </w:pPr>
            <w:r>
              <w:lastRenderedPageBreak/>
              <w:t>Goals and objectives</w:t>
            </w:r>
          </w:p>
          <w:p w14:paraId="2AFF54E8" w14:textId="77777777" w:rsidR="00DB39A4" w:rsidRDefault="00DB39A4" w:rsidP="00DB39A4">
            <w:pPr>
              <w:pStyle w:val="AssignmentsLevel3"/>
              <w:tabs>
                <w:tab w:val="num" w:pos="360"/>
              </w:tabs>
              <w:ind w:left="720"/>
            </w:pPr>
            <w:r>
              <w:t>Appropriate instructional strategies</w:t>
            </w:r>
          </w:p>
          <w:p w14:paraId="2069226C" w14:textId="77777777" w:rsidR="00DB39A4" w:rsidRDefault="00DB39A4" w:rsidP="00DB39A4">
            <w:pPr>
              <w:pStyle w:val="AssignmentsLevel3"/>
              <w:tabs>
                <w:tab w:val="num" w:pos="360"/>
              </w:tabs>
              <w:ind w:left="720"/>
            </w:pPr>
            <w:r>
              <w:t>Assessment</w:t>
            </w:r>
          </w:p>
          <w:p w14:paraId="7C5A506A" w14:textId="77777777" w:rsidR="00DB39A4" w:rsidRDefault="00DB39A4" w:rsidP="00B85EE0">
            <w:pPr>
              <w:pStyle w:val="AssignmentsLevel1"/>
            </w:pPr>
          </w:p>
          <w:p w14:paraId="2FCBE1C7" w14:textId="77777777" w:rsidR="00DB39A4" w:rsidRDefault="00DB39A4" w:rsidP="00DB39A4">
            <w:pPr>
              <w:pStyle w:val="AssignmentsLevel2"/>
              <w:ind w:left="360"/>
            </w:pPr>
            <w:r>
              <w:t>English learners</w:t>
            </w:r>
          </w:p>
          <w:p w14:paraId="3BA15F18" w14:textId="77777777" w:rsidR="00DB39A4" w:rsidRDefault="00DB39A4" w:rsidP="00B85EE0">
            <w:pPr>
              <w:pStyle w:val="AssignmentsLevel1"/>
            </w:pPr>
          </w:p>
          <w:p w14:paraId="38C9E05B" w14:textId="77777777" w:rsidR="00DB39A4" w:rsidRDefault="00DB39A4" w:rsidP="00DB39A4">
            <w:pPr>
              <w:pStyle w:val="AssignmentsLevel3"/>
              <w:tabs>
                <w:tab w:val="num" w:pos="360"/>
              </w:tabs>
              <w:ind w:left="720"/>
            </w:pPr>
            <w:r>
              <w:t>ELD standards</w:t>
            </w:r>
          </w:p>
          <w:p w14:paraId="33B0C539" w14:textId="77777777" w:rsidR="00DB39A4" w:rsidRDefault="00DB39A4" w:rsidP="00DB39A4">
            <w:pPr>
              <w:pStyle w:val="AssignmentsLevel3"/>
              <w:tabs>
                <w:tab w:val="num" w:pos="360"/>
              </w:tabs>
              <w:ind w:left="720"/>
            </w:pPr>
            <w:r>
              <w:t>Goals and objectives</w:t>
            </w:r>
          </w:p>
          <w:p w14:paraId="1F8ADE19" w14:textId="77777777" w:rsidR="00DB39A4" w:rsidRDefault="00DB39A4" w:rsidP="00DB39A4">
            <w:pPr>
              <w:pStyle w:val="AssignmentsLevel3"/>
              <w:tabs>
                <w:tab w:val="num" w:pos="360"/>
              </w:tabs>
              <w:ind w:left="720"/>
            </w:pPr>
            <w:r>
              <w:t>Specific instructional strategies</w:t>
            </w:r>
          </w:p>
          <w:p w14:paraId="2D771603" w14:textId="77777777" w:rsidR="00DB39A4" w:rsidRDefault="00DB39A4" w:rsidP="00DB39A4">
            <w:pPr>
              <w:pStyle w:val="AssignmentsLevel3"/>
              <w:tabs>
                <w:tab w:val="num" w:pos="360"/>
              </w:tabs>
              <w:ind w:left="720"/>
            </w:pPr>
            <w:r>
              <w:t>Assessment</w:t>
            </w:r>
          </w:p>
          <w:p w14:paraId="6DCF57DE" w14:textId="77777777" w:rsidR="00DB39A4" w:rsidRDefault="00DB39A4" w:rsidP="00B85EE0">
            <w:pPr>
              <w:rPr>
                <w:rFonts w:cs="Arial"/>
              </w:rPr>
            </w:pPr>
            <w:r w:rsidRPr="26E928A2">
              <w:rPr>
                <w:rFonts w:eastAsia="Arial" w:cs="Arial"/>
                <w:b/>
                <w:bCs/>
              </w:rPr>
              <w:t>Note</w:t>
            </w:r>
            <w:r w:rsidRPr="26E928A2">
              <w:rPr>
                <w:rFonts w:eastAsia="Arial" w:cs="Arial"/>
              </w:rPr>
              <w:t xml:space="preserve">. Utilize the Sheltered Instruction (SDAIE) Checklist from Ch. 3 of </w:t>
            </w:r>
            <w:r w:rsidRPr="26E928A2">
              <w:rPr>
                <w:rFonts w:eastAsia="Arial" w:cs="Arial"/>
                <w:i/>
                <w:iCs/>
              </w:rPr>
              <w:t xml:space="preserve">Reading, Writing, and Learning in ESL </w:t>
            </w:r>
            <w:r w:rsidRPr="26E928A2">
              <w:rPr>
                <w:rFonts w:eastAsia="Arial" w:cs="Arial"/>
              </w:rPr>
              <w:t xml:space="preserve">to determine the presence or absence of specific instructional strategies for the English learner. </w:t>
            </w:r>
          </w:p>
          <w:p w14:paraId="09744A0D" w14:textId="77777777" w:rsidR="00DB39A4" w:rsidRDefault="00DB39A4" w:rsidP="00B85EE0">
            <w:pPr>
              <w:rPr>
                <w:rFonts w:cs="Arial"/>
              </w:rPr>
            </w:pPr>
            <w:r w:rsidRPr="26E928A2">
              <w:rPr>
                <w:rFonts w:eastAsia="Arial" w:cs="Arial"/>
                <w:b/>
                <w:bCs/>
              </w:rPr>
              <w:t>Consider</w:t>
            </w:r>
            <w:r w:rsidRPr="26E928A2">
              <w:rPr>
                <w:rFonts w:eastAsia="Arial" w:cs="Arial"/>
              </w:rPr>
              <w:t xml:space="preserve"> the following as you analyze the lesson plan:</w:t>
            </w:r>
          </w:p>
          <w:p w14:paraId="1A7EECBE" w14:textId="77777777" w:rsidR="00DB39A4" w:rsidRDefault="00DB39A4" w:rsidP="00DB39A4">
            <w:pPr>
              <w:pStyle w:val="AssignmentsLevel2"/>
              <w:ind w:left="360"/>
            </w:pPr>
            <w:r>
              <w:t xml:space="preserve">What major components exist in this lesson plan? </w:t>
            </w:r>
          </w:p>
          <w:p w14:paraId="124CFB29" w14:textId="77777777" w:rsidR="00DB39A4" w:rsidRDefault="00DB39A4" w:rsidP="00DB39A4">
            <w:pPr>
              <w:pStyle w:val="AssignmentsLevel2"/>
              <w:ind w:left="360"/>
            </w:pPr>
            <w:r>
              <w:t xml:space="preserve">What essential components are missing? </w:t>
            </w:r>
          </w:p>
          <w:p w14:paraId="2E4C07F9" w14:textId="77777777" w:rsidR="00DB39A4" w:rsidRDefault="00DB39A4" w:rsidP="00DB39A4">
            <w:pPr>
              <w:pStyle w:val="AssignmentsLevel2"/>
              <w:ind w:left="360"/>
            </w:pPr>
            <w:r>
              <w:t>How effective would this plan be for meeting the needs of English learners?</w:t>
            </w:r>
          </w:p>
          <w:p w14:paraId="35DA9826" w14:textId="77777777" w:rsidR="00DB39A4" w:rsidRDefault="00DB39A4" w:rsidP="00B85EE0">
            <w:pPr>
              <w:rPr>
                <w:rFonts w:cs="Arial"/>
              </w:rPr>
            </w:pPr>
          </w:p>
          <w:p w14:paraId="1E0BC897" w14:textId="77777777" w:rsidR="00DB39A4" w:rsidRDefault="00DB39A4" w:rsidP="00B85EE0">
            <w:pPr>
              <w:rPr>
                <w:rFonts w:cs="Arial"/>
              </w:rPr>
            </w:pPr>
            <w:r w:rsidRPr="26E928A2">
              <w:rPr>
                <w:rFonts w:eastAsia="Arial" w:cs="Arial"/>
                <w:b/>
                <w:bCs/>
              </w:rPr>
              <w:t>Provide</w:t>
            </w:r>
            <w:r w:rsidRPr="26E928A2">
              <w:rPr>
                <w:rFonts w:eastAsia="Arial" w:cs="Arial"/>
              </w:rPr>
              <w:t xml:space="preserve"> two suggestions for improvement that would make this a high-quality lesson containing the appropriate lesson components for English learners. </w:t>
            </w:r>
          </w:p>
          <w:p w14:paraId="3BC44735" w14:textId="77777777" w:rsidR="00DB39A4" w:rsidRDefault="00DB39A4" w:rsidP="00B85EE0">
            <w:pPr>
              <w:rPr>
                <w:rFonts w:cs="Arial"/>
              </w:rPr>
            </w:pPr>
            <w:r w:rsidRPr="26E928A2">
              <w:rPr>
                <w:rFonts w:eastAsia="Arial" w:cs="Arial"/>
                <w:b/>
                <w:bCs/>
              </w:rPr>
              <w:t>Format</w:t>
            </w:r>
            <w:r w:rsidRPr="26E928A2">
              <w:rPr>
                <w:rFonts w:eastAsia="Arial" w:cs="Arial"/>
              </w:rPr>
              <w:t xml:space="preserve"> your paper consistent with APA guidelines.</w:t>
            </w:r>
          </w:p>
          <w:p w14:paraId="583DF1C2" w14:textId="77777777" w:rsidR="00DB39A4" w:rsidRPr="00AC56E0" w:rsidRDefault="00DB39A4" w:rsidP="00B85EE0">
            <w:pPr>
              <w:rPr>
                <w:rFonts w:cs="Arial"/>
              </w:rPr>
            </w:pPr>
            <w:r w:rsidRPr="26E928A2">
              <w:rPr>
                <w:rFonts w:eastAsia="Arial" w:cs="Arial"/>
                <w:b/>
                <w:bCs/>
              </w:rPr>
              <w:t>Submit</w:t>
            </w:r>
            <w:r w:rsidRPr="26E928A2">
              <w:rPr>
                <w:rFonts w:eastAsia="Arial" w:cs="Arial"/>
              </w:rPr>
              <w:t xml:space="preserve"> your analysis, with the lesson attached as an appendix or a link provided to the lesson utilized, by Sunday. </w:t>
            </w:r>
          </w:p>
        </w:tc>
      </w:tr>
    </w:tbl>
    <w:p w14:paraId="09C323C9" w14:textId="77777777" w:rsidR="00DB39A4" w:rsidRPr="00DB39A4" w:rsidRDefault="00DB39A4" w:rsidP="00DB39A4"/>
    <w:p w14:paraId="381A34B1" w14:textId="2525A1EB" w:rsidR="00026461" w:rsidRDefault="00026461">
      <w:pPr>
        <w:rPr>
          <w:rFonts w:asciiTheme="majorHAnsi" w:eastAsiaTheme="majorEastAsia" w:hAnsiTheme="majorHAnsi" w:cstheme="majorBidi"/>
          <w:color w:val="2F5496" w:themeColor="accent1" w:themeShade="BF"/>
          <w:sz w:val="26"/>
          <w:szCs w:val="26"/>
        </w:rPr>
      </w:pPr>
      <w:r>
        <w:br w:type="page"/>
      </w:r>
    </w:p>
    <w:p w14:paraId="71EDA899" w14:textId="4C734B3E" w:rsidR="003F714A" w:rsidRDefault="00004941" w:rsidP="00004941">
      <w:pPr>
        <w:pStyle w:val="Heading2"/>
      </w:pPr>
      <w:bookmarkStart w:id="22" w:name="_Toc530729579"/>
      <w:r>
        <w:lastRenderedPageBreak/>
        <w:t>Course:  Psycho</w:t>
      </w:r>
      <w:r w:rsidR="002201E0">
        <w:t>-</w:t>
      </w:r>
      <w:r>
        <w:t>educational Development of Diverse Learner Classroom Application</w:t>
      </w:r>
      <w:bookmarkEnd w:id="22"/>
    </w:p>
    <w:p w14:paraId="1E39E41B" w14:textId="70032259" w:rsidR="00004941" w:rsidRDefault="00004941" w:rsidP="0081012C"/>
    <w:p w14:paraId="3C63BFF6" w14:textId="77777777" w:rsidR="00A7222A" w:rsidRDefault="00A7222A" w:rsidP="00A7222A">
      <w:pPr>
        <w:pStyle w:val="Heading3"/>
      </w:pPr>
      <w:bookmarkStart w:id="23" w:name="_Toc529198443"/>
      <w:bookmarkStart w:id="24" w:name="_Hlk529197897"/>
      <w:bookmarkStart w:id="25" w:name="_Toc530729580"/>
      <w:r>
        <w:t>Course Learning Outcomes</w:t>
      </w:r>
      <w:bookmarkEnd w:id="23"/>
      <w:bookmarkEnd w:id="25"/>
    </w:p>
    <w:tbl>
      <w:tblPr>
        <w:tblStyle w:val="TableGrid"/>
        <w:tblW w:w="5000" w:type="pct"/>
        <w:tblLook w:val="04A0" w:firstRow="1" w:lastRow="0" w:firstColumn="1" w:lastColumn="0" w:noHBand="0" w:noVBand="1"/>
      </w:tblPr>
      <w:tblGrid>
        <w:gridCol w:w="12950"/>
      </w:tblGrid>
      <w:tr w:rsidR="00A7222A" w:rsidRPr="00C45CEA" w14:paraId="6E40224D" w14:textId="77777777" w:rsidTr="00B85EE0">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9C824FF" w14:textId="77777777" w:rsidR="00A7222A" w:rsidRPr="00C45CEA" w:rsidRDefault="00A7222A" w:rsidP="00B85EE0">
            <w:pPr>
              <w:tabs>
                <w:tab w:val="left" w:pos="0"/>
              </w:tabs>
              <w:spacing w:before="40" w:after="40"/>
              <w:rPr>
                <w:rFonts w:eastAsia="Arial" w:cs="Arial"/>
                <w:b/>
                <w:bCs/>
                <w:color w:val="FFFFFF" w:themeColor="background1"/>
                <w:sz w:val="20"/>
                <w:szCs w:val="20"/>
              </w:rPr>
            </w:pPr>
            <w:bookmarkStart w:id="26" w:name="_Hlk529198460"/>
            <w:r w:rsidRPr="00C45CEA">
              <w:rPr>
                <w:rFonts w:eastAsia="Arial" w:cs="Arial"/>
                <w:b/>
                <w:bCs/>
                <w:color w:val="FFFFFF" w:themeColor="background1"/>
                <w:sz w:val="20"/>
                <w:szCs w:val="20"/>
              </w:rPr>
              <w:t>CLO</w:t>
            </w:r>
          </w:p>
        </w:tc>
      </w:tr>
      <w:tr w:rsidR="00A7222A" w:rsidRPr="00C45CEA" w14:paraId="5C2B43E8"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2D70D1BE"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A7222A" w:rsidRPr="00C45CEA" w14:paraId="5BAD307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02D90BFA"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A7222A" w:rsidRPr="00C45CEA" w14:paraId="4E62E20D"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1E2A0DDF"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A7222A" w:rsidRPr="00C45CEA" w14:paraId="4E92599A" w14:textId="77777777" w:rsidTr="00B85EE0">
        <w:tc>
          <w:tcPr>
            <w:tcW w:w="3306" w:type="pct"/>
            <w:tcBorders>
              <w:top w:val="single" w:sz="4" w:space="0" w:color="000000"/>
              <w:left w:val="single" w:sz="4" w:space="0" w:color="000000"/>
              <w:bottom w:val="single" w:sz="4" w:space="0" w:color="000000"/>
              <w:right w:val="single" w:sz="4" w:space="0" w:color="000000"/>
            </w:tcBorders>
            <w:hideMark/>
          </w:tcPr>
          <w:p w14:paraId="4286F5D9" w14:textId="77777777" w:rsidR="00A7222A" w:rsidRPr="00C45CEA" w:rsidRDefault="00A7222A" w:rsidP="00B85EE0">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26"/>
    </w:tbl>
    <w:p w14:paraId="5F8445A1" w14:textId="77777777" w:rsidR="00A7222A" w:rsidRDefault="00A7222A" w:rsidP="00A7222A"/>
    <w:p w14:paraId="707025C6" w14:textId="77777777" w:rsidR="00A7222A" w:rsidRDefault="00A7222A" w:rsidP="00A7222A">
      <w:pPr>
        <w:pStyle w:val="Heading3"/>
      </w:pPr>
      <w:bookmarkStart w:id="27" w:name="_Toc529198444"/>
      <w:bookmarkStart w:id="28" w:name="_Toc530729581"/>
      <w:bookmarkEnd w:id="24"/>
      <w:r>
        <w:t>Course Structure</w:t>
      </w:r>
      <w:bookmarkEnd w:id="27"/>
      <w:bookmarkEnd w:id="28"/>
    </w:p>
    <w:p w14:paraId="1966198A" w14:textId="77777777" w:rsidR="00A7222A" w:rsidRDefault="00A7222A" w:rsidP="00A7222A"/>
    <w:p w14:paraId="7CEE794D" w14:textId="77777777" w:rsidR="00A7222A" w:rsidRDefault="00A7222A" w:rsidP="00A7222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0"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63B08BB0" w14:textId="77777777" w:rsidR="00A7222A" w:rsidRDefault="004C51C4" w:rsidP="00A7222A">
      <w:pPr>
        <w:pStyle w:val="TOC1"/>
        <w:tabs>
          <w:tab w:val="right" w:leader="dot" w:pos="13400"/>
        </w:tabs>
        <w:rPr>
          <w:rFonts w:asciiTheme="minorHAnsi" w:eastAsiaTheme="minorEastAsia" w:hAnsiTheme="minorHAnsi" w:cstheme="minorBidi"/>
          <w:b w:val="0"/>
          <w:bCs w:val="0"/>
          <w:noProof/>
          <w:sz w:val="22"/>
          <w:szCs w:val="22"/>
        </w:rPr>
      </w:pPr>
      <w:hyperlink r:id="rId31" w:anchor="_Toc447878622" w:history="1">
        <w:r w:rsidR="00A7222A">
          <w:rPr>
            <w:rStyle w:val="Hyperlink"/>
            <w:rFonts w:eastAsiaTheme="majorEastAsia"/>
            <w:noProof/>
          </w:rPr>
          <w:t>Week 2: Infants and Toddlers</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_Toc447878622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16</w:t>
        </w:r>
        <w:r w:rsidR="00A7222A">
          <w:rPr>
            <w:rStyle w:val="Hyperlink"/>
            <w:rFonts w:eastAsiaTheme="majorEastAsia"/>
            <w:noProof/>
            <w:webHidden/>
          </w:rPr>
          <w:fldChar w:fldCharType="end"/>
        </w:r>
      </w:hyperlink>
    </w:p>
    <w:p w14:paraId="06EBBD93" w14:textId="77777777" w:rsidR="00A7222A" w:rsidRDefault="004C51C4" w:rsidP="00A7222A">
      <w:pPr>
        <w:pStyle w:val="TOC1"/>
        <w:tabs>
          <w:tab w:val="right" w:leader="dot" w:pos="13400"/>
        </w:tabs>
        <w:rPr>
          <w:rFonts w:asciiTheme="minorHAnsi" w:eastAsiaTheme="minorEastAsia" w:hAnsiTheme="minorHAnsi" w:cstheme="minorBidi"/>
          <w:b w:val="0"/>
          <w:bCs w:val="0"/>
          <w:noProof/>
          <w:sz w:val="22"/>
          <w:szCs w:val="22"/>
        </w:rPr>
      </w:pPr>
      <w:hyperlink r:id="rId32" w:anchor="_Toc447878623" w:history="1">
        <w:r w:rsidR="00A7222A">
          <w:rPr>
            <w:rStyle w:val="Hyperlink"/>
            <w:rFonts w:eastAsiaTheme="majorEastAsia"/>
            <w:noProof/>
          </w:rPr>
          <w:t>Week 3: Early Childhood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_Toc447878623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18</w:t>
        </w:r>
        <w:r w:rsidR="00A7222A">
          <w:rPr>
            <w:rStyle w:val="Hyperlink"/>
            <w:rFonts w:eastAsiaTheme="majorEastAsia"/>
            <w:noProof/>
            <w:webHidden/>
          </w:rPr>
          <w:fldChar w:fldCharType="end"/>
        </w:r>
      </w:hyperlink>
    </w:p>
    <w:p w14:paraId="1CD473B1" w14:textId="77777777" w:rsidR="00A7222A" w:rsidRDefault="004C51C4" w:rsidP="00A7222A">
      <w:pPr>
        <w:pStyle w:val="TOC1"/>
        <w:tabs>
          <w:tab w:val="right" w:leader="dot" w:pos="13400"/>
        </w:tabs>
        <w:rPr>
          <w:rFonts w:asciiTheme="minorHAnsi" w:eastAsiaTheme="minorEastAsia" w:hAnsiTheme="minorHAnsi" w:cstheme="minorBidi"/>
          <w:b w:val="0"/>
          <w:bCs w:val="0"/>
          <w:noProof/>
          <w:sz w:val="22"/>
          <w:szCs w:val="22"/>
        </w:rPr>
      </w:pPr>
      <w:hyperlink r:id="rId33" w:anchor="_Toc447878624" w:history="1">
        <w:r w:rsidR="00A7222A">
          <w:rPr>
            <w:rStyle w:val="Hyperlink"/>
            <w:rFonts w:eastAsiaTheme="majorEastAsia"/>
            <w:noProof/>
          </w:rPr>
          <w:t>Week 4: Middle Childhood Part 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_Toc447878624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20</w:t>
        </w:r>
        <w:r w:rsidR="00A7222A">
          <w:rPr>
            <w:rStyle w:val="Hyperlink"/>
            <w:rFonts w:eastAsiaTheme="majorEastAsia"/>
            <w:noProof/>
            <w:webHidden/>
          </w:rPr>
          <w:fldChar w:fldCharType="end"/>
        </w:r>
      </w:hyperlink>
    </w:p>
    <w:p w14:paraId="1D670520" w14:textId="77777777" w:rsidR="00A7222A" w:rsidRDefault="004C51C4" w:rsidP="00A7222A">
      <w:pPr>
        <w:pStyle w:val="TOC1"/>
        <w:tabs>
          <w:tab w:val="right" w:leader="dot" w:pos="13400"/>
        </w:tabs>
        <w:rPr>
          <w:rFonts w:asciiTheme="minorHAnsi" w:eastAsiaTheme="minorEastAsia" w:hAnsiTheme="minorHAnsi" w:cstheme="minorBidi"/>
          <w:b w:val="0"/>
          <w:bCs w:val="0"/>
          <w:noProof/>
          <w:sz w:val="22"/>
          <w:szCs w:val="22"/>
        </w:rPr>
      </w:pPr>
      <w:hyperlink r:id="rId34" w:anchor="_Toc447878625" w:history="1">
        <w:r w:rsidR="00A7222A">
          <w:rPr>
            <w:rStyle w:val="Hyperlink"/>
            <w:rFonts w:eastAsiaTheme="majorEastAsia"/>
            <w:noProof/>
          </w:rPr>
          <w:t>Week 5: Advocacy</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_Toc447878625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22</w:t>
        </w:r>
        <w:r w:rsidR="00A7222A">
          <w:rPr>
            <w:rStyle w:val="Hyperlink"/>
            <w:rFonts w:eastAsiaTheme="majorEastAsia"/>
            <w:noProof/>
            <w:webHidden/>
          </w:rPr>
          <w:fldChar w:fldCharType="end"/>
        </w:r>
      </w:hyperlink>
    </w:p>
    <w:p w14:paraId="143C5C78" w14:textId="77777777" w:rsidR="00A7222A" w:rsidRDefault="004C51C4" w:rsidP="00A7222A">
      <w:pPr>
        <w:pStyle w:val="TOC1"/>
        <w:tabs>
          <w:tab w:val="right" w:leader="dot" w:pos="13400"/>
        </w:tabs>
        <w:rPr>
          <w:rFonts w:asciiTheme="minorHAnsi" w:eastAsiaTheme="minorEastAsia" w:hAnsiTheme="minorHAnsi" w:cstheme="minorBidi"/>
          <w:b w:val="0"/>
          <w:bCs w:val="0"/>
          <w:noProof/>
          <w:sz w:val="22"/>
          <w:szCs w:val="22"/>
        </w:rPr>
      </w:pPr>
      <w:hyperlink r:id="rId35" w:anchor="_Toc447878626" w:history="1">
        <w:r w:rsidR="00A7222A">
          <w:rPr>
            <w:rStyle w:val="Hyperlink"/>
            <w:rFonts w:eastAsiaTheme="majorEastAsia"/>
            <w:noProof/>
          </w:rPr>
          <w:t>Week 6: Middle Childhood Part II</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_Toc447878626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24</w:t>
        </w:r>
        <w:r w:rsidR="00A7222A">
          <w:rPr>
            <w:rStyle w:val="Hyperlink"/>
            <w:rFonts w:eastAsiaTheme="majorEastAsia"/>
            <w:noProof/>
            <w:webHidden/>
          </w:rPr>
          <w:fldChar w:fldCharType="end"/>
        </w:r>
      </w:hyperlink>
    </w:p>
    <w:p w14:paraId="6AB411C7" w14:textId="77777777" w:rsidR="00A7222A" w:rsidRDefault="004C51C4" w:rsidP="00A7222A">
      <w:pPr>
        <w:pStyle w:val="TOC1"/>
        <w:tabs>
          <w:tab w:val="right" w:leader="dot" w:pos="13400"/>
        </w:tabs>
        <w:rPr>
          <w:rFonts w:asciiTheme="minorHAnsi" w:eastAsiaTheme="minorEastAsia" w:hAnsiTheme="minorHAnsi" w:cstheme="minorBidi"/>
          <w:b w:val="0"/>
          <w:bCs w:val="0"/>
          <w:noProof/>
          <w:sz w:val="22"/>
          <w:szCs w:val="22"/>
        </w:rPr>
      </w:pPr>
      <w:hyperlink r:id="rId36" w:anchor="_Toc447878627" w:history="1">
        <w:r w:rsidR="00A7222A">
          <w:rPr>
            <w:rStyle w:val="Hyperlink"/>
            <w:rFonts w:eastAsiaTheme="majorEastAsia"/>
            <w:noProof/>
          </w:rPr>
          <w:t>Week 7: Adolescence</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_Toc447878627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27</w:t>
        </w:r>
        <w:r w:rsidR="00A7222A">
          <w:rPr>
            <w:rStyle w:val="Hyperlink"/>
            <w:rFonts w:eastAsiaTheme="majorEastAsia"/>
            <w:noProof/>
            <w:webHidden/>
          </w:rPr>
          <w:fldChar w:fldCharType="end"/>
        </w:r>
      </w:hyperlink>
    </w:p>
    <w:p w14:paraId="191AE340" w14:textId="77777777" w:rsidR="00A7222A" w:rsidRDefault="004C51C4" w:rsidP="00A7222A">
      <w:pPr>
        <w:pStyle w:val="TOC1"/>
        <w:tabs>
          <w:tab w:val="right" w:leader="dot" w:pos="13400"/>
        </w:tabs>
        <w:rPr>
          <w:rFonts w:asciiTheme="minorHAnsi" w:eastAsiaTheme="minorEastAsia" w:hAnsiTheme="minorHAnsi" w:cstheme="minorBidi"/>
          <w:b w:val="0"/>
          <w:bCs w:val="0"/>
          <w:noProof/>
          <w:sz w:val="22"/>
          <w:szCs w:val="22"/>
        </w:rPr>
      </w:pPr>
      <w:hyperlink r:id="rId37" w:anchor="_Toc447878628" w:history="1">
        <w:r w:rsidR="00A7222A">
          <w:rPr>
            <w:rStyle w:val="Hyperlink"/>
            <w:rFonts w:eastAsiaTheme="majorEastAsia"/>
            <w:noProof/>
          </w:rPr>
          <w:t>Week 8: Emerging Adulthood</w:t>
        </w:r>
        <w:r w:rsidR="00A7222A">
          <w:rPr>
            <w:rStyle w:val="Hyperlink"/>
            <w:rFonts w:eastAsiaTheme="majorEastAsia"/>
            <w:noProof/>
            <w:webHidden/>
          </w:rPr>
          <w:tab/>
        </w:r>
        <w:r w:rsidR="00A7222A">
          <w:rPr>
            <w:rStyle w:val="Hyperlink"/>
            <w:rFonts w:eastAsiaTheme="majorEastAsia"/>
            <w:noProof/>
            <w:webHidden/>
          </w:rPr>
          <w:fldChar w:fldCharType="begin"/>
        </w:r>
        <w:r w:rsidR="00A7222A">
          <w:rPr>
            <w:rStyle w:val="Hyperlink"/>
            <w:rFonts w:eastAsiaTheme="majorEastAsia"/>
            <w:noProof/>
            <w:webHidden/>
          </w:rPr>
          <w:instrText xml:space="preserve"> PAGEREF _Toc447878628 \h </w:instrText>
        </w:r>
        <w:r w:rsidR="00A7222A">
          <w:rPr>
            <w:rStyle w:val="Hyperlink"/>
            <w:rFonts w:eastAsiaTheme="majorEastAsia"/>
            <w:noProof/>
            <w:webHidden/>
          </w:rPr>
        </w:r>
        <w:r w:rsidR="00A7222A">
          <w:rPr>
            <w:rStyle w:val="Hyperlink"/>
            <w:rFonts w:eastAsiaTheme="majorEastAsia"/>
            <w:noProof/>
            <w:webHidden/>
          </w:rPr>
          <w:fldChar w:fldCharType="separate"/>
        </w:r>
        <w:r w:rsidR="00A7222A">
          <w:rPr>
            <w:rStyle w:val="Hyperlink"/>
            <w:rFonts w:eastAsiaTheme="majorEastAsia"/>
            <w:noProof/>
            <w:webHidden/>
          </w:rPr>
          <w:t>29</w:t>
        </w:r>
        <w:r w:rsidR="00A7222A">
          <w:rPr>
            <w:rStyle w:val="Hyperlink"/>
            <w:rFonts w:eastAsiaTheme="majorEastAsia"/>
            <w:noProof/>
            <w:webHidden/>
          </w:rPr>
          <w:fldChar w:fldCharType="end"/>
        </w:r>
      </w:hyperlink>
    </w:p>
    <w:p w14:paraId="378CCD91" w14:textId="77777777" w:rsidR="00A7222A" w:rsidRDefault="00A7222A" w:rsidP="00A7222A">
      <w:r>
        <w:rPr>
          <w:rFonts w:cs="Arial"/>
          <w:b/>
          <w:bCs/>
          <w:i/>
          <w:iCs/>
          <w:szCs w:val="24"/>
        </w:rPr>
        <w:fldChar w:fldCharType="end"/>
      </w:r>
    </w:p>
    <w:p w14:paraId="2FB6F9CF" w14:textId="77777777" w:rsidR="00A7222A" w:rsidRDefault="00A7222A" w:rsidP="00A7222A">
      <w:r>
        <w:t>Assignments</w:t>
      </w:r>
    </w:p>
    <w:p w14:paraId="199A54A4" w14:textId="77777777" w:rsidR="00A7222A" w:rsidRDefault="00A7222A" w:rsidP="00A7222A">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A7222A" w14:paraId="0A055E76" w14:textId="77777777" w:rsidTr="00B85EE0">
        <w:tc>
          <w:tcPr>
            <w:tcW w:w="1362" w:type="dxa"/>
            <w:tcBorders>
              <w:top w:val="single" w:sz="4" w:space="0" w:color="auto"/>
              <w:left w:val="single" w:sz="4" w:space="0" w:color="auto"/>
              <w:bottom w:val="single" w:sz="4" w:space="0" w:color="auto"/>
              <w:right w:val="nil"/>
            </w:tcBorders>
            <w:shd w:val="clear" w:color="auto" w:fill="005391"/>
            <w:vAlign w:val="center"/>
            <w:hideMark/>
          </w:tcPr>
          <w:p w14:paraId="50ADD445" w14:textId="77777777" w:rsidR="00A7222A" w:rsidRDefault="00A7222A" w:rsidP="00B85EE0">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37B539DA" w14:textId="77777777" w:rsidR="00A7222A" w:rsidRDefault="00A7222A" w:rsidP="00B85EE0">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3E79316B" w14:textId="77777777" w:rsidR="00A7222A" w:rsidRDefault="00A7222A" w:rsidP="00B85EE0">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4A69ABD0" w14:textId="77777777" w:rsidR="00A7222A" w:rsidRDefault="00A7222A" w:rsidP="00B85EE0">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2F13183" w14:textId="77777777" w:rsidR="00A7222A" w:rsidRDefault="00A7222A" w:rsidP="00B85EE0">
            <w:pPr>
              <w:jc w:val="center"/>
              <w:rPr>
                <w:b/>
                <w:bCs/>
                <w:color w:val="FFFFFF" w:themeColor="background1"/>
                <w:sz w:val="22"/>
                <w:szCs w:val="22"/>
              </w:rPr>
            </w:pPr>
            <w:r>
              <w:rPr>
                <w:b/>
                <w:bCs/>
                <w:color w:val="FFFFFF" w:themeColor="background1"/>
                <w:sz w:val="22"/>
                <w:szCs w:val="22"/>
              </w:rPr>
              <w:t>Point Value</w:t>
            </w:r>
          </w:p>
        </w:tc>
      </w:tr>
      <w:tr w:rsidR="00A7222A" w14:paraId="53AB6113" w14:textId="77777777" w:rsidTr="00B85EE0">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0B058F9D" w14:textId="77777777" w:rsidR="00A7222A" w:rsidRDefault="00A7222A" w:rsidP="00B85EE0">
            <w:r>
              <w:rPr>
                <w:b/>
                <w:bCs/>
              </w:rPr>
              <w:t>Week 1</w:t>
            </w:r>
          </w:p>
        </w:tc>
        <w:tc>
          <w:tcPr>
            <w:tcW w:w="949" w:type="dxa"/>
            <w:tcBorders>
              <w:top w:val="single" w:sz="4" w:space="0" w:color="auto"/>
              <w:left w:val="nil"/>
              <w:bottom w:val="nil"/>
              <w:right w:val="nil"/>
            </w:tcBorders>
            <w:shd w:val="clear" w:color="auto" w:fill="BFBFBF" w:themeFill="background1" w:themeFillShade="BF"/>
          </w:tcPr>
          <w:p w14:paraId="6F633D18" w14:textId="77777777" w:rsidR="00A7222A" w:rsidRDefault="00A7222A" w:rsidP="00B85EE0"/>
        </w:tc>
        <w:tc>
          <w:tcPr>
            <w:tcW w:w="2626" w:type="dxa"/>
            <w:tcBorders>
              <w:top w:val="single" w:sz="4" w:space="0" w:color="auto"/>
              <w:left w:val="nil"/>
              <w:bottom w:val="nil"/>
              <w:right w:val="nil"/>
            </w:tcBorders>
            <w:shd w:val="clear" w:color="auto" w:fill="BFBFBF" w:themeFill="background1" w:themeFillShade="BF"/>
          </w:tcPr>
          <w:p w14:paraId="4D2BB15D" w14:textId="77777777" w:rsidR="00A7222A" w:rsidRDefault="00A7222A" w:rsidP="00B85EE0"/>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20400924" w14:textId="77777777" w:rsidR="00A7222A" w:rsidRDefault="00A7222A" w:rsidP="00B85EE0"/>
        </w:tc>
      </w:tr>
      <w:tr w:rsidR="00A7222A" w14:paraId="6F27D25F" w14:textId="77777777" w:rsidTr="00B85EE0">
        <w:tc>
          <w:tcPr>
            <w:tcW w:w="1362" w:type="dxa"/>
            <w:tcBorders>
              <w:top w:val="nil"/>
              <w:left w:val="single" w:sz="4" w:space="0" w:color="auto"/>
              <w:bottom w:val="nil"/>
              <w:right w:val="nil"/>
            </w:tcBorders>
            <w:vAlign w:val="center"/>
          </w:tcPr>
          <w:p w14:paraId="70B7FC2D" w14:textId="77777777" w:rsidR="00A7222A" w:rsidRDefault="00A7222A" w:rsidP="00B85EE0">
            <w:pPr>
              <w:rPr>
                <w:b/>
              </w:rPr>
            </w:pPr>
          </w:p>
        </w:tc>
        <w:tc>
          <w:tcPr>
            <w:tcW w:w="6873" w:type="dxa"/>
            <w:tcBorders>
              <w:top w:val="nil"/>
              <w:left w:val="nil"/>
              <w:bottom w:val="nil"/>
              <w:right w:val="nil"/>
            </w:tcBorders>
            <w:hideMark/>
          </w:tcPr>
          <w:p w14:paraId="5D52483A" w14:textId="77777777" w:rsidR="00A7222A" w:rsidRDefault="00A7222A" w:rsidP="00B85EE0">
            <w:r>
              <w:t>Discussion</w:t>
            </w:r>
          </w:p>
        </w:tc>
        <w:tc>
          <w:tcPr>
            <w:tcW w:w="949" w:type="dxa"/>
            <w:tcBorders>
              <w:top w:val="nil"/>
              <w:left w:val="nil"/>
              <w:bottom w:val="nil"/>
              <w:right w:val="nil"/>
            </w:tcBorders>
          </w:tcPr>
          <w:p w14:paraId="38A9B8E8" w14:textId="77777777" w:rsidR="00A7222A" w:rsidRDefault="00A7222A" w:rsidP="00B85EE0"/>
        </w:tc>
        <w:tc>
          <w:tcPr>
            <w:tcW w:w="2626" w:type="dxa"/>
            <w:tcBorders>
              <w:top w:val="nil"/>
              <w:left w:val="nil"/>
              <w:bottom w:val="nil"/>
              <w:right w:val="nil"/>
            </w:tcBorders>
            <w:hideMark/>
          </w:tcPr>
          <w:p w14:paraId="62275BF8"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B002212" w14:textId="77777777" w:rsidR="00A7222A" w:rsidRDefault="00A7222A" w:rsidP="00B85EE0">
            <w:pPr>
              <w:jc w:val="center"/>
            </w:pPr>
            <w:r>
              <w:t>5</w:t>
            </w:r>
          </w:p>
        </w:tc>
      </w:tr>
      <w:tr w:rsidR="00A7222A" w14:paraId="1648C5DA" w14:textId="77777777" w:rsidTr="00B85EE0">
        <w:tc>
          <w:tcPr>
            <w:tcW w:w="1362" w:type="dxa"/>
            <w:tcBorders>
              <w:top w:val="nil"/>
              <w:left w:val="single" w:sz="4" w:space="0" w:color="auto"/>
              <w:bottom w:val="nil"/>
              <w:right w:val="nil"/>
            </w:tcBorders>
            <w:vAlign w:val="center"/>
          </w:tcPr>
          <w:p w14:paraId="65BE6B70" w14:textId="77777777" w:rsidR="00A7222A" w:rsidRDefault="00A7222A" w:rsidP="00B85EE0">
            <w:pPr>
              <w:rPr>
                <w:b/>
              </w:rPr>
            </w:pPr>
          </w:p>
        </w:tc>
        <w:tc>
          <w:tcPr>
            <w:tcW w:w="6873" w:type="dxa"/>
            <w:tcBorders>
              <w:top w:val="nil"/>
              <w:left w:val="nil"/>
              <w:bottom w:val="nil"/>
              <w:right w:val="nil"/>
            </w:tcBorders>
            <w:hideMark/>
          </w:tcPr>
          <w:p w14:paraId="552C9B4D" w14:textId="77777777" w:rsidR="00A7222A" w:rsidRDefault="00A7222A" w:rsidP="00B85EE0">
            <w:r>
              <w:t>Week 1 Challenge for a Professional Teacher</w:t>
            </w:r>
          </w:p>
        </w:tc>
        <w:tc>
          <w:tcPr>
            <w:tcW w:w="949" w:type="dxa"/>
            <w:tcBorders>
              <w:top w:val="nil"/>
              <w:left w:val="nil"/>
              <w:bottom w:val="nil"/>
              <w:right w:val="nil"/>
            </w:tcBorders>
          </w:tcPr>
          <w:p w14:paraId="2B4EBD3A" w14:textId="77777777" w:rsidR="00A7222A" w:rsidRDefault="00A7222A" w:rsidP="00B85EE0"/>
        </w:tc>
        <w:tc>
          <w:tcPr>
            <w:tcW w:w="2626" w:type="dxa"/>
            <w:tcBorders>
              <w:top w:val="nil"/>
              <w:left w:val="nil"/>
              <w:bottom w:val="nil"/>
              <w:right w:val="nil"/>
            </w:tcBorders>
            <w:hideMark/>
          </w:tcPr>
          <w:p w14:paraId="06BE354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A0E00FD" w14:textId="77777777" w:rsidR="00A7222A" w:rsidRDefault="00A7222A" w:rsidP="00B85EE0">
            <w:pPr>
              <w:jc w:val="center"/>
            </w:pPr>
            <w:r>
              <w:t>1</w:t>
            </w:r>
          </w:p>
        </w:tc>
      </w:tr>
      <w:tr w:rsidR="00A7222A" w14:paraId="27E14B5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00DAEACE" w14:textId="77777777" w:rsidR="00A7222A" w:rsidRDefault="00A7222A" w:rsidP="00B85EE0">
            <w:r>
              <w:rPr>
                <w:b/>
                <w:bCs/>
              </w:rPr>
              <w:t>Week 2</w:t>
            </w:r>
          </w:p>
        </w:tc>
        <w:tc>
          <w:tcPr>
            <w:tcW w:w="949" w:type="dxa"/>
            <w:tcBorders>
              <w:top w:val="nil"/>
              <w:left w:val="nil"/>
              <w:bottom w:val="nil"/>
              <w:right w:val="nil"/>
            </w:tcBorders>
            <w:shd w:val="clear" w:color="auto" w:fill="BFBFBF" w:themeFill="background1" w:themeFillShade="BF"/>
          </w:tcPr>
          <w:p w14:paraId="696E938F"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21FD407"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2A15F83F" w14:textId="77777777" w:rsidR="00A7222A" w:rsidRDefault="00A7222A" w:rsidP="00B85EE0">
            <w:pPr>
              <w:jc w:val="center"/>
            </w:pPr>
          </w:p>
        </w:tc>
      </w:tr>
      <w:tr w:rsidR="00A7222A" w14:paraId="32649C5F" w14:textId="77777777" w:rsidTr="00B85EE0">
        <w:tc>
          <w:tcPr>
            <w:tcW w:w="1362" w:type="dxa"/>
            <w:tcBorders>
              <w:top w:val="nil"/>
              <w:left w:val="single" w:sz="4" w:space="0" w:color="auto"/>
              <w:bottom w:val="nil"/>
              <w:right w:val="nil"/>
            </w:tcBorders>
            <w:vAlign w:val="center"/>
          </w:tcPr>
          <w:p w14:paraId="09147398" w14:textId="77777777" w:rsidR="00A7222A" w:rsidRDefault="00A7222A" w:rsidP="00B85EE0">
            <w:pPr>
              <w:rPr>
                <w:b/>
              </w:rPr>
            </w:pPr>
          </w:p>
        </w:tc>
        <w:tc>
          <w:tcPr>
            <w:tcW w:w="6873" w:type="dxa"/>
            <w:tcBorders>
              <w:top w:val="nil"/>
              <w:left w:val="nil"/>
              <w:bottom w:val="nil"/>
              <w:right w:val="nil"/>
            </w:tcBorders>
            <w:hideMark/>
          </w:tcPr>
          <w:p w14:paraId="70A35506" w14:textId="77777777" w:rsidR="00A7222A" w:rsidRDefault="00A7222A" w:rsidP="00B85EE0">
            <w:r>
              <w:t>Discussion</w:t>
            </w:r>
          </w:p>
        </w:tc>
        <w:tc>
          <w:tcPr>
            <w:tcW w:w="949" w:type="dxa"/>
            <w:tcBorders>
              <w:top w:val="nil"/>
              <w:left w:val="nil"/>
              <w:bottom w:val="nil"/>
              <w:right w:val="nil"/>
            </w:tcBorders>
          </w:tcPr>
          <w:p w14:paraId="4501B9F8" w14:textId="77777777" w:rsidR="00A7222A" w:rsidRDefault="00A7222A" w:rsidP="00B85EE0"/>
        </w:tc>
        <w:tc>
          <w:tcPr>
            <w:tcW w:w="2626" w:type="dxa"/>
            <w:tcBorders>
              <w:top w:val="nil"/>
              <w:left w:val="nil"/>
              <w:bottom w:val="nil"/>
              <w:right w:val="nil"/>
            </w:tcBorders>
            <w:hideMark/>
          </w:tcPr>
          <w:p w14:paraId="6E48436C"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654F6863" w14:textId="77777777" w:rsidR="00A7222A" w:rsidRDefault="00A7222A" w:rsidP="00B85EE0">
            <w:pPr>
              <w:jc w:val="center"/>
            </w:pPr>
            <w:r>
              <w:t>5</w:t>
            </w:r>
          </w:p>
        </w:tc>
      </w:tr>
      <w:tr w:rsidR="00A7222A" w14:paraId="3E91469C" w14:textId="77777777" w:rsidTr="00B85EE0">
        <w:tc>
          <w:tcPr>
            <w:tcW w:w="1362" w:type="dxa"/>
            <w:tcBorders>
              <w:top w:val="nil"/>
              <w:left w:val="single" w:sz="4" w:space="0" w:color="auto"/>
              <w:bottom w:val="nil"/>
              <w:right w:val="nil"/>
            </w:tcBorders>
            <w:vAlign w:val="center"/>
          </w:tcPr>
          <w:p w14:paraId="58CFAC65" w14:textId="77777777" w:rsidR="00A7222A" w:rsidRDefault="00A7222A" w:rsidP="00B85EE0">
            <w:pPr>
              <w:rPr>
                <w:b/>
              </w:rPr>
            </w:pPr>
          </w:p>
        </w:tc>
        <w:tc>
          <w:tcPr>
            <w:tcW w:w="6873" w:type="dxa"/>
            <w:tcBorders>
              <w:top w:val="nil"/>
              <w:left w:val="nil"/>
              <w:bottom w:val="nil"/>
              <w:right w:val="nil"/>
            </w:tcBorders>
            <w:hideMark/>
          </w:tcPr>
          <w:p w14:paraId="32158E43" w14:textId="77777777" w:rsidR="00A7222A" w:rsidRDefault="00A7222A" w:rsidP="00B85EE0">
            <w:r>
              <w:t>Week 2 Challenge for a Professional Teacher</w:t>
            </w:r>
          </w:p>
        </w:tc>
        <w:tc>
          <w:tcPr>
            <w:tcW w:w="949" w:type="dxa"/>
            <w:tcBorders>
              <w:top w:val="nil"/>
              <w:left w:val="nil"/>
              <w:bottom w:val="nil"/>
              <w:right w:val="nil"/>
            </w:tcBorders>
          </w:tcPr>
          <w:p w14:paraId="7FFF6592" w14:textId="77777777" w:rsidR="00A7222A" w:rsidRDefault="00A7222A" w:rsidP="00B85EE0"/>
        </w:tc>
        <w:tc>
          <w:tcPr>
            <w:tcW w:w="2626" w:type="dxa"/>
            <w:tcBorders>
              <w:top w:val="nil"/>
              <w:left w:val="nil"/>
              <w:bottom w:val="nil"/>
              <w:right w:val="nil"/>
            </w:tcBorders>
            <w:hideMark/>
          </w:tcPr>
          <w:p w14:paraId="03E88BF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0B4DB123" w14:textId="77777777" w:rsidR="00A7222A" w:rsidRDefault="00A7222A" w:rsidP="00B85EE0">
            <w:pPr>
              <w:jc w:val="center"/>
            </w:pPr>
            <w:r>
              <w:t>1</w:t>
            </w:r>
          </w:p>
        </w:tc>
      </w:tr>
      <w:tr w:rsidR="00A7222A" w14:paraId="581830FA"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4E9FAB" w14:textId="77777777" w:rsidR="00A7222A" w:rsidRDefault="00A7222A" w:rsidP="00B85EE0">
            <w:r>
              <w:rPr>
                <w:b/>
                <w:bCs/>
              </w:rPr>
              <w:t>Week 3</w:t>
            </w:r>
          </w:p>
        </w:tc>
        <w:tc>
          <w:tcPr>
            <w:tcW w:w="949" w:type="dxa"/>
            <w:tcBorders>
              <w:top w:val="nil"/>
              <w:left w:val="nil"/>
              <w:bottom w:val="nil"/>
              <w:right w:val="nil"/>
            </w:tcBorders>
            <w:shd w:val="clear" w:color="auto" w:fill="BFBFBF" w:themeFill="background1" w:themeFillShade="BF"/>
          </w:tcPr>
          <w:p w14:paraId="71504A85"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047C3A2"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C28E64F" w14:textId="77777777" w:rsidR="00A7222A" w:rsidRDefault="00A7222A" w:rsidP="00B85EE0">
            <w:pPr>
              <w:jc w:val="center"/>
            </w:pPr>
          </w:p>
        </w:tc>
      </w:tr>
      <w:tr w:rsidR="00A7222A" w14:paraId="690767C3" w14:textId="77777777" w:rsidTr="00B85EE0">
        <w:tc>
          <w:tcPr>
            <w:tcW w:w="1362" w:type="dxa"/>
            <w:tcBorders>
              <w:top w:val="nil"/>
              <w:left w:val="single" w:sz="4" w:space="0" w:color="auto"/>
              <w:bottom w:val="nil"/>
              <w:right w:val="nil"/>
            </w:tcBorders>
            <w:vAlign w:val="center"/>
          </w:tcPr>
          <w:p w14:paraId="331BBD37" w14:textId="77777777" w:rsidR="00A7222A" w:rsidRDefault="00A7222A" w:rsidP="00B85EE0">
            <w:pPr>
              <w:rPr>
                <w:b/>
              </w:rPr>
            </w:pPr>
          </w:p>
        </w:tc>
        <w:tc>
          <w:tcPr>
            <w:tcW w:w="6873" w:type="dxa"/>
            <w:tcBorders>
              <w:top w:val="nil"/>
              <w:left w:val="nil"/>
              <w:bottom w:val="nil"/>
              <w:right w:val="nil"/>
            </w:tcBorders>
            <w:hideMark/>
          </w:tcPr>
          <w:p w14:paraId="4A36AB04" w14:textId="77777777" w:rsidR="00A7222A" w:rsidRDefault="00A7222A" w:rsidP="00B85EE0">
            <w:r>
              <w:t>Discussion</w:t>
            </w:r>
          </w:p>
        </w:tc>
        <w:tc>
          <w:tcPr>
            <w:tcW w:w="949" w:type="dxa"/>
            <w:tcBorders>
              <w:top w:val="nil"/>
              <w:left w:val="nil"/>
              <w:bottom w:val="nil"/>
              <w:right w:val="nil"/>
            </w:tcBorders>
          </w:tcPr>
          <w:p w14:paraId="2E4B8F99" w14:textId="77777777" w:rsidR="00A7222A" w:rsidRDefault="00A7222A" w:rsidP="00B85EE0"/>
        </w:tc>
        <w:tc>
          <w:tcPr>
            <w:tcW w:w="2626" w:type="dxa"/>
            <w:tcBorders>
              <w:top w:val="nil"/>
              <w:left w:val="nil"/>
              <w:bottom w:val="nil"/>
              <w:right w:val="nil"/>
            </w:tcBorders>
            <w:hideMark/>
          </w:tcPr>
          <w:p w14:paraId="23D09D93"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539E4B3" w14:textId="77777777" w:rsidR="00A7222A" w:rsidRDefault="00A7222A" w:rsidP="00B85EE0">
            <w:pPr>
              <w:jc w:val="center"/>
            </w:pPr>
            <w:r>
              <w:t>5</w:t>
            </w:r>
          </w:p>
        </w:tc>
      </w:tr>
      <w:tr w:rsidR="00A7222A" w14:paraId="51718A2E" w14:textId="77777777" w:rsidTr="00B85EE0">
        <w:tc>
          <w:tcPr>
            <w:tcW w:w="1362" w:type="dxa"/>
            <w:tcBorders>
              <w:top w:val="nil"/>
              <w:left w:val="single" w:sz="4" w:space="0" w:color="auto"/>
              <w:bottom w:val="nil"/>
              <w:right w:val="nil"/>
            </w:tcBorders>
            <w:vAlign w:val="center"/>
          </w:tcPr>
          <w:p w14:paraId="5C24A1A5" w14:textId="77777777" w:rsidR="00A7222A" w:rsidRDefault="00A7222A" w:rsidP="00B85EE0">
            <w:pPr>
              <w:rPr>
                <w:b/>
              </w:rPr>
            </w:pPr>
          </w:p>
        </w:tc>
        <w:tc>
          <w:tcPr>
            <w:tcW w:w="6873" w:type="dxa"/>
            <w:tcBorders>
              <w:top w:val="nil"/>
              <w:left w:val="nil"/>
              <w:bottom w:val="nil"/>
              <w:right w:val="nil"/>
            </w:tcBorders>
            <w:hideMark/>
          </w:tcPr>
          <w:p w14:paraId="045A0FCF" w14:textId="77777777" w:rsidR="00A7222A" w:rsidRDefault="00A7222A" w:rsidP="00B85EE0">
            <w:r>
              <w:t>Week 3 Challenge for a Professional Teacher</w:t>
            </w:r>
          </w:p>
        </w:tc>
        <w:tc>
          <w:tcPr>
            <w:tcW w:w="949" w:type="dxa"/>
            <w:tcBorders>
              <w:top w:val="nil"/>
              <w:left w:val="nil"/>
              <w:bottom w:val="nil"/>
              <w:right w:val="nil"/>
            </w:tcBorders>
          </w:tcPr>
          <w:p w14:paraId="0E1D3C03" w14:textId="77777777" w:rsidR="00A7222A" w:rsidRDefault="00A7222A" w:rsidP="00B85EE0"/>
        </w:tc>
        <w:tc>
          <w:tcPr>
            <w:tcW w:w="2626" w:type="dxa"/>
            <w:tcBorders>
              <w:top w:val="nil"/>
              <w:left w:val="nil"/>
              <w:bottom w:val="nil"/>
              <w:right w:val="nil"/>
            </w:tcBorders>
            <w:hideMark/>
          </w:tcPr>
          <w:p w14:paraId="12940154"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303BCDF" w14:textId="77777777" w:rsidR="00A7222A" w:rsidRDefault="00A7222A" w:rsidP="00B85EE0">
            <w:pPr>
              <w:jc w:val="center"/>
            </w:pPr>
            <w:r>
              <w:t>1</w:t>
            </w:r>
          </w:p>
        </w:tc>
      </w:tr>
      <w:tr w:rsidR="00A7222A" w14:paraId="14A67FDE" w14:textId="77777777" w:rsidTr="00B85EE0">
        <w:tc>
          <w:tcPr>
            <w:tcW w:w="1362" w:type="dxa"/>
            <w:tcBorders>
              <w:top w:val="nil"/>
              <w:left w:val="single" w:sz="4" w:space="0" w:color="auto"/>
              <w:bottom w:val="nil"/>
              <w:right w:val="nil"/>
            </w:tcBorders>
            <w:vAlign w:val="center"/>
          </w:tcPr>
          <w:p w14:paraId="0BCEF861" w14:textId="77777777" w:rsidR="00A7222A" w:rsidRDefault="00A7222A" w:rsidP="00B85EE0">
            <w:pPr>
              <w:rPr>
                <w:b/>
              </w:rPr>
            </w:pPr>
          </w:p>
        </w:tc>
        <w:tc>
          <w:tcPr>
            <w:tcW w:w="6873" w:type="dxa"/>
            <w:tcBorders>
              <w:top w:val="nil"/>
              <w:left w:val="nil"/>
              <w:bottom w:val="nil"/>
              <w:right w:val="nil"/>
            </w:tcBorders>
            <w:vAlign w:val="center"/>
            <w:hideMark/>
          </w:tcPr>
          <w:p w14:paraId="1E1B69C5" w14:textId="77777777" w:rsidR="00A7222A" w:rsidRDefault="00A7222A" w:rsidP="00B85EE0">
            <w:r>
              <w:t xml:space="preserve">Course Project Component 1: Project Plan  </w:t>
            </w:r>
          </w:p>
        </w:tc>
        <w:tc>
          <w:tcPr>
            <w:tcW w:w="949" w:type="dxa"/>
            <w:tcBorders>
              <w:top w:val="nil"/>
              <w:left w:val="nil"/>
              <w:bottom w:val="nil"/>
              <w:right w:val="nil"/>
            </w:tcBorders>
          </w:tcPr>
          <w:p w14:paraId="1CB57DD0" w14:textId="77777777" w:rsidR="00A7222A" w:rsidRDefault="00A7222A" w:rsidP="00B85EE0"/>
        </w:tc>
        <w:tc>
          <w:tcPr>
            <w:tcW w:w="2626" w:type="dxa"/>
            <w:tcBorders>
              <w:top w:val="nil"/>
              <w:left w:val="nil"/>
              <w:bottom w:val="nil"/>
              <w:right w:val="nil"/>
            </w:tcBorders>
            <w:hideMark/>
          </w:tcPr>
          <w:p w14:paraId="79A866D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C7DE427" w14:textId="77777777" w:rsidR="00A7222A" w:rsidRDefault="00A7222A" w:rsidP="00B85EE0">
            <w:pPr>
              <w:jc w:val="center"/>
            </w:pPr>
            <w:r>
              <w:t>7</w:t>
            </w:r>
          </w:p>
        </w:tc>
      </w:tr>
      <w:tr w:rsidR="00A7222A" w14:paraId="2C8A0E88"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2841701" w14:textId="77777777" w:rsidR="00A7222A" w:rsidRDefault="00A7222A" w:rsidP="00B85EE0">
            <w:r>
              <w:rPr>
                <w:b/>
                <w:bCs/>
              </w:rPr>
              <w:t>Week 4</w:t>
            </w:r>
          </w:p>
        </w:tc>
        <w:tc>
          <w:tcPr>
            <w:tcW w:w="949" w:type="dxa"/>
            <w:tcBorders>
              <w:top w:val="nil"/>
              <w:left w:val="nil"/>
              <w:bottom w:val="nil"/>
              <w:right w:val="nil"/>
            </w:tcBorders>
            <w:shd w:val="clear" w:color="auto" w:fill="BFBFBF" w:themeFill="background1" w:themeFillShade="BF"/>
          </w:tcPr>
          <w:p w14:paraId="30735369"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353B90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ED8813" w14:textId="77777777" w:rsidR="00A7222A" w:rsidRDefault="00A7222A" w:rsidP="00B85EE0">
            <w:pPr>
              <w:jc w:val="center"/>
            </w:pPr>
          </w:p>
        </w:tc>
      </w:tr>
      <w:tr w:rsidR="00A7222A" w14:paraId="2989ABA0" w14:textId="77777777" w:rsidTr="00B85EE0">
        <w:tc>
          <w:tcPr>
            <w:tcW w:w="1362" w:type="dxa"/>
            <w:tcBorders>
              <w:top w:val="nil"/>
              <w:left w:val="single" w:sz="4" w:space="0" w:color="auto"/>
              <w:bottom w:val="nil"/>
              <w:right w:val="nil"/>
            </w:tcBorders>
            <w:vAlign w:val="center"/>
          </w:tcPr>
          <w:p w14:paraId="475C31C6" w14:textId="77777777" w:rsidR="00A7222A" w:rsidRDefault="00A7222A" w:rsidP="00B85EE0">
            <w:pPr>
              <w:rPr>
                <w:b/>
              </w:rPr>
            </w:pPr>
          </w:p>
        </w:tc>
        <w:tc>
          <w:tcPr>
            <w:tcW w:w="6873" w:type="dxa"/>
            <w:tcBorders>
              <w:top w:val="nil"/>
              <w:left w:val="nil"/>
              <w:bottom w:val="nil"/>
              <w:right w:val="nil"/>
            </w:tcBorders>
            <w:hideMark/>
          </w:tcPr>
          <w:p w14:paraId="36EE65E0" w14:textId="77777777" w:rsidR="00A7222A" w:rsidRDefault="00A7222A" w:rsidP="00B85EE0">
            <w:r>
              <w:t>Discussion</w:t>
            </w:r>
          </w:p>
        </w:tc>
        <w:tc>
          <w:tcPr>
            <w:tcW w:w="949" w:type="dxa"/>
            <w:tcBorders>
              <w:top w:val="nil"/>
              <w:left w:val="nil"/>
              <w:bottom w:val="nil"/>
              <w:right w:val="nil"/>
            </w:tcBorders>
          </w:tcPr>
          <w:p w14:paraId="72C72042" w14:textId="77777777" w:rsidR="00A7222A" w:rsidRDefault="00A7222A" w:rsidP="00B85EE0"/>
        </w:tc>
        <w:tc>
          <w:tcPr>
            <w:tcW w:w="2626" w:type="dxa"/>
            <w:tcBorders>
              <w:top w:val="nil"/>
              <w:left w:val="nil"/>
              <w:bottom w:val="nil"/>
              <w:right w:val="nil"/>
            </w:tcBorders>
            <w:hideMark/>
          </w:tcPr>
          <w:p w14:paraId="5C2D74AB"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6E1A527" w14:textId="77777777" w:rsidR="00A7222A" w:rsidRDefault="00A7222A" w:rsidP="00B85EE0">
            <w:pPr>
              <w:jc w:val="center"/>
            </w:pPr>
            <w:r>
              <w:t>5</w:t>
            </w:r>
          </w:p>
        </w:tc>
      </w:tr>
      <w:tr w:rsidR="00A7222A" w14:paraId="2111E548" w14:textId="77777777" w:rsidTr="00B85EE0">
        <w:tc>
          <w:tcPr>
            <w:tcW w:w="1362" w:type="dxa"/>
            <w:tcBorders>
              <w:top w:val="nil"/>
              <w:left w:val="single" w:sz="4" w:space="0" w:color="auto"/>
              <w:bottom w:val="nil"/>
              <w:right w:val="nil"/>
            </w:tcBorders>
            <w:vAlign w:val="center"/>
          </w:tcPr>
          <w:p w14:paraId="2189E687" w14:textId="77777777" w:rsidR="00A7222A" w:rsidRDefault="00A7222A" w:rsidP="00B85EE0">
            <w:pPr>
              <w:rPr>
                <w:b/>
              </w:rPr>
            </w:pPr>
          </w:p>
        </w:tc>
        <w:tc>
          <w:tcPr>
            <w:tcW w:w="6873" w:type="dxa"/>
            <w:tcBorders>
              <w:top w:val="nil"/>
              <w:left w:val="nil"/>
              <w:bottom w:val="nil"/>
              <w:right w:val="nil"/>
            </w:tcBorders>
            <w:hideMark/>
          </w:tcPr>
          <w:p w14:paraId="425D94DF" w14:textId="77777777" w:rsidR="00A7222A" w:rsidRDefault="00A7222A" w:rsidP="00B85EE0">
            <w:r>
              <w:t>Week 4 Challenge for a Professional Teacher</w:t>
            </w:r>
          </w:p>
        </w:tc>
        <w:tc>
          <w:tcPr>
            <w:tcW w:w="949" w:type="dxa"/>
            <w:tcBorders>
              <w:top w:val="nil"/>
              <w:left w:val="nil"/>
              <w:bottom w:val="nil"/>
              <w:right w:val="nil"/>
            </w:tcBorders>
          </w:tcPr>
          <w:p w14:paraId="1B2501F6" w14:textId="77777777" w:rsidR="00A7222A" w:rsidRDefault="00A7222A" w:rsidP="00B85EE0"/>
        </w:tc>
        <w:tc>
          <w:tcPr>
            <w:tcW w:w="2626" w:type="dxa"/>
            <w:tcBorders>
              <w:top w:val="nil"/>
              <w:left w:val="nil"/>
              <w:bottom w:val="nil"/>
              <w:right w:val="nil"/>
            </w:tcBorders>
            <w:hideMark/>
          </w:tcPr>
          <w:p w14:paraId="75C8F0C3"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38C96419" w14:textId="77777777" w:rsidR="00A7222A" w:rsidRDefault="00A7222A" w:rsidP="00B85EE0">
            <w:pPr>
              <w:jc w:val="center"/>
            </w:pPr>
            <w:r>
              <w:t>1</w:t>
            </w:r>
          </w:p>
        </w:tc>
      </w:tr>
      <w:tr w:rsidR="00A7222A" w14:paraId="6FF74652" w14:textId="77777777" w:rsidTr="00B85EE0">
        <w:tc>
          <w:tcPr>
            <w:tcW w:w="1362" w:type="dxa"/>
            <w:tcBorders>
              <w:top w:val="nil"/>
              <w:left w:val="single" w:sz="4" w:space="0" w:color="auto"/>
              <w:bottom w:val="nil"/>
              <w:right w:val="nil"/>
            </w:tcBorders>
            <w:vAlign w:val="center"/>
          </w:tcPr>
          <w:p w14:paraId="4695B899" w14:textId="77777777" w:rsidR="00A7222A" w:rsidRDefault="00A7222A" w:rsidP="00B85EE0">
            <w:pPr>
              <w:rPr>
                <w:b/>
              </w:rPr>
            </w:pPr>
          </w:p>
        </w:tc>
        <w:tc>
          <w:tcPr>
            <w:tcW w:w="6873" w:type="dxa"/>
            <w:tcBorders>
              <w:top w:val="nil"/>
              <w:left w:val="nil"/>
              <w:bottom w:val="nil"/>
              <w:right w:val="nil"/>
            </w:tcBorders>
            <w:vAlign w:val="center"/>
            <w:hideMark/>
          </w:tcPr>
          <w:p w14:paraId="78D79D52" w14:textId="77777777" w:rsidR="00A7222A" w:rsidRDefault="00A7222A" w:rsidP="00B85EE0">
            <w:r>
              <w:t>Course Project Component 2: Identify the Theorist</w:t>
            </w:r>
          </w:p>
        </w:tc>
        <w:tc>
          <w:tcPr>
            <w:tcW w:w="949" w:type="dxa"/>
            <w:tcBorders>
              <w:top w:val="nil"/>
              <w:left w:val="nil"/>
              <w:bottom w:val="nil"/>
              <w:right w:val="nil"/>
            </w:tcBorders>
          </w:tcPr>
          <w:p w14:paraId="02BB4788" w14:textId="77777777" w:rsidR="00A7222A" w:rsidRDefault="00A7222A" w:rsidP="00B85EE0"/>
        </w:tc>
        <w:tc>
          <w:tcPr>
            <w:tcW w:w="2626" w:type="dxa"/>
            <w:tcBorders>
              <w:top w:val="nil"/>
              <w:left w:val="nil"/>
              <w:bottom w:val="nil"/>
              <w:right w:val="nil"/>
            </w:tcBorders>
            <w:hideMark/>
          </w:tcPr>
          <w:p w14:paraId="65B3DFE1"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0A0B2C7" w14:textId="77777777" w:rsidR="00A7222A" w:rsidRDefault="00A7222A" w:rsidP="00B85EE0">
            <w:pPr>
              <w:jc w:val="center"/>
            </w:pPr>
            <w:r>
              <w:t>7</w:t>
            </w:r>
          </w:p>
        </w:tc>
      </w:tr>
      <w:tr w:rsidR="00A7222A" w14:paraId="1AFD3F51"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C51A34F" w14:textId="77777777" w:rsidR="00A7222A" w:rsidRDefault="00A7222A" w:rsidP="00B85EE0">
            <w:r>
              <w:rPr>
                <w:b/>
                <w:bCs/>
              </w:rPr>
              <w:t>Week 5</w:t>
            </w:r>
          </w:p>
        </w:tc>
        <w:tc>
          <w:tcPr>
            <w:tcW w:w="949" w:type="dxa"/>
            <w:tcBorders>
              <w:top w:val="nil"/>
              <w:left w:val="nil"/>
              <w:bottom w:val="nil"/>
              <w:right w:val="nil"/>
            </w:tcBorders>
            <w:shd w:val="clear" w:color="auto" w:fill="BFBFBF" w:themeFill="background1" w:themeFillShade="BF"/>
          </w:tcPr>
          <w:p w14:paraId="62F300B6"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1F6F3F6E"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9E1155D" w14:textId="77777777" w:rsidR="00A7222A" w:rsidRDefault="00A7222A" w:rsidP="00B85EE0">
            <w:pPr>
              <w:jc w:val="center"/>
            </w:pPr>
          </w:p>
        </w:tc>
      </w:tr>
      <w:tr w:rsidR="00A7222A" w14:paraId="1D8FE1DE" w14:textId="77777777" w:rsidTr="00B85EE0">
        <w:tc>
          <w:tcPr>
            <w:tcW w:w="1362" w:type="dxa"/>
            <w:tcBorders>
              <w:top w:val="nil"/>
              <w:left w:val="single" w:sz="4" w:space="0" w:color="auto"/>
              <w:bottom w:val="nil"/>
              <w:right w:val="nil"/>
            </w:tcBorders>
            <w:vAlign w:val="center"/>
          </w:tcPr>
          <w:p w14:paraId="0072D88D" w14:textId="77777777" w:rsidR="00A7222A" w:rsidRDefault="00A7222A" w:rsidP="00B85EE0">
            <w:pPr>
              <w:rPr>
                <w:b/>
              </w:rPr>
            </w:pPr>
          </w:p>
        </w:tc>
        <w:tc>
          <w:tcPr>
            <w:tcW w:w="6873" w:type="dxa"/>
            <w:tcBorders>
              <w:top w:val="nil"/>
              <w:left w:val="nil"/>
              <w:bottom w:val="nil"/>
              <w:right w:val="nil"/>
            </w:tcBorders>
            <w:hideMark/>
          </w:tcPr>
          <w:p w14:paraId="50EA4FB2" w14:textId="77777777" w:rsidR="00A7222A" w:rsidRDefault="00A7222A" w:rsidP="00B85EE0">
            <w:r>
              <w:t>Discussion</w:t>
            </w:r>
          </w:p>
        </w:tc>
        <w:tc>
          <w:tcPr>
            <w:tcW w:w="949" w:type="dxa"/>
            <w:tcBorders>
              <w:top w:val="nil"/>
              <w:left w:val="nil"/>
              <w:bottom w:val="nil"/>
              <w:right w:val="nil"/>
            </w:tcBorders>
          </w:tcPr>
          <w:p w14:paraId="48003B87" w14:textId="77777777" w:rsidR="00A7222A" w:rsidRDefault="00A7222A" w:rsidP="00B85EE0"/>
        </w:tc>
        <w:tc>
          <w:tcPr>
            <w:tcW w:w="2626" w:type="dxa"/>
            <w:tcBorders>
              <w:top w:val="nil"/>
              <w:left w:val="nil"/>
              <w:bottom w:val="nil"/>
              <w:right w:val="nil"/>
            </w:tcBorders>
            <w:hideMark/>
          </w:tcPr>
          <w:p w14:paraId="4BF88382"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17D9E76C" w14:textId="77777777" w:rsidR="00A7222A" w:rsidRDefault="00A7222A" w:rsidP="00B85EE0">
            <w:pPr>
              <w:jc w:val="center"/>
            </w:pPr>
            <w:r>
              <w:t>5</w:t>
            </w:r>
          </w:p>
        </w:tc>
      </w:tr>
      <w:tr w:rsidR="00A7222A" w14:paraId="225DE892" w14:textId="77777777" w:rsidTr="00B85EE0">
        <w:tc>
          <w:tcPr>
            <w:tcW w:w="1362" w:type="dxa"/>
            <w:tcBorders>
              <w:top w:val="nil"/>
              <w:left w:val="single" w:sz="4" w:space="0" w:color="auto"/>
              <w:bottom w:val="nil"/>
              <w:right w:val="nil"/>
            </w:tcBorders>
            <w:vAlign w:val="center"/>
          </w:tcPr>
          <w:p w14:paraId="33D8CE00" w14:textId="77777777" w:rsidR="00A7222A" w:rsidRDefault="00A7222A" w:rsidP="00B85EE0">
            <w:pPr>
              <w:rPr>
                <w:b/>
              </w:rPr>
            </w:pPr>
          </w:p>
        </w:tc>
        <w:tc>
          <w:tcPr>
            <w:tcW w:w="6873" w:type="dxa"/>
            <w:tcBorders>
              <w:top w:val="nil"/>
              <w:left w:val="nil"/>
              <w:bottom w:val="nil"/>
              <w:right w:val="nil"/>
            </w:tcBorders>
            <w:hideMark/>
          </w:tcPr>
          <w:p w14:paraId="1F63B35D" w14:textId="77777777" w:rsidR="00A7222A" w:rsidRDefault="00A7222A" w:rsidP="00B85EE0">
            <w:r>
              <w:t>Week 5 Challenge for a Professional Teacher</w:t>
            </w:r>
          </w:p>
        </w:tc>
        <w:tc>
          <w:tcPr>
            <w:tcW w:w="949" w:type="dxa"/>
            <w:tcBorders>
              <w:top w:val="nil"/>
              <w:left w:val="nil"/>
              <w:bottom w:val="nil"/>
              <w:right w:val="nil"/>
            </w:tcBorders>
          </w:tcPr>
          <w:p w14:paraId="4EE4B6B3" w14:textId="77777777" w:rsidR="00A7222A" w:rsidRDefault="00A7222A" w:rsidP="00B85EE0"/>
        </w:tc>
        <w:tc>
          <w:tcPr>
            <w:tcW w:w="2626" w:type="dxa"/>
            <w:tcBorders>
              <w:top w:val="nil"/>
              <w:left w:val="nil"/>
              <w:bottom w:val="nil"/>
              <w:right w:val="nil"/>
            </w:tcBorders>
            <w:hideMark/>
          </w:tcPr>
          <w:p w14:paraId="3741C88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71B75C54" w14:textId="77777777" w:rsidR="00A7222A" w:rsidRDefault="00A7222A" w:rsidP="00B85EE0">
            <w:pPr>
              <w:jc w:val="center"/>
            </w:pPr>
            <w:r>
              <w:t>1</w:t>
            </w:r>
          </w:p>
        </w:tc>
      </w:tr>
      <w:tr w:rsidR="00A7222A" w14:paraId="3BC3D492" w14:textId="77777777" w:rsidTr="00B85EE0">
        <w:tc>
          <w:tcPr>
            <w:tcW w:w="1362" w:type="dxa"/>
            <w:tcBorders>
              <w:top w:val="nil"/>
              <w:left w:val="single" w:sz="4" w:space="0" w:color="auto"/>
              <w:bottom w:val="nil"/>
              <w:right w:val="nil"/>
            </w:tcBorders>
            <w:vAlign w:val="center"/>
          </w:tcPr>
          <w:p w14:paraId="07AFEBCE" w14:textId="77777777" w:rsidR="00A7222A" w:rsidRDefault="00A7222A" w:rsidP="00B85EE0">
            <w:pPr>
              <w:rPr>
                <w:b/>
              </w:rPr>
            </w:pPr>
          </w:p>
        </w:tc>
        <w:tc>
          <w:tcPr>
            <w:tcW w:w="6873" w:type="dxa"/>
            <w:tcBorders>
              <w:top w:val="nil"/>
              <w:left w:val="nil"/>
              <w:bottom w:val="nil"/>
              <w:right w:val="nil"/>
            </w:tcBorders>
            <w:vAlign w:val="center"/>
            <w:hideMark/>
          </w:tcPr>
          <w:p w14:paraId="02F5EB3F" w14:textId="77777777" w:rsidR="00A7222A" w:rsidRDefault="00A7222A" w:rsidP="00B85EE0">
            <w:r>
              <w:t xml:space="preserve">Component 3: Structured Experiences and Assessments   </w:t>
            </w:r>
          </w:p>
        </w:tc>
        <w:tc>
          <w:tcPr>
            <w:tcW w:w="949" w:type="dxa"/>
            <w:tcBorders>
              <w:top w:val="nil"/>
              <w:left w:val="nil"/>
              <w:bottom w:val="nil"/>
              <w:right w:val="nil"/>
            </w:tcBorders>
          </w:tcPr>
          <w:p w14:paraId="2F4E8636" w14:textId="77777777" w:rsidR="00A7222A" w:rsidRDefault="00A7222A" w:rsidP="00B85EE0"/>
        </w:tc>
        <w:tc>
          <w:tcPr>
            <w:tcW w:w="2626" w:type="dxa"/>
            <w:tcBorders>
              <w:top w:val="nil"/>
              <w:left w:val="nil"/>
              <w:bottom w:val="nil"/>
              <w:right w:val="nil"/>
            </w:tcBorders>
            <w:hideMark/>
          </w:tcPr>
          <w:p w14:paraId="727F938B"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234C28BE" w14:textId="77777777" w:rsidR="00A7222A" w:rsidRDefault="00A7222A" w:rsidP="00B85EE0">
            <w:pPr>
              <w:jc w:val="center"/>
            </w:pPr>
            <w:r>
              <w:t>7</w:t>
            </w:r>
          </w:p>
        </w:tc>
      </w:tr>
      <w:tr w:rsidR="00A7222A" w14:paraId="240FEB77"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2BEACD2" w14:textId="77777777" w:rsidR="00A7222A" w:rsidRDefault="00A7222A" w:rsidP="00B85EE0">
            <w:r>
              <w:rPr>
                <w:b/>
                <w:bCs/>
              </w:rPr>
              <w:t>Week 6</w:t>
            </w:r>
          </w:p>
        </w:tc>
        <w:tc>
          <w:tcPr>
            <w:tcW w:w="949" w:type="dxa"/>
            <w:tcBorders>
              <w:top w:val="nil"/>
              <w:left w:val="nil"/>
              <w:bottom w:val="nil"/>
              <w:right w:val="nil"/>
            </w:tcBorders>
            <w:shd w:val="clear" w:color="auto" w:fill="BFBFBF" w:themeFill="background1" w:themeFillShade="BF"/>
          </w:tcPr>
          <w:p w14:paraId="47F8CE94"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2F19D8E3"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0DA23D22" w14:textId="77777777" w:rsidR="00A7222A" w:rsidRDefault="00A7222A" w:rsidP="00B85EE0">
            <w:pPr>
              <w:jc w:val="center"/>
            </w:pPr>
          </w:p>
        </w:tc>
      </w:tr>
      <w:tr w:rsidR="00A7222A" w14:paraId="31505DA5" w14:textId="77777777" w:rsidTr="00B85EE0">
        <w:tc>
          <w:tcPr>
            <w:tcW w:w="1362" w:type="dxa"/>
            <w:tcBorders>
              <w:top w:val="nil"/>
              <w:left w:val="single" w:sz="4" w:space="0" w:color="auto"/>
              <w:bottom w:val="nil"/>
              <w:right w:val="nil"/>
            </w:tcBorders>
            <w:vAlign w:val="center"/>
          </w:tcPr>
          <w:p w14:paraId="11C8EADB" w14:textId="77777777" w:rsidR="00A7222A" w:rsidRDefault="00A7222A" w:rsidP="00B85EE0">
            <w:pPr>
              <w:rPr>
                <w:b/>
              </w:rPr>
            </w:pPr>
          </w:p>
        </w:tc>
        <w:tc>
          <w:tcPr>
            <w:tcW w:w="6873" w:type="dxa"/>
            <w:tcBorders>
              <w:top w:val="nil"/>
              <w:left w:val="nil"/>
              <w:bottom w:val="nil"/>
              <w:right w:val="nil"/>
            </w:tcBorders>
            <w:hideMark/>
          </w:tcPr>
          <w:p w14:paraId="63E696FE" w14:textId="77777777" w:rsidR="00A7222A" w:rsidRDefault="00A7222A" w:rsidP="00B85EE0">
            <w:r>
              <w:t>Discussion</w:t>
            </w:r>
          </w:p>
        </w:tc>
        <w:tc>
          <w:tcPr>
            <w:tcW w:w="949" w:type="dxa"/>
            <w:tcBorders>
              <w:top w:val="nil"/>
              <w:left w:val="nil"/>
              <w:bottom w:val="nil"/>
              <w:right w:val="nil"/>
            </w:tcBorders>
          </w:tcPr>
          <w:p w14:paraId="203B7A66" w14:textId="77777777" w:rsidR="00A7222A" w:rsidRDefault="00A7222A" w:rsidP="00B85EE0"/>
        </w:tc>
        <w:tc>
          <w:tcPr>
            <w:tcW w:w="2626" w:type="dxa"/>
            <w:tcBorders>
              <w:top w:val="nil"/>
              <w:left w:val="nil"/>
              <w:bottom w:val="nil"/>
              <w:right w:val="nil"/>
            </w:tcBorders>
            <w:hideMark/>
          </w:tcPr>
          <w:p w14:paraId="24D352A7"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5A16A1F7" w14:textId="77777777" w:rsidR="00A7222A" w:rsidRDefault="00A7222A" w:rsidP="00B85EE0">
            <w:pPr>
              <w:jc w:val="center"/>
            </w:pPr>
            <w:r>
              <w:t>5</w:t>
            </w:r>
          </w:p>
        </w:tc>
      </w:tr>
      <w:tr w:rsidR="00A7222A" w14:paraId="574E5122" w14:textId="77777777" w:rsidTr="00B85EE0">
        <w:tc>
          <w:tcPr>
            <w:tcW w:w="1362" w:type="dxa"/>
            <w:tcBorders>
              <w:top w:val="nil"/>
              <w:left w:val="single" w:sz="4" w:space="0" w:color="auto"/>
              <w:bottom w:val="nil"/>
              <w:right w:val="nil"/>
            </w:tcBorders>
            <w:vAlign w:val="center"/>
          </w:tcPr>
          <w:p w14:paraId="73253F68" w14:textId="77777777" w:rsidR="00A7222A" w:rsidRDefault="00A7222A" w:rsidP="00B85EE0">
            <w:pPr>
              <w:rPr>
                <w:b/>
              </w:rPr>
            </w:pPr>
          </w:p>
        </w:tc>
        <w:tc>
          <w:tcPr>
            <w:tcW w:w="6873" w:type="dxa"/>
            <w:tcBorders>
              <w:top w:val="nil"/>
              <w:left w:val="nil"/>
              <w:bottom w:val="nil"/>
              <w:right w:val="nil"/>
            </w:tcBorders>
            <w:hideMark/>
          </w:tcPr>
          <w:p w14:paraId="76FE6905" w14:textId="77777777" w:rsidR="00A7222A" w:rsidRDefault="00A7222A" w:rsidP="00B85EE0">
            <w:r>
              <w:t>Week 6 Challenge for a Professional Teacher</w:t>
            </w:r>
          </w:p>
        </w:tc>
        <w:tc>
          <w:tcPr>
            <w:tcW w:w="949" w:type="dxa"/>
            <w:tcBorders>
              <w:top w:val="nil"/>
              <w:left w:val="nil"/>
              <w:bottom w:val="nil"/>
              <w:right w:val="nil"/>
            </w:tcBorders>
          </w:tcPr>
          <w:p w14:paraId="190FE8EB" w14:textId="77777777" w:rsidR="00A7222A" w:rsidRDefault="00A7222A" w:rsidP="00B85EE0"/>
        </w:tc>
        <w:tc>
          <w:tcPr>
            <w:tcW w:w="2626" w:type="dxa"/>
            <w:tcBorders>
              <w:top w:val="nil"/>
              <w:left w:val="nil"/>
              <w:bottom w:val="nil"/>
              <w:right w:val="nil"/>
            </w:tcBorders>
            <w:hideMark/>
          </w:tcPr>
          <w:p w14:paraId="12673BD7"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1D6F70FD" w14:textId="77777777" w:rsidR="00A7222A" w:rsidRDefault="00A7222A" w:rsidP="00B85EE0">
            <w:pPr>
              <w:jc w:val="center"/>
            </w:pPr>
            <w:r>
              <w:t>1</w:t>
            </w:r>
          </w:p>
        </w:tc>
      </w:tr>
      <w:tr w:rsidR="00A7222A" w14:paraId="7721DED6" w14:textId="77777777" w:rsidTr="00B85EE0">
        <w:tc>
          <w:tcPr>
            <w:tcW w:w="1362" w:type="dxa"/>
            <w:tcBorders>
              <w:top w:val="nil"/>
              <w:left w:val="single" w:sz="4" w:space="0" w:color="auto"/>
              <w:bottom w:val="nil"/>
              <w:right w:val="nil"/>
            </w:tcBorders>
            <w:vAlign w:val="center"/>
          </w:tcPr>
          <w:p w14:paraId="728B5A2B" w14:textId="77777777" w:rsidR="00A7222A" w:rsidRDefault="00A7222A" w:rsidP="00B85EE0">
            <w:pPr>
              <w:rPr>
                <w:b/>
              </w:rPr>
            </w:pPr>
          </w:p>
        </w:tc>
        <w:tc>
          <w:tcPr>
            <w:tcW w:w="6873" w:type="dxa"/>
            <w:tcBorders>
              <w:top w:val="nil"/>
              <w:left w:val="nil"/>
              <w:bottom w:val="nil"/>
              <w:right w:val="nil"/>
            </w:tcBorders>
            <w:vAlign w:val="center"/>
            <w:hideMark/>
          </w:tcPr>
          <w:p w14:paraId="670F1523" w14:textId="77777777" w:rsidR="00A7222A" w:rsidRDefault="00A7222A" w:rsidP="00B85EE0">
            <w:r>
              <w:t>Component 4: Draft Course Project for Instructor’s Review</w:t>
            </w:r>
          </w:p>
        </w:tc>
        <w:tc>
          <w:tcPr>
            <w:tcW w:w="949" w:type="dxa"/>
            <w:tcBorders>
              <w:top w:val="nil"/>
              <w:left w:val="nil"/>
              <w:bottom w:val="nil"/>
              <w:right w:val="nil"/>
            </w:tcBorders>
          </w:tcPr>
          <w:p w14:paraId="48AAC0BF" w14:textId="77777777" w:rsidR="00A7222A" w:rsidRDefault="00A7222A" w:rsidP="00B85EE0"/>
        </w:tc>
        <w:tc>
          <w:tcPr>
            <w:tcW w:w="2626" w:type="dxa"/>
            <w:tcBorders>
              <w:top w:val="nil"/>
              <w:left w:val="nil"/>
              <w:bottom w:val="nil"/>
              <w:right w:val="nil"/>
            </w:tcBorders>
            <w:hideMark/>
          </w:tcPr>
          <w:p w14:paraId="59B141D7"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0037C8E0" w14:textId="77777777" w:rsidR="00A7222A" w:rsidRDefault="00A7222A" w:rsidP="00B85EE0">
            <w:pPr>
              <w:jc w:val="center"/>
            </w:pPr>
            <w:r>
              <w:t>7</w:t>
            </w:r>
          </w:p>
        </w:tc>
      </w:tr>
      <w:tr w:rsidR="00A7222A" w14:paraId="01B5EA75"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96EB10D" w14:textId="77777777" w:rsidR="00A7222A" w:rsidRDefault="00A7222A" w:rsidP="00B85EE0">
            <w:r>
              <w:rPr>
                <w:b/>
                <w:bCs/>
              </w:rPr>
              <w:t>Week 7</w:t>
            </w:r>
          </w:p>
        </w:tc>
        <w:tc>
          <w:tcPr>
            <w:tcW w:w="949" w:type="dxa"/>
            <w:tcBorders>
              <w:top w:val="nil"/>
              <w:left w:val="nil"/>
              <w:bottom w:val="nil"/>
              <w:right w:val="nil"/>
            </w:tcBorders>
            <w:shd w:val="clear" w:color="auto" w:fill="BFBFBF" w:themeFill="background1" w:themeFillShade="BF"/>
          </w:tcPr>
          <w:p w14:paraId="568B2AF2"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33FB5CFB"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4D2AE592" w14:textId="77777777" w:rsidR="00A7222A" w:rsidRDefault="00A7222A" w:rsidP="00B85EE0">
            <w:pPr>
              <w:jc w:val="center"/>
            </w:pPr>
          </w:p>
        </w:tc>
      </w:tr>
      <w:tr w:rsidR="00A7222A" w14:paraId="501CCC88" w14:textId="77777777" w:rsidTr="00B85EE0">
        <w:tc>
          <w:tcPr>
            <w:tcW w:w="1362" w:type="dxa"/>
            <w:tcBorders>
              <w:top w:val="nil"/>
              <w:left w:val="single" w:sz="4" w:space="0" w:color="auto"/>
              <w:bottom w:val="nil"/>
              <w:right w:val="nil"/>
            </w:tcBorders>
            <w:vAlign w:val="center"/>
          </w:tcPr>
          <w:p w14:paraId="3AF04ADE" w14:textId="77777777" w:rsidR="00A7222A" w:rsidRDefault="00A7222A" w:rsidP="00B85EE0">
            <w:pPr>
              <w:rPr>
                <w:b/>
              </w:rPr>
            </w:pPr>
          </w:p>
        </w:tc>
        <w:tc>
          <w:tcPr>
            <w:tcW w:w="6873" w:type="dxa"/>
            <w:tcBorders>
              <w:top w:val="nil"/>
              <w:left w:val="nil"/>
              <w:bottom w:val="nil"/>
              <w:right w:val="nil"/>
            </w:tcBorders>
            <w:hideMark/>
          </w:tcPr>
          <w:p w14:paraId="2F75019D" w14:textId="77777777" w:rsidR="00A7222A" w:rsidRDefault="00A7222A" w:rsidP="00B85EE0">
            <w:r>
              <w:t>Week 7 Challenge for a Professional Teacher</w:t>
            </w:r>
          </w:p>
        </w:tc>
        <w:tc>
          <w:tcPr>
            <w:tcW w:w="949" w:type="dxa"/>
            <w:tcBorders>
              <w:top w:val="nil"/>
              <w:left w:val="nil"/>
              <w:bottom w:val="nil"/>
              <w:right w:val="nil"/>
            </w:tcBorders>
          </w:tcPr>
          <w:p w14:paraId="36CBC225" w14:textId="77777777" w:rsidR="00A7222A" w:rsidRDefault="00A7222A" w:rsidP="00B85EE0"/>
        </w:tc>
        <w:tc>
          <w:tcPr>
            <w:tcW w:w="2626" w:type="dxa"/>
            <w:tcBorders>
              <w:top w:val="nil"/>
              <w:left w:val="nil"/>
              <w:bottom w:val="nil"/>
              <w:right w:val="nil"/>
            </w:tcBorders>
            <w:hideMark/>
          </w:tcPr>
          <w:p w14:paraId="41E3E4AD"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5EC89584" w14:textId="77777777" w:rsidR="00A7222A" w:rsidRDefault="00A7222A" w:rsidP="00B85EE0">
            <w:pPr>
              <w:jc w:val="center"/>
            </w:pPr>
            <w:r>
              <w:t>1</w:t>
            </w:r>
          </w:p>
        </w:tc>
      </w:tr>
      <w:tr w:rsidR="00A7222A" w14:paraId="5833E25A" w14:textId="77777777" w:rsidTr="00B85EE0">
        <w:tc>
          <w:tcPr>
            <w:tcW w:w="1362" w:type="dxa"/>
            <w:tcBorders>
              <w:top w:val="nil"/>
              <w:left w:val="single" w:sz="4" w:space="0" w:color="auto"/>
              <w:bottom w:val="nil"/>
              <w:right w:val="nil"/>
            </w:tcBorders>
            <w:vAlign w:val="center"/>
          </w:tcPr>
          <w:p w14:paraId="7BDF669A" w14:textId="77777777" w:rsidR="00A7222A" w:rsidRDefault="00A7222A" w:rsidP="00B85EE0">
            <w:pPr>
              <w:rPr>
                <w:b/>
              </w:rPr>
            </w:pPr>
          </w:p>
        </w:tc>
        <w:tc>
          <w:tcPr>
            <w:tcW w:w="6873" w:type="dxa"/>
            <w:tcBorders>
              <w:top w:val="nil"/>
              <w:left w:val="nil"/>
              <w:bottom w:val="nil"/>
              <w:right w:val="nil"/>
            </w:tcBorders>
            <w:vAlign w:val="center"/>
            <w:hideMark/>
          </w:tcPr>
          <w:p w14:paraId="4470230C" w14:textId="77777777" w:rsidR="00A7222A" w:rsidRDefault="00A7222A" w:rsidP="00B85EE0">
            <w:r>
              <w:t xml:space="preserve">Component 5: Critiques   </w:t>
            </w:r>
          </w:p>
        </w:tc>
        <w:tc>
          <w:tcPr>
            <w:tcW w:w="949" w:type="dxa"/>
            <w:tcBorders>
              <w:top w:val="nil"/>
              <w:left w:val="nil"/>
              <w:bottom w:val="nil"/>
              <w:right w:val="nil"/>
            </w:tcBorders>
          </w:tcPr>
          <w:p w14:paraId="1CFD5C01" w14:textId="77777777" w:rsidR="00A7222A" w:rsidRDefault="00A7222A" w:rsidP="00B85EE0"/>
        </w:tc>
        <w:tc>
          <w:tcPr>
            <w:tcW w:w="2626" w:type="dxa"/>
            <w:tcBorders>
              <w:top w:val="nil"/>
              <w:left w:val="nil"/>
              <w:bottom w:val="nil"/>
              <w:right w:val="nil"/>
            </w:tcBorders>
            <w:hideMark/>
          </w:tcPr>
          <w:p w14:paraId="3EBF4145"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4A37C2AA" w14:textId="77777777" w:rsidR="00A7222A" w:rsidRDefault="00A7222A" w:rsidP="00B85EE0">
            <w:pPr>
              <w:jc w:val="center"/>
            </w:pPr>
            <w:r>
              <w:t>7</w:t>
            </w:r>
          </w:p>
        </w:tc>
      </w:tr>
      <w:tr w:rsidR="00A7222A" w14:paraId="49DF570C" w14:textId="77777777" w:rsidTr="00B85EE0">
        <w:tc>
          <w:tcPr>
            <w:tcW w:w="1362" w:type="dxa"/>
            <w:tcBorders>
              <w:top w:val="nil"/>
              <w:left w:val="single" w:sz="4" w:space="0" w:color="auto"/>
              <w:bottom w:val="nil"/>
              <w:right w:val="nil"/>
            </w:tcBorders>
            <w:vAlign w:val="center"/>
          </w:tcPr>
          <w:p w14:paraId="597F746E" w14:textId="77777777" w:rsidR="00A7222A" w:rsidRDefault="00A7222A" w:rsidP="00B85EE0">
            <w:pPr>
              <w:rPr>
                <w:b/>
              </w:rPr>
            </w:pPr>
          </w:p>
        </w:tc>
        <w:tc>
          <w:tcPr>
            <w:tcW w:w="6873" w:type="dxa"/>
            <w:tcBorders>
              <w:top w:val="nil"/>
              <w:left w:val="nil"/>
              <w:bottom w:val="nil"/>
              <w:right w:val="nil"/>
            </w:tcBorders>
            <w:vAlign w:val="center"/>
            <w:hideMark/>
          </w:tcPr>
          <w:p w14:paraId="09A282B8" w14:textId="77777777" w:rsidR="00A7222A" w:rsidRDefault="00A7222A" w:rsidP="00B85EE0">
            <w:r>
              <w:t>Peer Project Critique</w:t>
            </w:r>
          </w:p>
        </w:tc>
        <w:tc>
          <w:tcPr>
            <w:tcW w:w="949" w:type="dxa"/>
            <w:tcBorders>
              <w:top w:val="nil"/>
              <w:left w:val="nil"/>
              <w:bottom w:val="nil"/>
              <w:right w:val="nil"/>
            </w:tcBorders>
          </w:tcPr>
          <w:p w14:paraId="3A7D8FC1" w14:textId="77777777" w:rsidR="00A7222A" w:rsidRDefault="00A7222A" w:rsidP="00B85EE0"/>
        </w:tc>
        <w:tc>
          <w:tcPr>
            <w:tcW w:w="2626" w:type="dxa"/>
            <w:tcBorders>
              <w:top w:val="nil"/>
              <w:left w:val="nil"/>
              <w:bottom w:val="nil"/>
              <w:right w:val="nil"/>
            </w:tcBorders>
            <w:hideMark/>
          </w:tcPr>
          <w:p w14:paraId="7E00C0D1" w14:textId="77777777" w:rsidR="00A7222A" w:rsidRDefault="00A7222A" w:rsidP="00B85EE0">
            <w:pPr>
              <w:jc w:val="center"/>
            </w:pPr>
            <w:r>
              <w:t>Peer Project Critique</w:t>
            </w:r>
          </w:p>
        </w:tc>
        <w:tc>
          <w:tcPr>
            <w:tcW w:w="1590" w:type="dxa"/>
            <w:tcBorders>
              <w:top w:val="nil"/>
              <w:left w:val="nil"/>
              <w:bottom w:val="nil"/>
              <w:right w:val="single" w:sz="4" w:space="0" w:color="auto"/>
            </w:tcBorders>
            <w:hideMark/>
          </w:tcPr>
          <w:p w14:paraId="7DF20CBB" w14:textId="77777777" w:rsidR="00A7222A" w:rsidRDefault="00A7222A" w:rsidP="00B85EE0">
            <w:pPr>
              <w:jc w:val="center"/>
            </w:pPr>
            <w:r>
              <w:t>9</w:t>
            </w:r>
          </w:p>
        </w:tc>
      </w:tr>
      <w:tr w:rsidR="00A7222A" w14:paraId="0F87ACA0" w14:textId="77777777" w:rsidTr="00B85EE0">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181B3D9B" w14:textId="77777777" w:rsidR="00A7222A" w:rsidRDefault="00A7222A" w:rsidP="00B85EE0">
            <w:r>
              <w:rPr>
                <w:b/>
                <w:bCs/>
              </w:rPr>
              <w:t>Week 8</w:t>
            </w:r>
          </w:p>
        </w:tc>
        <w:tc>
          <w:tcPr>
            <w:tcW w:w="949" w:type="dxa"/>
            <w:tcBorders>
              <w:top w:val="nil"/>
              <w:left w:val="nil"/>
              <w:bottom w:val="nil"/>
              <w:right w:val="nil"/>
            </w:tcBorders>
            <w:shd w:val="clear" w:color="auto" w:fill="BFBFBF" w:themeFill="background1" w:themeFillShade="BF"/>
          </w:tcPr>
          <w:p w14:paraId="68171968" w14:textId="77777777" w:rsidR="00A7222A" w:rsidRDefault="00A7222A" w:rsidP="00B85EE0"/>
        </w:tc>
        <w:tc>
          <w:tcPr>
            <w:tcW w:w="2626" w:type="dxa"/>
            <w:tcBorders>
              <w:top w:val="nil"/>
              <w:left w:val="nil"/>
              <w:bottom w:val="nil"/>
              <w:right w:val="nil"/>
            </w:tcBorders>
            <w:shd w:val="clear" w:color="auto" w:fill="BFBFBF" w:themeFill="background1" w:themeFillShade="BF"/>
          </w:tcPr>
          <w:p w14:paraId="59368A2A" w14:textId="77777777" w:rsidR="00A7222A" w:rsidRDefault="00A7222A" w:rsidP="00B85EE0">
            <w:pPr>
              <w:jc w:val="center"/>
            </w:pPr>
          </w:p>
        </w:tc>
        <w:tc>
          <w:tcPr>
            <w:tcW w:w="1590" w:type="dxa"/>
            <w:tcBorders>
              <w:top w:val="nil"/>
              <w:left w:val="nil"/>
              <w:bottom w:val="nil"/>
              <w:right w:val="single" w:sz="4" w:space="0" w:color="auto"/>
            </w:tcBorders>
            <w:shd w:val="clear" w:color="auto" w:fill="BFBFBF" w:themeFill="background1" w:themeFillShade="BF"/>
          </w:tcPr>
          <w:p w14:paraId="1C5F4FDE" w14:textId="77777777" w:rsidR="00A7222A" w:rsidRDefault="00A7222A" w:rsidP="00B85EE0">
            <w:pPr>
              <w:jc w:val="center"/>
            </w:pPr>
          </w:p>
        </w:tc>
      </w:tr>
      <w:tr w:rsidR="00A7222A" w14:paraId="705EA154" w14:textId="77777777" w:rsidTr="00B85EE0">
        <w:tc>
          <w:tcPr>
            <w:tcW w:w="1362" w:type="dxa"/>
            <w:tcBorders>
              <w:top w:val="nil"/>
              <w:left w:val="single" w:sz="4" w:space="0" w:color="auto"/>
              <w:bottom w:val="nil"/>
              <w:right w:val="nil"/>
            </w:tcBorders>
            <w:vAlign w:val="center"/>
          </w:tcPr>
          <w:p w14:paraId="62F639B5" w14:textId="77777777" w:rsidR="00A7222A" w:rsidRDefault="00A7222A" w:rsidP="00B85EE0">
            <w:pPr>
              <w:rPr>
                <w:b/>
              </w:rPr>
            </w:pPr>
          </w:p>
        </w:tc>
        <w:tc>
          <w:tcPr>
            <w:tcW w:w="6873" w:type="dxa"/>
            <w:tcBorders>
              <w:top w:val="nil"/>
              <w:left w:val="nil"/>
              <w:bottom w:val="nil"/>
              <w:right w:val="nil"/>
            </w:tcBorders>
            <w:hideMark/>
          </w:tcPr>
          <w:p w14:paraId="1B10CED1" w14:textId="77777777" w:rsidR="00A7222A" w:rsidRDefault="00A7222A" w:rsidP="00B85EE0">
            <w:r>
              <w:t>Discussion</w:t>
            </w:r>
          </w:p>
        </w:tc>
        <w:tc>
          <w:tcPr>
            <w:tcW w:w="949" w:type="dxa"/>
            <w:tcBorders>
              <w:top w:val="nil"/>
              <w:left w:val="nil"/>
              <w:bottom w:val="nil"/>
              <w:right w:val="nil"/>
            </w:tcBorders>
          </w:tcPr>
          <w:p w14:paraId="6EDAD747" w14:textId="77777777" w:rsidR="00A7222A" w:rsidRDefault="00A7222A" w:rsidP="00B85EE0"/>
        </w:tc>
        <w:tc>
          <w:tcPr>
            <w:tcW w:w="2626" w:type="dxa"/>
            <w:tcBorders>
              <w:top w:val="nil"/>
              <w:left w:val="nil"/>
              <w:bottom w:val="nil"/>
              <w:right w:val="nil"/>
            </w:tcBorders>
            <w:hideMark/>
          </w:tcPr>
          <w:p w14:paraId="5C81B734" w14:textId="77777777" w:rsidR="00A7222A" w:rsidRDefault="00A7222A" w:rsidP="00B85EE0">
            <w:pPr>
              <w:jc w:val="center"/>
            </w:pPr>
            <w:r>
              <w:t>Discussion</w:t>
            </w:r>
          </w:p>
        </w:tc>
        <w:tc>
          <w:tcPr>
            <w:tcW w:w="1590" w:type="dxa"/>
            <w:tcBorders>
              <w:top w:val="nil"/>
              <w:left w:val="nil"/>
              <w:bottom w:val="nil"/>
              <w:right w:val="single" w:sz="4" w:space="0" w:color="auto"/>
            </w:tcBorders>
            <w:hideMark/>
          </w:tcPr>
          <w:p w14:paraId="775E1BD5" w14:textId="77777777" w:rsidR="00A7222A" w:rsidRDefault="00A7222A" w:rsidP="00B85EE0">
            <w:pPr>
              <w:jc w:val="center"/>
            </w:pPr>
            <w:r>
              <w:t>5</w:t>
            </w:r>
          </w:p>
        </w:tc>
      </w:tr>
      <w:tr w:rsidR="00A7222A" w14:paraId="4AC47405" w14:textId="77777777" w:rsidTr="00B85EE0">
        <w:tc>
          <w:tcPr>
            <w:tcW w:w="1362" w:type="dxa"/>
            <w:tcBorders>
              <w:top w:val="nil"/>
              <w:left w:val="single" w:sz="4" w:space="0" w:color="auto"/>
              <w:bottom w:val="nil"/>
              <w:right w:val="nil"/>
            </w:tcBorders>
            <w:vAlign w:val="center"/>
          </w:tcPr>
          <w:p w14:paraId="79600388" w14:textId="77777777" w:rsidR="00A7222A" w:rsidRDefault="00A7222A" w:rsidP="00B85EE0">
            <w:pPr>
              <w:rPr>
                <w:b/>
              </w:rPr>
            </w:pPr>
          </w:p>
        </w:tc>
        <w:tc>
          <w:tcPr>
            <w:tcW w:w="6873" w:type="dxa"/>
            <w:tcBorders>
              <w:top w:val="nil"/>
              <w:left w:val="nil"/>
              <w:bottom w:val="nil"/>
              <w:right w:val="nil"/>
            </w:tcBorders>
            <w:hideMark/>
          </w:tcPr>
          <w:p w14:paraId="73746786" w14:textId="77777777" w:rsidR="00A7222A" w:rsidRDefault="00A7222A" w:rsidP="00B85EE0">
            <w:r>
              <w:t>Week 8 Challenge for a Professional Teacher</w:t>
            </w:r>
          </w:p>
        </w:tc>
        <w:tc>
          <w:tcPr>
            <w:tcW w:w="949" w:type="dxa"/>
            <w:tcBorders>
              <w:top w:val="nil"/>
              <w:left w:val="nil"/>
              <w:bottom w:val="nil"/>
              <w:right w:val="nil"/>
            </w:tcBorders>
          </w:tcPr>
          <w:p w14:paraId="53B467E7" w14:textId="77777777" w:rsidR="00A7222A" w:rsidRDefault="00A7222A" w:rsidP="00B85EE0"/>
        </w:tc>
        <w:tc>
          <w:tcPr>
            <w:tcW w:w="2626" w:type="dxa"/>
            <w:tcBorders>
              <w:top w:val="nil"/>
              <w:left w:val="nil"/>
              <w:bottom w:val="nil"/>
              <w:right w:val="nil"/>
            </w:tcBorders>
            <w:hideMark/>
          </w:tcPr>
          <w:p w14:paraId="4B02FC3B" w14:textId="77777777" w:rsidR="00A7222A" w:rsidRDefault="00A7222A" w:rsidP="00B85EE0">
            <w:pPr>
              <w:jc w:val="center"/>
            </w:pPr>
            <w:r>
              <w:t>Challenge</w:t>
            </w:r>
          </w:p>
        </w:tc>
        <w:tc>
          <w:tcPr>
            <w:tcW w:w="1590" w:type="dxa"/>
            <w:tcBorders>
              <w:top w:val="nil"/>
              <w:left w:val="nil"/>
              <w:bottom w:val="nil"/>
              <w:right w:val="single" w:sz="4" w:space="0" w:color="auto"/>
            </w:tcBorders>
            <w:hideMark/>
          </w:tcPr>
          <w:p w14:paraId="4C93522D" w14:textId="77777777" w:rsidR="00A7222A" w:rsidRDefault="00A7222A" w:rsidP="00B85EE0">
            <w:pPr>
              <w:jc w:val="center"/>
            </w:pPr>
            <w:r>
              <w:t>1</w:t>
            </w:r>
          </w:p>
        </w:tc>
      </w:tr>
      <w:tr w:rsidR="00A7222A" w14:paraId="3C5453A3" w14:textId="77777777" w:rsidTr="00B85EE0">
        <w:tc>
          <w:tcPr>
            <w:tcW w:w="1362" w:type="dxa"/>
            <w:tcBorders>
              <w:top w:val="nil"/>
              <w:left w:val="single" w:sz="4" w:space="0" w:color="auto"/>
              <w:bottom w:val="nil"/>
              <w:right w:val="nil"/>
            </w:tcBorders>
            <w:vAlign w:val="center"/>
          </w:tcPr>
          <w:p w14:paraId="6DA3BE54" w14:textId="77777777" w:rsidR="00A7222A" w:rsidRDefault="00A7222A" w:rsidP="00B85EE0">
            <w:pPr>
              <w:rPr>
                <w:b/>
              </w:rPr>
            </w:pPr>
          </w:p>
        </w:tc>
        <w:tc>
          <w:tcPr>
            <w:tcW w:w="6873" w:type="dxa"/>
            <w:tcBorders>
              <w:top w:val="nil"/>
              <w:left w:val="nil"/>
              <w:bottom w:val="nil"/>
              <w:right w:val="nil"/>
            </w:tcBorders>
            <w:vAlign w:val="center"/>
            <w:hideMark/>
          </w:tcPr>
          <w:p w14:paraId="3DC9868A" w14:textId="77777777" w:rsidR="00A7222A" w:rsidRDefault="00A7222A" w:rsidP="00B85EE0">
            <w:r>
              <w:t xml:space="preserve">Component 6:  Final Course Project  </w:t>
            </w:r>
          </w:p>
        </w:tc>
        <w:tc>
          <w:tcPr>
            <w:tcW w:w="949" w:type="dxa"/>
            <w:tcBorders>
              <w:top w:val="nil"/>
              <w:left w:val="nil"/>
              <w:bottom w:val="nil"/>
              <w:right w:val="nil"/>
            </w:tcBorders>
          </w:tcPr>
          <w:p w14:paraId="773B36DE" w14:textId="77777777" w:rsidR="00A7222A" w:rsidRDefault="00A7222A" w:rsidP="00B85EE0"/>
        </w:tc>
        <w:tc>
          <w:tcPr>
            <w:tcW w:w="2626" w:type="dxa"/>
            <w:tcBorders>
              <w:top w:val="nil"/>
              <w:left w:val="nil"/>
              <w:bottom w:val="nil"/>
              <w:right w:val="nil"/>
            </w:tcBorders>
            <w:hideMark/>
          </w:tcPr>
          <w:p w14:paraId="35B4E194" w14:textId="77777777" w:rsidR="00A7222A" w:rsidRDefault="00A7222A" w:rsidP="00B85EE0">
            <w:pPr>
              <w:jc w:val="center"/>
            </w:pPr>
            <w:r>
              <w:t>Course Project</w:t>
            </w:r>
          </w:p>
        </w:tc>
        <w:tc>
          <w:tcPr>
            <w:tcW w:w="1590" w:type="dxa"/>
            <w:tcBorders>
              <w:top w:val="nil"/>
              <w:left w:val="nil"/>
              <w:bottom w:val="nil"/>
              <w:right w:val="single" w:sz="4" w:space="0" w:color="auto"/>
            </w:tcBorders>
            <w:hideMark/>
          </w:tcPr>
          <w:p w14:paraId="773EB936" w14:textId="77777777" w:rsidR="00A7222A" w:rsidRDefault="00A7222A" w:rsidP="00B85EE0">
            <w:pPr>
              <w:jc w:val="center"/>
            </w:pPr>
            <w:r>
              <w:t>12</w:t>
            </w:r>
          </w:p>
        </w:tc>
      </w:tr>
      <w:tr w:rsidR="00A7222A" w14:paraId="7228C2A4" w14:textId="77777777" w:rsidTr="00B85EE0">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0A197A59" w14:textId="77777777" w:rsidR="00A7222A" w:rsidRDefault="00A7222A" w:rsidP="00B85EE0">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0E774B8D" w14:textId="77777777" w:rsidR="00A7222A" w:rsidRDefault="00A7222A" w:rsidP="00B85EE0">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119A21F0" w14:textId="77777777" w:rsidR="00A7222A" w:rsidRDefault="00A7222A" w:rsidP="00B85EE0">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6114B320" w14:textId="77777777" w:rsidR="00A7222A" w:rsidRDefault="00A7222A" w:rsidP="00B85EE0">
            <w:pPr>
              <w:jc w:val="center"/>
              <w:rPr>
                <w:b/>
                <w:bCs/>
                <w:color w:val="FFFFFF" w:themeColor="background1"/>
                <w:szCs w:val="24"/>
              </w:rPr>
            </w:pPr>
            <w:r>
              <w:rPr>
                <w:b/>
                <w:bCs/>
                <w:color w:val="FFFFFF" w:themeColor="background1"/>
                <w:sz w:val="22"/>
                <w:szCs w:val="22"/>
              </w:rPr>
              <w:t>100</w:t>
            </w:r>
          </w:p>
        </w:tc>
      </w:tr>
    </w:tbl>
    <w:p w14:paraId="20BFFCA0" w14:textId="77777777" w:rsidR="00A7222A" w:rsidRDefault="00A7222A" w:rsidP="00A7222A">
      <w:pPr>
        <w:pStyle w:val="APACitation"/>
        <w:ind w:left="0" w:firstLine="0"/>
        <w:rPr>
          <w:color w:val="FFFFFF" w:themeColor="background1"/>
          <w:szCs w:val="22"/>
        </w:rPr>
      </w:pPr>
    </w:p>
    <w:p w14:paraId="620D0DAF" w14:textId="77777777" w:rsidR="00A7222A" w:rsidRDefault="00A7222A" w:rsidP="00A7222A"/>
    <w:p w14:paraId="29D2D5DB" w14:textId="77777777" w:rsidR="00A7222A" w:rsidRDefault="00A7222A" w:rsidP="00A7222A">
      <w:pPr>
        <w:pStyle w:val="Heading3"/>
      </w:pPr>
      <w:bookmarkStart w:id="29" w:name="_Toc529198445"/>
      <w:bookmarkStart w:id="30" w:name="_Toc530729582"/>
      <w:r>
        <w:t>Textbook:</w:t>
      </w:r>
      <w:bookmarkEnd w:id="29"/>
      <w:bookmarkEnd w:id="30"/>
    </w:p>
    <w:p w14:paraId="18630E46" w14:textId="77777777" w:rsidR="00A7222A" w:rsidRPr="00431CC4" w:rsidRDefault="00A7222A" w:rsidP="00A7222A">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2B27537F" w14:textId="77777777" w:rsidR="00A7222A" w:rsidRPr="00431CC4" w:rsidRDefault="00A7222A" w:rsidP="00A7222A">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51FEAA" w14:textId="24471B5E" w:rsidR="00A7222A" w:rsidRDefault="00A7222A" w:rsidP="00A7222A">
      <w:pPr>
        <w:pStyle w:val="Heading3"/>
      </w:pPr>
      <w:bookmarkStart w:id="31" w:name="_Toc530729583"/>
      <w:r>
        <w:lastRenderedPageBreak/>
        <w:t>Example Assignments</w:t>
      </w:r>
      <w:bookmarkEnd w:id="31"/>
    </w:p>
    <w:p w14:paraId="7A69D06F" w14:textId="36C5795A" w:rsidR="00004941" w:rsidRDefault="00004941" w:rsidP="0081012C"/>
    <w:p w14:paraId="7E926168" w14:textId="77777777" w:rsidR="002C46EF" w:rsidRPr="002C46EF" w:rsidRDefault="002C46EF" w:rsidP="002C46EF">
      <w:pPr>
        <w:pStyle w:val="NoSpacing"/>
        <w:rPr>
          <w:b/>
          <w:color w:val="1F4E79" w:themeColor="accent5" w:themeShade="80"/>
        </w:rPr>
      </w:pPr>
      <w:bookmarkStart w:id="32" w:name="_Toc447878625"/>
      <w:r w:rsidRPr="002C46EF">
        <w:rPr>
          <w:b/>
          <w:color w:val="1F4E79" w:themeColor="accent5" w:themeShade="80"/>
        </w:rPr>
        <w:t>Week 5: Advocacy</w:t>
      </w:r>
      <w:bookmarkEnd w:id="32"/>
    </w:p>
    <w:p w14:paraId="50AFD4C8" w14:textId="77777777" w:rsidR="002C46EF" w:rsidRPr="002C46EF" w:rsidRDefault="002C46EF" w:rsidP="002C46EF">
      <w:pPr>
        <w:pStyle w:val="NoSpacing"/>
        <w:rPr>
          <w:b/>
          <w:color w:val="1F4E79" w:themeColor="accent5" w:themeShade="80"/>
        </w:rPr>
      </w:pPr>
    </w:p>
    <w:p w14:paraId="0482DC32" w14:textId="77777777" w:rsidR="002C46EF" w:rsidRPr="002C46EF" w:rsidRDefault="002C46EF" w:rsidP="002C46EF">
      <w:pPr>
        <w:pStyle w:val="NoSpacing"/>
        <w:rPr>
          <w:b/>
          <w:color w:val="1F4E79" w:themeColor="accent5" w:themeShade="80"/>
        </w:rPr>
      </w:pPr>
      <w:r w:rsidRPr="002C46EF">
        <w:rPr>
          <w:b/>
          <w:color w:val="1F4E79" w:themeColor="accent5" w:themeShade="80"/>
        </w:rPr>
        <w:t>Learning Objectives</w:t>
      </w:r>
    </w:p>
    <w:p w14:paraId="2B460DFB" w14:textId="77777777" w:rsidR="002C46EF" w:rsidRPr="00AC56E0" w:rsidRDefault="002C46EF" w:rsidP="002C46EF">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2C46EF" w:rsidRPr="00AC56E0" w14:paraId="6292756C" w14:textId="77777777" w:rsidTr="0085390D">
        <w:trPr>
          <w:trHeight w:val="30"/>
        </w:trPr>
        <w:tc>
          <w:tcPr>
            <w:tcW w:w="9956" w:type="dxa"/>
            <w:tcBorders>
              <w:bottom w:val="nil"/>
            </w:tcBorders>
            <w:tcMar>
              <w:top w:w="115" w:type="dxa"/>
              <w:left w:w="115" w:type="dxa"/>
              <w:bottom w:w="115" w:type="dxa"/>
              <w:right w:w="115" w:type="dxa"/>
            </w:tcMar>
          </w:tcPr>
          <w:p w14:paraId="39932948" w14:textId="77777777" w:rsidR="002C46EF" w:rsidRPr="00AC56E0" w:rsidRDefault="002C46EF" w:rsidP="0085390D">
            <w:pPr>
              <w:pStyle w:val="Week5Obj"/>
            </w:pPr>
            <w:r>
              <w:t>Conduct research related to childhood disabilities.</w:t>
            </w:r>
          </w:p>
        </w:tc>
        <w:tc>
          <w:tcPr>
            <w:tcW w:w="3064" w:type="dxa"/>
            <w:tcBorders>
              <w:bottom w:val="nil"/>
            </w:tcBorders>
            <w:shd w:val="clear" w:color="auto" w:fill="D5DCE4" w:themeFill="text2" w:themeFillTint="33"/>
          </w:tcPr>
          <w:p w14:paraId="5DA3737D" w14:textId="77777777" w:rsidR="002C46EF" w:rsidRPr="00D20CEC" w:rsidRDefault="002C46EF" w:rsidP="002C46EF">
            <w:pPr>
              <w:pStyle w:val="NoSpacing"/>
            </w:pPr>
            <w:r w:rsidRPr="00D20CEC">
              <w:t>CLO2, CLO3</w:t>
            </w:r>
          </w:p>
        </w:tc>
      </w:tr>
      <w:tr w:rsidR="002C46EF" w:rsidRPr="00AC56E0" w14:paraId="78044CFA" w14:textId="77777777" w:rsidTr="0085390D">
        <w:trPr>
          <w:trHeight w:val="30"/>
        </w:trPr>
        <w:tc>
          <w:tcPr>
            <w:tcW w:w="9956" w:type="dxa"/>
            <w:tcBorders>
              <w:top w:val="nil"/>
            </w:tcBorders>
            <w:tcMar>
              <w:top w:w="115" w:type="dxa"/>
              <w:left w:w="115" w:type="dxa"/>
              <w:bottom w:w="115" w:type="dxa"/>
              <w:right w:w="115" w:type="dxa"/>
            </w:tcMar>
          </w:tcPr>
          <w:p w14:paraId="27AFA978" w14:textId="77777777" w:rsidR="002C46EF" w:rsidRDefault="002C46EF" w:rsidP="0085390D">
            <w:pPr>
              <w:pStyle w:val="Week5Obj"/>
            </w:pPr>
            <w:r>
              <w:t>Demonstrate student advocacy.</w:t>
            </w:r>
          </w:p>
        </w:tc>
        <w:tc>
          <w:tcPr>
            <w:tcW w:w="3064" w:type="dxa"/>
            <w:tcBorders>
              <w:top w:val="nil"/>
            </w:tcBorders>
            <w:shd w:val="clear" w:color="auto" w:fill="D5DCE4" w:themeFill="text2" w:themeFillTint="33"/>
          </w:tcPr>
          <w:p w14:paraId="19053664" w14:textId="77777777" w:rsidR="002C46EF" w:rsidRPr="00D20CEC" w:rsidRDefault="002C46EF" w:rsidP="002C46EF">
            <w:pPr>
              <w:pStyle w:val="NoSpacing"/>
            </w:pPr>
            <w:r w:rsidRPr="00D20CEC">
              <w:t>CLO4</w:t>
            </w:r>
          </w:p>
        </w:tc>
      </w:tr>
    </w:tbl>
    <w:p w14:paraId="580A0AEE" w14:textId="77777777" w:rsidR="002C46EF" w:rsidRPr="00AC56E0" w:rsidRDefault="002C46EF" w:rsidP="002C46EF">
      <w:pPr>
        <w:pStyle w:val="AssignmentsLevel1"/>
      </w:pPr>
    </w:p>
    <w:p w14:paraId="14522CE6" w14:textId="77777777" w:rsidR="002C46EF" w:rsidRPr="002C46EF" w:rsidRDefault="002C46EF" w:rsidP="002C46EF">
      <w:pPr>
        <w:pStyle w:val="NoSpacing"/>
        <w:rPr>
          <w:b/>
          <w:color w:val="1F4E79" w:themeColor="accent5" w:themeShade="80"/>
        </w:rPr>
      </w:pPr>
      <w:r w:rsidRPr="002C46EF">
        <w:rPr>
          <w:b/>
          <w:color w:val="1F4E79" w:themeColor="accent5" w:themeShade="80"/>
        </w:rPr>
        <w:t>Activities and Resources</w:t>
      </w:r>
    </w:p>
    <w:p w14:paraId="2F911E44" w14:textId="77777777" w:rsidR="002C46EF" w:rsidRPr="00AC56E0" w:rsidRDefault="002C46EF" w:rsidP="002C46EF">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C46EF" w:rsidRPr="00AC56E0" w14:paraId="34389709"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42DEB5" w14:textId="77777777" w:rsidR="002C46EF" w:rsidRPr="00D20CEC" w:rsidRDefault="002C46EF" w:rsidP="0085390D">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966B4F3" w14:textId="77777777" w:rsidR="002C46EF" w:rsidRPr="00AC56E0" w:rsidRDefault="002C46EF" w:rsidP="0085390D">
            <w:pPr>
              <w:rPr>
                <w:rFonts w:cs="Arial"/>
              </w:rPr>
            </w:pPr>
          </w:p>
        </w:tc>
      </w:tr>
      <w:tr w:rsidR="002C46EF" w:rsidRPr="00AC56E0" w14:paraId="26DF53DF"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7A06F60E" w14:textId="77777777" w:rsidR="002C46EF" w:rsidRPr="00D20CEC" w:rsidRDefault="002C46EF" w:rsidP="0085390D">
            <w:pPr>
              <w:rPr>
                <w:rFonts w:eastAsia="Arial" w:cs="Arial"/>
              </w:rPr>
            </w:pPr>
            <w:r w:rsidRPr="00D20CEC">
              <w:rPr>
                <w:rFonts w:eastAsia="Arial" w:cs="Arial"/>
                <w:b/>
                <w:bCs/>
                <w:i/>
                <w:iCs/>
              </w:rPr>
              <w:t>Journal Article</w:t>
            </w:r>
          </w:p>
          <w:p w14:paraId="27628608" w14:textId="77777777" w:rsidR="002C46EF" w:rsidRDefault="002C46EF" w:rsidP="0085390D">
            <w:pPr>
              <w:pStyle w:val="AssignmentsLevel2"/>
            </w:pPr>
            <w:r>
              <w:t xml:space="preserve">Read </w:t>
            </w:r>
            <w:r w:rsidRPr="0004625A">
              <w:rPr>
                <w:i/>
                <w:iCs/>
              </w:rPr>
              <w:t>Fighting the Good Fight: How to Advocate for Your Students without Losing Your Job</w:t>
            </w:r>
            <w:r>
              <w:t xml:space="preserve"> located at: </w:t>
            </w:r>
            <w:hyperlink r:id="rId38" w:history="1">
              <w:r w:rsidRPr="00236684">
                <w:rPr>
                  <w:rStyle w:val="Hyperlink"/>
                </w:rPr>
                <w:t>http://www.ldonline.org/article/22720/</w:t>
              </w:r>
            </w:hyperlink>
          </w:p>
          <w:p w14:paraId="09BCB102" w14:textId="77777777" w:rsidR="002C46EF" w:rsidRPr="005857D5" w:rsidRDefault="002C46EF" w:rsidP="0085390D">
            <w:pPr>
              <w:pStyle w:val="AssignmentsLevel2"/>
              <w:numPr>
                <w:ilvl w:val="0"/>
                <w:numId w:val="0"/>
              </w:numPr>
              <w:ind w:left="360"/>
            </w:pPr>
          </w:p>
        </w:tc>
      </w:tr>
    </w:tbl>
    <w:p w14:paraId="2B6E5EF9" w14:textId="77777777" w:rsidR="002C46EF" w:rsidRPr="002C46EF" w:rsidRDefault="002C46EF" w:rsidP="002C46EF">
      <w:pPr>
        <w:pStyle w:val="NoSpacing"/>
        <w:rPr>
          <w:b/>
        </w:rPr>
      </w:pPr>
      <w:r w:rsidRPr="002C46EF">
        <w:rPr>
          <w:b/>
          <w:color w:val="1F4E79" w:themeColor="accent5" w:themeShade="80"/>
        </w:rPr>
        <w:t>Assignments</w:t>
      </w:r>
    </w:p>
    <w:p w14:paraId="443E3FA9" w14:textId="77777777" w:rsidR="002C46EF" w:rsidRPr="00AC56E0" w:rsidRDefault="002C46EF" w:rsidP="002C46EF">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C46EF" w:rsidRPr="00AC56E0" w14:paraId="3C96A012"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31D21FE" w14:textId="77777777" w:rsidR="002C46EF" w:rsidRPr="00D20CEC" w:rsidRDefault="002C46EF" w:rsidP="0085390D">
            <w:pPr>
              <w:rPr>
                <w:rFonts w:eastAsia="Arial" w:cs="Arial"/>
                <w:b/>
                <w:bCs/>
              </w:rPr>
            </w:pPr>
            <w:r w:rsidRPr="00D20CEC">
              <w:rPr>
                <w:rFonts w:eastAsia="Arial" w:cs="Arial"/>
                <w:b/>
                <w:bCs/>
              </w:rPr>
              <w:t>Discussion: Disabilities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FADE0D2" w14:textId="77777777" w:rsidR="002C46EF" w:rsidRPr="00D20CEC" w:rsidRDefault="002C46EF" w:rsidP="0085390D">
            <w:pPr>
              <w:rPr>
                <w:rFonts w:eastAsia="Arial" w:cs="Arial"/>
              </w:rPr>
            </w:pPr>
            <w:r w:rsidRPr="00D20CEC">
              <w:rPr>
                <w:rFonts w:eastAsia="Arial" w:cs="Arial"/>
              </w:rPr>
              <w:t>5.1</w:t>
            </w:r>
          </w:p>
        </w:tc>
      </w:tr>
      <w:tr w:rsidR="002C46EF" w:rsidRPr="00AC56E0" w14:paraId="3EABB1D7" w14:textId="77777777" w:rsidTr="0085390D">
        <w:trPr>
          <w:trHeight w:val="199"/>
        </w:trPr>
        <w:tc>
          <w:tcPr>
            <w:tcW w:w="13050" w:type="dxa"/>
            <w:gridSpan w:val="2"/>
            <w:tcBorders>
              <w:bottom w:val="single" w:sz="4" w:space="0" w:color="auto"/>
            </w:tcBorders>
            <w:shd w:val="clear" w:color="auto" w:fill="auto"/>
            <w:tcMar>
              <w:top w:w="115" w:type="dxa"/>
              <w:left w:w="115" w:type="dxa"/>
              <w:bottom w:w="115" w:type="dxa"/>
              <w:right w:w="115" w:type="dxa"/>
            </w:tcMar>
          </w:tcPr>
          <w:p w14:paraId="7987ACD3" w14:textId="77777777" w:rsidR="002C46EF" w:rsidRPr="00D20CEC" w:rsidRDefault="002C46EF" w:rsidP="0085390D">
            <w:pPr>
              <w:rPr>
                <w:rFonts w:eastAsia="Arial" w:cs="Arial"/>
              </w:rPr>
            </w:pPr>
            <w:r w:rsidRPr="00D20CEC">
              <w:rPr>
                <w:rFonts w:eastAsia="Arial" w:cs="Arial"/>
                <w:b/>
                <w:bCs/>
              </w:rPr>
              <w:t>Prepare</w:t>
            </w:r>
            <w:r w:rsidRPr="00D20CEC">
              <w:rPr>
                <w:rFonts w:eastAsia="Arial" w:cs="Arial"/>
              </w:rPr>
              <w:t xml:space="preserve"> a response in which you address the following:</w:t>
            </w:r>
          </w:p>
          <w:p w14:paraId="02A3FD62" w14:textId="77777777" w:rsidR="002C46EF" w:rsidRDefault="002C46EF" w:rsidP="0085390D">
            <w:pPr>
              <w:pStyle w:val="AssignmentsLevel2"/>
            </w:pPr>
            <w:r>
              <w:t>Select a</w:t>
            </w:r>
            <w:r w:rsidRPr="00A8361D">
              <w:t xml:space="preserve"> child</w:t>
            </w:r>
            <w:r>
              <w:t>hood disability or disease and locate</w:t>
            </w:r>
            <w:r w:rsidRPr="00A8361D">
              <w:t xml:space="preserve"> several Web sources devoted </w:t>
            </w:r>
            <w:r>
              <w:t>to that condition. I</w:t>
            </w:r>
            <w:r w:rsidRPr="00A8361D">
              <w:t xml:space="preserve">dentify one that is appropriate for use by the children themselves.  </w:t>
            </w:r>
          </w:p>
          <w:p w14:paraId="683C42B6" w14:textId="77777777" w:rsidR="002C46EF" w:rsidRDefault="002C46EF" w:rsidP="0085390D">
            <w:pPr>
              <w:pStyle w:val="AssignmentsLevel2"/>
            </w:pPr>
            <w:r w:rsidRPr="00A8361D">
              <w:t xml:space="preserve">Describe </w:t>
            </w:r>
            <w:r>
              <w:t>your selected</w:t>
            </w:r>
            <w:r w:rsidRPr="00A8361D">
              <w:t xml:space="preserve"> site, the age of the students who could benefit from the site, and how you would introduce this resource to the student.  You may consider any disability or disease, an</w:t>
            </w:r>
            <w:r>
              <w:t>d students of any age, 0 to 18.</w:t>
            </w:r>
          </w:p>
          <w:p w14:paraId="6AD81D1A" w14:textId="77777777" w:rsidR="002C46EF" w:rsidRPr="00A8361D" w:rsidRDefault="002C46EF" w:rsidP="0085390D">
            <w:pPr>
              <w:pStyle w:val="AssignmentsLevel2"/>
              <w:numPr>
                <w:ilvl w:val="0"/>
                <w:numId w:val="0"/>
              </w:numPr>
              <w:ind w:left="360"/>
            </w:pPr>
          </w:p>
          <w:p w14:paraId="7FE16F3E" w14:textId="77777777" w:rsidR="002C46EF" w:rsidRPr="00D20CEC" w:rsidRDefault="002C46EF" w:rsidP="0085390D">
            <w:pPr>
              <w:rPr>
                <w:rFonts w:eastAsia="Arial" w:cs="Arial"/>
              </w:rPr>
            </w:pPr>
            <w:r w:rsidRPr="00D20CEC">
              <w:rPr>
                <w:rFonts w:eastAsia="Arial" w:cs="Arial"/>
                <w:b/>
                <w:bCs/>
              </w:rPr>
              <w:lastRenderedPageBreak/>
              <w:t>Post</w:t>
            </w:r>
            <w:r w:rsidRPr="00D20CEC">
              <w:rPr>
                <w:rFonts w:eastAsia="Arial" w:cs="Arial"/>
              </w:rPr>
              <w:t xml:space="preserve"> your initial response to the </w:t>
            </w:r>
            <w:r w:rsidRPr="00D20CEC">
              <w:rPr>
                <w:rFonts w:eastAsia="Arial" w:cs="Arial"/>
                <w:i/>
                <w:iCs/>
              </w:rPr>
              <w:t>Disabilities</w:t>
            </w:r>
            <w:r w:rsidRPr="00D20CEC">
              <w:rPr>
                <w:rFonts w:eastAsia="Arial" w:cs="Arial"/>
              </w:rPr>
              <w:t xml:space="preserve"> discussion forum by Wednesday, Day 3 of Week 5.</w:t>
            </w:r>
          </w:p>
          <w:p w14:paraId="6A952A47" w14:textId="77777777" w:rsidR="002C46EF" w:rsidRDefault="002C46EF" w:rsidP="0085390D">
            <w:pPr>
              <w:pStyle w:val="AssignmentsLevel1"/>
            </w:pPr>
            <w:r w:rsidRPr="0004625A">
              <w:rPr>
                <w:b/>
                <w:bCs/>
              </w:rPr>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7783E039" w14:textId="77777777" w:rsidR="002C46EF" w:rsidRDefault="002C46EF" w:rsidP="0085390D">
            <w:pPr>
              <w:pStyle w:val="AssignmentsLevel1"/>
              <w:tabs>
                <w:tab w:val="left" w:pos="2540"/>
              </w:tabs>
            </w:pPr>
            <w:r>
              <w:tab/>
            </w:r>
          </w:p>
          <w:p w14:paraId="76448B94" w14:textId="7E287227" w:rsidR="002C46EF" w:rsidRPr="002C46EF" w:rsidRDefault="002C46EF" w:rsidP="0085390D">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5. </w:t>
            </w:r>
          </w:p>
        </w:tc>
      </w:tr>
      <w:tr w:rsidR="002C46EF" w:rsidRPr="00AC56E0" w14:paraId="3571B9A0" w14:textId="77777777" w:rsidTr="0085390D">
        <w:tc>
          <w:tcPr>
            <w:tcW w:w="9960" w:type="dxa"/>
            <w:tcBorders>
              <w:top w:val="single" w:sz="4" w:space="0" w:color="auto"/>
              <w:left w:val="nil"/>
              <w:bottom w:val="nil"/>
              <w:right w:val="nil"/>
            </w:tcBorders>
            <w:shd w:val="clear" w:color="auto" w:fill="FFFFFF" w:themeFill="background1"/>
            <w:tcMar>
              <w:top w:w="115" w:type="dxa"/>
              <w:left w:w="115" w:type="dxa"/>
              <w:bottom w:w="115" w:type="dxa"/>
              <w:right w:w="115" w:type="dxa"/>
            </w:tcMar>
          </w:tcPr>
          <w:p w14:paraId="5BD24F5C" w14:textId="77777777" w:rsidR="002C46EF" w:rsidRDefault="002C46EF" w:rsidP="0085390D">
            <w:pPr>
              <w:rPr>
                <w:rFonts w:cs="Arial"/>
                <w:b/>
              </w:rPr>
            </w:pPr>
          </w:p>
        </w:tc>
        <w:tc>
          <w:tcPr>
            <w:tcW w:w="3090" w:type="dxa"/>
            <w:tcBorders>
              <w:top w:val="single" w:sz="4" w:space="0" w:color="auto"/>
              <w:left w:val="nil"/>
              <w:bottom w:val="nil"/>
              <w:right w:val="nil"/>
            </w:tcBorders>
            <w:shd w:val="clear" w:color="auto" w:fill="FFFFFF" w:themeFill="background1"/>
          </w:tcPr>
          <w:p w14:paraId="2E3B567D" w14:textId="77777777" w:rsidR="002C46EF" w:rsidRDefault="002C46EF" w:rsidP="0085390D">
            <w:pPr>
              <w:rPr>
                <w:rFonts w:cs="Arial"/>
              </w:rPr>
            </w:pPr>
          </w:p>
        </w:tc>
      </w:tr>
      <w:tr w:rsidR="002C46EF" w:rsidRPr="00AC56E0" w14:paraId="043D3682" w14:textId="77777777" w:rsidTr="0085390D">
        <w:tc>
          <w:tcPr>
            <w:tcW w:w="9960" w:type="dxa"/>
            <w:tcBorders>
              <w:top w:val="nil"/>
              <w:right w:val="single" w:sz="4" w:space="0" w:color="auto"/>
            </w:tcBorders>
            <w:shd w:val="clear" w:color="auto" w:fill="BFBFBF" w:themeFill="background1" w:themeFillShade="BF"/>
            <w:tcMar>
              <w:top w:w="115" w:type="dxa"/>
              <w:left w:w="115" w:type="dxa"/>
              <w:bottom w:w="115" w:type="dxa"/>
              <w:right w:w="115" w:type="dxa"/>
            </w:tcMar>
          </w:tcPr>
          <w:p w14:paraId="66EAFC26" w14:textId="77777777" w:rsidR="002C46EF" w:rsidRPr="00D20CEC" w:rsidRDefault="002C46EF" w:rsidP="0085390D">
            <w:pPr>
              <w:rPr>
                <w:rFonts w:eastAsia="Arial" w:cs="Arial"/>
                <w:b/>
                <w:bCs/>
              </w:rPr>
            </w:pPr>
            <w:r w:rsidRPr="00D20CEC">
              <w:rPr>
                <w:rFonts w:eastAsia="Arial" w:cs="Arial"/>
                <w:b/>
                <w:bCs/>
              </w:rPr>
              <w:t>Assignment: Week Five Challenge for a Professional Teacher</w:t>
            </w:r>
          </w:p>
        </w:tc>
        <w:tc>
          <w:tcPr>
            <w:tcW w:w="3090" w:type="dxa"/>
            <w:tcBorders>
              <w:top w:val="nil"/>
              <w:left w:val="single" w:sz="4" w:space="0" w:color="auto"/>
            </w:tcBorders>
            <w:shd w:val="clear" w:color="auto" w:fill="D5DCE4" w:themeFill="text2" w:themeFillTint="33"/>
          </w:tcPr>
          <w:p w14:paraId="5FD83384" w14:textId="77777777" w:rsidR="002C46EF" w:rsidRPr="00D20CEC" w:rsidRDefault="002C46EF" w:rsidP="0085390D">
            <w:pPr>
              <w:rPr>
                <w:rFonts w:eastAsia="Arial" w:cs="Arial"/>
              </w:rPr>
            </w:pPr>
            <w:r w:rsidRPr="00D20CEC">
              <w:rPr>
                <w:rFonts w:eastAsia="Arial" w:cs="Arial"/>
              </w:rPr>
              <w:t>5.2</w:t>
            </w:r>
          </w:p>
        </w:tc>
      </w:tr>
      <w:tr w:rsidR="002C46EF" w:rsidRPr="00AC56E0" w14:paraId="3DBB3DA8" w14:textId="77777777" w:rsidTr="0085390D">
        <w:trPr>
          <w:trHeight w:val="199"/>
        </w:trPr>
        <w:tc>
          <w:tcPr>
            <w:tcW w:w="13050" w:type="dxa"/>
            <w:gridSpan w:val="2"/>
            <w:shd w:val="clear" w:color="auto" w:fill="auto"/>
            <w:tcMar>
              <w:top w:w="115" w:type="dxa"/>
              <w:left w:w="115" w:type="dxa"/>
              <w:bottom w:w="115" w:type="dxa"/>
              <w:right w:w="115" w:type="dxa"/>
            </w:tcMar>
          </w:tcPr>
          <w:p w14:paraId="3B60CDC0" w14:textId="77777777" w:rsidR="002C46EF" w:rsidRPr="00D20CEC" w:rsidRDefault="002C46EF" w:rsidP="0085390D">
            <w:pPr>
              <w:rPr>
                <w:rFonts w:eastAsia="Arial" w:cs="Arial"/>
              </w:rPr>
            </w:pPr>
            <w:r w:rsidRPr="00D20CEC">
              <w:rPr>
                <w:rFonts w:eastAsia="Arial" w:cs="Arial"/>
                <w:b/>
                <w:bCs/>
              </w:rPr>
              <w:t>Scenario</w:t>
            </w:r>
            <w:r w:rsidRPr="00D20CEC">
              <w:rPr>
                <w:rFonts w:eastAsia="Arial" w:cs="Arial"/>
              </w:rPr>
              <w:t xml:space="preserve">: Maria is a sixteen year old high school student who walks with a limp due to a congenital anomaly. You are concerned that the other students are teasing her, so you determine to talk to your class on a day when Maria is not present.  </w:t>
            </w:r>
          </w:p>
          <w:p w14:paraId="321BF4AC" w14:textId="77777777" w:rsidR="002C46EF" w:rsidRPr="00D20CEC" w:rsidRDefault="002C46EF" w:rsidP="0085390D">
            <w:pPr>
              <w:rPr>
                <w:rFonts w:eastAsia="Arial" w:cs="Arial"/>
              </w:rPr>
            </w:pPr>
            <w:r w:rsidRPr="00D20CEC">
              <w:rPr>
                <w:rFonts w:eastAsia="Arial" w:cs="Arial"/>
                <w:b/>
                <w:bCs/>
              </w:rPr>
              <w:t>Write</w:t>
            </w:r>
            <w:r w:rsidRPr="00D20CEC">
              <w:rPr>
                <w:rFonts w:eastAsia="Arial" w:cs="Arial"/>
              </w:rPr>
              <w:t xml:space="preserve"> a brief response to the following prompt:</w:t>
            </w:r>
          </w:p>
          <w:p w14:paraId="3A03A0D1" w14:textId="77777777" w:rsidR="002C46EF" w:rsidRPr="0004625A" w:rsidRDefault="002C46EF" w:rsidP="0085390D">
            <w:pPr>
              <w:pStyle w:val="AssignmentsLevel2"/>
              <w:rPr>
                <w:b/>
                <w:bCs/>
              </w:rPr>
            </w:pPr>
            <w:r w:rsidRPr="00A8361D">
              <w:t xml:space="preserve">What will you say or do?  </w:t>
            </w:r>
          </w:p>
          <w:p w14:paraId="383D5069" w14:textId="77777777" w:rsidR="002C46EF" w:rsidRPr="0004625A" w:rsidRDefault="002C46EF" w:rsidP="0085390D">
            <w:pPr>
              <w:pStyle w:val="AssignmentsLevel2"/>
              <w:rPr>
                <w:b/>
                <w:bCs/>
              </w:rPr>
            </w:pPr>
            <w:r w:rsidRPr="00A8361D">
              <w:t>Which theory or theories inform your strategy?</w:t>
            </w:r>
            <w:r>
              <w:t xml:space="preserve"> </w:t>
            </w:r>
          </w:p>
          <w:p w14:paraId="3381F89C" w14:textId="77777777" w:rsidR="002C46EF" w:rsidRDefault="002C46EF" w:rsidP="0085390D">
            <w:pPr>
              <w:rPr>
                <w:rFonts w:eastAsia="Arial" w:cs="Arial"/>
                <w:b/>
                <w:bCs/>
              </w:rPr>
            </w:pPr>
          </w:p>
          <w:p w14:paraId="4F2E62FC" w14:textId="70B038DA" w:rsidR="002C46EF" w:rsidRPr="00D20CEC" w:rsidRDefault="002C46EF" w:rsidP="0085390D">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5 Challenge for Professional Teacher</w:t>
            </w:r>
            <w:r w:rsidRPr="00D20CEC">
              <w:rPr>
                <w:rFonts w:eastAsia="Arial" w:cs="Arial"/>
              </w:rPr>
              <w:t xml:space="preserve"> discussion forum by Sunday, Day 7 of Week 5. </w:t>
            </w:r>
          </w:p>
          <w:p w14:paraId="094F2E98" w14:textId="77777777" w:rsidR="002C46EF" w:rsidRPr="00D20CEC" w:rsidRDefault="002C46EF" w:rsidP="0085390D">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1FF4E843" w14:textId="77777777" w:rsidR="005643BB" w:rsidRDefault="005643BB" w:rsidP="0081012C"/>
    <w:p w14:paraId="088B77A5" w14:textId="637B686C" w:rsidR="00004941" w:rsidRDefault="00004941" w:rsidP="0081012C"/>
    <w:p w14:paraId="1061E1DC" w14:textId="2CDC5664" w:rsidR="00004941" w:rsidRDefault="00004941" w:rsidP="0081012C"/>
    <w:p w14:paraId="1BEB16DE" w14:textId="77777777" w:rsidR="00004941" w:rsidRDefault="00004941" w:rsidP="0081012C"/>
    <w:p w14:paraId="112D4E19" w14:textId="77777777"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33" w:name="_Toc529198452"/>
      <w:bookmarkStart w:id="34" w:name="_Toc529707851"/>
      <w:r>
        <w:rPr>
          <w:shd w:val="clear" w:color="auto" w:fill="FFFFFF"/>
        </w:rPr>
        <w:br w:type="page"/>
      </w:r>
    </w:p>
    <w:p w14:paraId="7598C115" w14:textId="793462E4" w:rsidR="00326A91" w:rsidRDefault="00AD14A8" w:rsidP="00326A91">
      <w:pPr>
        <w:pStyle w:val="Heading2"/>
      </w:pPr>
      <w:bookmarkStart w:id="35" w:name="_Toc529707856"/>
      <w:bookmarkStart w:id="36" w:name="_Toc530729584"/>
      <w:bookmarkEnd w:id="33"/>
      <w:bookmarkEnd w:id="34"/>
      <w:r>
        <w:lastRenderedPageBreak/>
        <w:t>C</w:t>
      </w:r>
      <w:r w:rsidR="00326A91">
        <w:t>ourse</w:t>
      </w:r>
      <w:r w:rsidR="00B9060C">
        <w:t xml:space="preserve">: </w:t>
      </w:r>
      <w:r w:rsidR="00326A91">
        <w:t>Technology in the Curriculum</w:t>
      </w:r>
      <w:bookmarkEnd w:id="35"/>
      <w:bookmarkEnd w:id="36"/>
    </w:p>
    <w:p w14:paraId="003448E8" w14:textId="77777777" w:rsidR="00326A91" w:rsidRDefault="00326A91" w:rsidP="00326A91"/>
    <w:p w14:paraId="70DD8C93" w14:textId="77777777" w:rsidR="00326A91" w:rsidRDefault="00326A91" w:rsidP="00326A91">
      <w:pPr>
        <w:pStyle w:val="Heading3"/>
      </w:pPr>
      <w:bookmarkStart w:id="37" w:name="_Toc529707857"/>
      <w:bookmarkStart w:id="38" w:name="_Toc530729585"/>
      <w:r>
        <w:t>Course Learning Outcomes</w:t>
      </w:r>
      <w:bookmarkEnd w:id="37"/>
      <w:bookmarkEnd w:id="38"/>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39" w:name="_Toc529707858"/>
      <w:bookmarkStart w:id="40" w:name="_Toc530729586"/>
      <w:r>
        <w:t>Course Structure</w:t>
      </w:r>
      <w:bookmarkEnd w:id="39"/>
      <w:bookmarkEnd w:id="40"/>
    </w:p>
    <w:p w14:paraId="712FE883" w14:textId="77777777" w:rsidR="00AD14A8" w:rsidRDefault="00AD14A8" w:rsidP="00326A91">
      <w:pPr>
        <w:spacing w:line="276" w:lineRule="auto"/>
        <w:rPr>
          <w:rFonts w:eastAsia="Times New Roman" w:cs="Arial"/>
          <w:b/>
          <w:i/>
          <w:iCs/>
          <w:noProof/>
          <w:szCs w:val="20"/>
        </w:rPr>
      </w:pPr>
    </w:p>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69C2CC99"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4C51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4C51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4C51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4C51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4C51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4C51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4C51C4"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fldChar w:fldCharType="end"/>
          </w:r>
        </w:p>
      </w:sdtContent>
    </w:sdt>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41" w:name="_Toc529707859"/>
      <w:bookmarkStart w:id="42" w:name="_Toc530729587"/>
      <w:r>
        <w:t>Resources</w:t>
      </w:r>
      <w:bookmarkEnd w:id="41"/>
      <w:bookmarkEnd w:id="42"/>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799FD9D9" w:rsidR="00326A91" w:rsidRDefault="00326A91" w:rsidP="00F177A7">
      <w:pPr>
        <w:pStyle w:val="Heading3"/>
      </w:pPr>
      <w:bookmarkStart w:id="43" w:name="_Toc529707860"/>
      <w:bookmarkStart w:id="44" w:name="_Toc530729588"/>
      <w:r>
        <w:t>Example Assignment</w:t>
      </w:r>
      <w:bookmarkEnd w:id="43"/>
      <w:r w:rsidR="00486AE2">
        <w:t>s</w:t>
      </w:r>
      <w:bookmarkEnd w:id="44"/>
      <w:r>
        <w:t xml:space="preserve"> </w:t>
      </w:r>
    </w:p>
    <w:p w14:paraId="5AD3C0B0" w14:textId="77777777" w:rsidR="00934069" w:rsidRDefault="00934069" w:rsidP="00A055AB">
      <w:pPr>
        <w:pStyle w:val="AssignmentsLevel1"/>
      </w:pPr>
    </w:p>
    <w:p w14:paraId="32C1F7DC" w14:textId="20895912" w:rsidR="00934069" w:rsidRPr="00AC56E0" w:rsidRDefault="00934069" w:rsidP="00934069">
      <w:pPr>
        <w:pStyle w:val="AssignmentsLevel1"/>
      </w:pPr>
      <w:r>
        <w:t>Outcomes</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934069" w:rsidRPr="00AC56E0" w14:paraId="0FD9A9A1" w14:textId="77777777" w:rsidTr="0085390D">
        <w:trPr>
          <w:trHeight w:val="30"/>
        </w:trPr>
        <w:tc>
          <w:tcPr>
            <w:tcW w:w="9956" w:type="dxa"/>
            <w:tcMar>
              <w:top w:w="115" w:type="dxa"/>
              <w:left w:w="115" w:type="dxa"/>
              <w:bottom w:w="115" w:type="dxa"/>
              <w:right w:w="115" w:type="dxa"/>
            </w:tcMar>
          </w:tcPr>
          <w:p w14:paraId="564E7921" w14:textId="77777777" w:rsidR="00934069" w:rsidRPr="00AC56E0" w:rsidRDefault="00934069" w:rsidP="0085390D">
            <w:pPr>
              <w:pStyle w:val="Week2Obj"/>
            </w:pPr>
            <w:r>
              <w:lastRenderedPageBreak/>
              <w:t>Determine the implications of policy initiatives and standards in technology on education.</w:t>
            </w:r>
          </w:p>
        </w:tc>
        <w:tc>
          <w:tcPr>
            <w:tcW w:w="3064" w:type="dxa"/>
            <w:shd w:val="clear" w:color="auto" w:fill="D5DCE4" w:themeFill="text2" w:themeFillTint="33"/>
          </w:tcPr>
          <w:p w14:paraId="1B89C866" w14:textId="77777777" w:rsidR="00934069" w:rsidRPr="00AC56E0" w:rsidRDefault="00934069" w:rsidP="00330DA2">
            <w:pPr>
              <w:pStyle w:val="NoSpacing"/>
            </w:pPr>
            <w:r>
              <w:t>CLO1, CLO3</w:t>
            </w:r>
          </w:p>
        </w:tc>
      </w:tr>
    </w:tbl>
    <w:p w14:paraId="2C4D3E49" w14:textId="77777777" w:rsidR="00934069" w:rsidRPr="00AC56E0" w:rsidRDefault="00934069" w:rsidP="00934069">
      <w:pPr>
        <w:pStyle w:val="AssignmentsLevel1"/>
      </w:pPr>
    </w:p>
    <w:p w14:paraId="2A5B4439" w14:textId="77777777" w:rsidR="00934069" w:rsidRPr="00AC56E0" w:rsidRDefault="00934069" w:rsidP="00934069">
      <w:pPr>
        <w:pStyle w:val="NoSpacing"/>
      </w:pPr>
      <w:r w:rsidRPr="00AC56E0">
        <w:t>Activities and Resources</w:t>
      </w:r>
    </w:p>
    <w:p w14:paraId="0A55000C" w14:textId="77777777" w:rsidR="00934069" w:rsidRPr="00AC56E0" w:rsidRDefault="00934069" w:rsidP="0093406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34069" w:rsidRPr="00AC56E0" w14:paraId="19EDA42F"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9EF8ED1" w14:textId="77777777" w:rsidR="00934069" w:rsidRPr="00AC56E0" w:rsidRDefault="00934069" w:rsidP="0085390D">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646EC8C" w14:textId="77777777" w:rsidR="00934069" w:rsidRPr="00AC56E0" w:rsidRDefault="00934069" w:rsidP="0085390D">
            <w:pPr>
              <w:rPr>
                <w:rFonts w:cs="Arial"/>
              </w:rPr>
            </w:pPr>
            <w:r>
              <w:rPr>
                <w:rFonts w:cs="Arial"/>
              </w:rPr>
              <w:t>2.1</w:t>
            </w:r>
          </w:p>
        </w:tc>
      </w:tr>
      <w:tr w:rsidR="00934069" w:rsidRPr="00AC56E0" w14:paraId="1E615B74"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4CC05326" w14:textId="77777777" w:rsidR="00934069" w:rsidRDefault="00934069" w:rsidP="0085390D">
            <w:pPr>
              <w:rPr>
                <w:rFonts w:cs="Arial"/>
                <w:b/>
                <w:i/>
              </w:rPr>
            </w:pPr>
            <w:r>
              <w:rPr>
                <w:rFonts w:cs="Arial"/>
                <w:b/>
                <w:i/>
              </w:rPr>
              <w:t>Online Resources</w:t>
            </w:r>
          </w:p>
          <w:p w14:paraId="0942BBDD" w14:textId="77777777" w:rsidR="00934069" w:rsidRDefault="00934069" w:rsidP="0085390D">
            <w:pPr>
              <w:pStyle w:val="AssignmentsLevel2"/>
              <w:numPr>
                <w:ilvl w:val="0"/>
                <w:numId w:val="0"/>
              </w:numPr>
            </w:pPr>
          </w:p>
          <w:p w14:paraId="602DC5B4" w14:textId="77777777" w:rsidR="00934069" w:rsidRPr="00C735F1" w:rsidRDefault="004C51C4" w:rsidP="00934069">
            <w:pPr>
              <w:pStyle w:val="AssignmentsLevel2"/>
              <w:ind w:left="360"/>
            </w:pPr>
            <w:hyperlink r:id="rId39" w:history="1">
              <w:r w:rsidR="00934069" w:rsidRPr="00C735F1">
                <w:rPr>
                  <w:rStyle w:val="Hyperlink"/>
                </w:rPr>
                <w:t>ISTE Launches Project ReimagineED, New Social Learning Community for K-12 Teachers, Technology Coaches</w:t>
              </w:r>
            </w:hyperlink>
            <w:r w:rsidR="00934069">
              <w:t xml:space="preserve"> </w:t>
            </w:r>
          </w:p>
          <w:p w14:paraId="570681FA" w14:textId="72C87FE8" w:rsidR="00934069" w:rsidRDefault="004C51C4" w:rsidP="00934069">
            <w:pPr>
              <w:pStyle w:val="AssignmentsLevel2"/>
              <w:ind w:left="360"/>
            </w:pPr>
            <w:hyperlink r:id="rId40" w:history="1">
              <w:r w:rsidR="00934069" w:rsidRPr="00C735F1">
                <w:rPr>
                  <w:rStyle w:val="Hyperlink"/>
                </w:rPr>
                <w:t>ISTE Standards</w:t>
              </w:r>
            </w:hyperlink>
            <w:r w:rsidR="00934069">
              <w:t xml:space="preserve"> </w:t>
            </w:r>
          </w:p>
          <w:p w14:paraId="10DFE4B7" w14:textId="7C72B1E2" w:rsidR="00330DA2" w:rsidRDefault="00330DA2" w:rsidP="00934069">
            <w:pPr>
              <w:pStyle w:val="AssignmentsLevel2"/>
              <w:ind w:left="360"/>
            </w:pPr>
            <w:r>
              <w:t xml:space="preserve">Herold, B. </w:t>
            </w:r>
            <w:r w:rsidR="00CD5C80">
              <w:t>“</w:t>
            </w:r>
            <w:hyperlink r:id="rId41" w:history="1">
              <w:r w:rsidR="00CD5C80" w:rsidRPr="00CD5C80">
                <w:rPr>
                  <w:rStyle w:val="Hyperlink"/>
                </w:rPr>
                <w:t>Technology in Education: An Overview</w:t>
              </w:r>
            </w:hyperlink>
            <w:r w:rsidR="00CD5C80">
              <w:t>.”  Education Week. (2016)</w:t>
            </w:r>
          </w:p>
          <w:p w14:paraId="541004CA" w14:textId="50FECF88" w:rsidR="00934069" w:rsidRDefault="00934069" w:rsidP="00934069">
            <w:pPr>
              <w:pStyle w:val="AssignmentsLevel2"/>
              <w:ind w:left="360"/>
            </w:pPr>
            <w:r>
              <w:t>Perrott, Eric. "</w:t>
            </w:r>
            <w:hyperlink r:id="rId42" w:history="1">
              <w:r w:rsidRPr="004C1B28">
                <w:rPr>
                  <w:rStyle w:val="Hyperlink"/>
                </w:rPr>
                <w:t>Copyright in the Classroom: Why Compre</w:t>
              </w:r>
              <w:r w:rsidR="00330DA2">
                <w:rPr>
                  <w:rStyle w:val="Hyperlink"/>
                </w:rPr>
                <w:t>he</w:t>
              </w:r>
              <w:r w:rsidRPr="004C1B28">
                <w:rPr>
                  <w:rStyle w:val="Hyperlink"/>
                </w:rPr>
                <w:t>nsive Copyright Education Is Necessary in United States K-12 Education Curriculum</w:t>
              </w:r>
            </w:hyperlink>
            <w:r>
              <w:t>." Intellectual Property Brief 2, no. 3 (2011): 5-18.</w:t>
            </w:r>
          </w:p>
          <w:p w14:paraId="0594A941" w14:textId="77777777" w:rsidR="00934069" w:rsidRDefault="00934069" w:rsidP="00934069">
            <w:pPr>
              <w:pStyle w:val="AssignmentsLevel2"/>
              <w:ind w:left="360"/>
            </w:pPr>
            <w:r>
              <w:t xml:space="preserve">Worthen, M., &amp; Patrick, S. (2014). </w:t>
            </w:r>
            <w:hyperlink r:id="rId43" w:history="1">
              <w:r w:rsidRPr="004B6E51">
                <w:rPr>
                  <w:rStyle w:val="Hyperlink"/>
                </w:rPr>
                <w:t>The iNACOL State Policy Frameworks: 5 Critical Issues to Transform K-12 Education</w:t>
              </w:r>
            </w:hyperlink>
            <w:r>
              <w:t>. iNACOL, The International Association for K-12 Online Learning.</w:t>
            </w:r>
          </w:p>
          <w:p w14:paraId="332DDD5C" w14:textId="77777777" w:rsidR="00934069" w:rsidRDefault="004C51C4" w:rsidP="00934069">
            <w:pPr>
              <w:pStyle w:val="AssignmentsLevel2"/>
              <w:ind w:left="360"/>
            </w:pPr>
            <w:hyperlink r:id="rId44" w:history="1">
              <w:r w:rsidR="00934069" w:rsidRPr="00C8437B">
                <w:rPr>
                  <w:rStyle w:val="Hyperlink"/>
                </w:rPr>
                <w:t>Embrace Civility in the Digital Age</w:t>
              </w:r>
            </w:hyperlink>
            <w:r w:rsidR="00934069">
              <w:t xml:space="preserve"> </w:t>
            </w:r>
          </w:p>
          <w:p w14:paraId="0191D57D" w14:textId="77777777" w:rsidR="00934069" w:rsidRDefault="004C51C4" w:rsidP="00934069">
            <w:pPr>
              <w:pStyle w:val="AssignmentsLevel2"/>
              <w:ind w:left="360"/>
            </w:pPr>
            <w:hyperlink r:id="rId45" w:history="1">
              <w:r w:rsidR="00934069" w:rsidRPr="00C8437B">
                <w:rPr>
                  <w:rStyle w:val="Hyperlink"/>
                </w:rPr>
                <w:t>Digital Citizenship: Using Technology Appropriately</w:t>
              </w:r>
            </w:hyperlink>
            <w:r w:rsidR="00934069">
              <w:t xml:space="preserve"> </w:t>
            </w:r>
          </w:p>
          <w:p w14:paraId="52B7BF53" w14:textId="77777777" w:rsidR="00934069" w:rsidRDefault="004C51C4" w:rsidP="00934069">
            <w:pPr>
              <w:pStyle w:val="AssignmentsLevel2"/>
              <w:ind w:left="360"/>
            </w:pPr>
            <w:hyperlink r:id="rId46" w:history="1">
              <w:r w:rsidR="00934069" w:rsidRPr="00C735F1">
                <w:rPr>
                  <w:rStyle w:val="Hyperlink"/>
                </w:rPr>
                <w:t>AACE</w:t>
              </w:r>
            </w:hyperlink>
          </w:p>
          <w:p w14:paraId="17FA9094" w14:textId="77777777" w:rsidR="005C0DA8" w:rsidRPr="00A50042" w:rsidRDefault="004C51C4" w:rsidP="005C0DA8">
            <w:pPr>
              <w:pStyle w:val="AssignmentsLevel2"/>
              <w:ind w:left="360"/>
              <w:rPr>
                <w:rStyle w:val="Hyperlink"/>
              </w:rPr>
            </w:pPr>
            <w:hyperlink r:id="rId47" w:history="1">
              <w:r w:rsidR="005C0DA8" w:rsidRPr="004B6E51">
                <w:rPr>
                  <w:rStyle w:val="Hyperlink"/>
                </w:rPr>
                <w:t>ConnectEd Initiative</w:t>
              </w:r>
            </w:hyperlink>
            <w:r w:rsidR="005C0DA8">
              <w:rPr>
                <w:rStyle w:val="Hyperlink"/>
              </w:rPr>
              <w:t xml:space="preserve"> </w:t>
            </w:r>
          </w:p>
          <w:p w14:paraId="331D3283" w14:textId="77777777" w:rsidR="00934069" w:rsidRDefault="00934069" w:rsidP="0085390D">
            <w:pPr>
              <w:rPr>
                <w:rFonts w:cs="Arial"/>
              </w:rPr>
            </w:pPr>
          </w:p>
          <w:p w14:paraId="0227989F" w14:textId="77777777" w:rsidR="00934069" w:rsidRDefault="00934069" w:rsidP="0085390D">
            <w:pPr>
              <w:rPr>
                <w:rFonts w:cs="Arial"/>
              </w:rPr>
            </w:pPr>
            <w:r w:rsidRPr="00C735F1">
              <w:rPr>
                <w:rFonts w:cs="Arial"/>
                <w:b/>
              </w:rPr>
              <w:t>Read</w:t>
            </w:r>
            <w:r>
              <w:rPr>
                <w:rFonts w:cs="Arial"/>
              </w:rPr>
              <w:t xml:space="preserve"> the following webpages from the U.S. Department of Education:</w:t>
            </w:r>
          </w:p>
          <w:p w14:paraId="3620EAF1" w14:textId="77777777" w:rsidR="00934069" w:rsidRDefault="004C51C4" w:rsidP="00934069">
            <w:pPr>
              <w:pStyle w:val="AssignmentsLevel2"/>
              <w:ind w:left="360"/>
            </w:pPr>
            <w:hyperlink r:id="rId48" w:history="1">
              <w:r w:rsidR="00934069" w:rsidRPr="004B6E51">
                <w:rPr>
                  <w:rStyle w:val="Hyperlink"/>
                </w:rPr>
                <w:t>Science, Technology, Engineering and Math: Education for Global Leadership</w:t>
              </w:r>
            </w:hyperlink>
          </w:p>
          <w:p w14:paraId="27E1EB15" w14:textId="77777777" w:rsidR="00934069" w:rsidRDefault="004C51C4" w:rsidP="00934069">
            <w:pPr>
              <w:pStyle w:val="AssignmentsLevel2"/>
              <w:ind w:left="360"/>
            </w:pPr>
            <w:hyperlink r:id="rId49" w:history="1">
              <w:r w:rsidR="00934069" w:rsidRPr="004B6E51">
                <w:rPr>
                  <w:rStyle w:val="Hyperlink"/>
                </w:rPr>
                <w:t>Technology and Education Reform</w:t>
              </w:r>
            </w:hyperlink>
            <w:r w:rsidR="00934069">
              <w:t xml:space="preserve"> </w:t>
            </w:r>
          </w:p>
          <w:p w14:paraId="21043BB4" w14:textId="77777777" w:rsidR="00934069" w:rsidRDefault="00934069" w:rsidP="00934069">
            <w:pPr>
              <w:pStyle w:val="AssignmentsLevel2"/>
              <w:ind w:left="360"/>
            </w:pPr>
            <w:r>
              <w:t xml:space="preserve">Office of Educational Technology: </w:t>
            </w:r>
            <w:hyperlink r:id="rId50" w:history="1">
              <w:r w:rsidRPr="00C735F1">
                <w:rPr>
                  <w:rStyle w:val="Hyperlink"/>
                </w:rPr>
                <w:t>National Education Technology Plan</w:t>
              </w:r>
            </w:hyperlink>
            <w:r>
              <w:t xml:space="preserve"> </w:t>
            </w:r>
          </w:p>
          <w:p w14:paraId="3A732F46" w14:textId="77777777" w:rsidR="00934069" w:rsidRDefault="004C51C4" w:rsidP="00934069">
            <w:pPr>
              <w:pStyle w:val="AssignmentsLevel2"/>
              <w:ind w:left="360"/>
            </w:pPr>
            <w:hyperlink r:id="rId51" w:history="1">
              <w:r w:rsidR="00934069" w:rsidRPr="00C8437B">
                <w:rPr>
                  <w:rStyle w:val="Hyperlink"/>
                </w:rPr>
                <w:t>Technology in Education: Privacy and Progress</w:t>
              </w:r>
            </w:hyperlink>
            <w:r w:rsidR="00934069">
              <w:t xml:space="preserve"> </w:t>
            </w:r>
          </w:p>
          <w:p w14:paraId="6FE963D3" w14:textId="77777777" w:rsidR="00934069" w:rsidRDefault="00934069" w:rsidP="00934069">
            <w:pPr>
              <w:pStyle w:val="AssignmentsLevel2"/>
              <w:ind w:left="360"/>
            </w:pPr>
            <w:r>
              <w:t xml:space="preserve">Privacy Technical Assistance Center: </w:t>
            </w:r>
            <w:hyperlink r:id="rId52" w:history="1">
              <w:r w:rsidRPr="00C8437B">
                <w:rPr>
                  <w:rStyle w:val="Hyperlink"/>
                </w:rPr>
                <w:t>Protecting Student Privacy While Using Online Educational Services: Requirements and Best Practices</w:t>
              </w:r>
            </w:hyperlink>
            <w:r>
              <w:t xml:space="preserve"> </w:t>
            </w:r>
          </w:p>
          <w:p w14:paraId="67A775DC" w14:textId="77777777" w:rsidR="00934069" w:rsidRPr="0050138D" w:rsidRDefault="004C51C4" w:rsidP="00934069">
            <w:pPr>
              <w:pStyle w:val="AssignmentsLevel2"/>
              <w:ind w:left="360"/>
            </w:pPr>
            <w:hyperlink r:id="rId53" w:history="1">
              <w:r w:rsidR="00934069" w:rsidRPr="00C8437B">
                <w:rPr>
                  <w:rStyle w:val="Hyperlink"/>
                </w:rPr>
                <w:t>Accessibility Enhancement Initiative</w:t>
              </w:r>
            </w:hyperlink>
            <w:r w:rsidR="00934069">
              <w:t xml:space="preserve">  </w:t>
            </w:r>
          </w:p>
        </w:tc>
      </w:tr>
      <w:tr w:rsidR="00934069" w:rsidRPr="00AC56E0" w14:paraId="4BA231CB" w14:textId="77777777" w:rsidTr="0085390D">
        <w:trPr>
          <w:trHeight w:val="82"/>
        </w:trPr>
        <w:tc>
          <w:tcPr>
            <w:tcW w:w="13020" w:type="dxa"/>
            <w:gridSpan w:val="2"/>
            <w:shd w:val="clear" w:color="auto" w:fill="auto"/>
            <w:tcMar>
              <w:top w:w="115" w:type="dxa"/>
              <w:left w:w="115" w:type="dxa"/>
              <w:bottom w:w="115" w:type="dxa"/>
              <w:right w:w="115" w:type="dxa"/>
            </w:tcMar>
          </w:tcPr>
          <w:p w14:paraId="17FE4583" w14:textId="77777777" w:rsidR="00934069" w:rsidRPr="004C1B28" w:rsidRDefault="00934069" w:rsidP="0085390D">
            <w:pPr>
              <w:pStyle w:val="AssignmentsLevel2"/>
              <w:numPr>
                <w:ilvl w:val="0"/>
                <w:numId w:val="0"/>
              </w:numPr>
              <w:rPr>
                <w:b/>
                <w:i/>
              </w:rPr>
            </w:pPr>
            <w:r w:rsidRPr="004C1B28">
              <w:rPr>
                <w:b/>
                <w:i/>
              </w:rPr>
              <w:t>Alliant Library</w:t>
            </w:r>
          </w:p>
          <w:p w14:paraId="10BD7A4D" w14:textId="77777777" w:rsidR="00934069" w:rsidRDefault="00934069" w:rsidP="0085390D">
            <w:pPr>
              <w:pStyle w:val="AssignmentsLevel2"/>
              <w:numPr>
                <w:ilvl w:val="0"/>
                <w:numId w:val="0"/>
              </w:numPr>
            </w:pPr>
          </w:p>
          <w:p w14:paraId="500988EE" w14:textId="77777777" w:rsidR="00934069" w:rsidRDefault="00934069" w:rsidP="0085390D">
            <w:pPr>
              <w:pStyle w:val="AssignmentsLevel2"/>
              <w:numPr>
                <w:ilvl w:val="0"/>
                <w:numId w:val="0"/>
              </w:numPr>
            </w:pPr>
            <w:r w:rsidRPr="004C1B28">
              <w:rPr>
                <w:b/>
              </w:rPr>
              <w:t>Request</w:t>
            </w:r>
            <w:r>
              <w:t xml:space="preserve"> an interlibrary loan for the following article:</w:t>
            </w:r>
          </w:p>
          <w:p w14:paraId="18D6EBB4" w14:textId="77777777" w:rsidR="00934069" w:rsidRDefault="00934069" w:rsidP="0085390D">
            <w:pPr>
              <w:pStyle w:val="AssignmentsLevel2"/>
              <w:numPr>
                <w:ilvl w:val="0"/>
                <w:numId w:val="0"/>
              </w:numPr>
            </w:pPr>
          </w:p>
          <w:p w14:paraId="081D18AF" w14:textId="77777777" w:rsidR="00934069" w:rsidRDefault="00934069" w:rsidP="0085390D">
            <w:pPr>
              <w:pStyle w:val="APACitation"/>
              <w:ind w:left="1080"/>
            </w:pPr>
            <w:r w:rsidRPr="004C1B28">
              <w:t xml:space="preserve">Lakhan, S., &amp; Khurana, M. (2008). </w:t>
            </w:r>
            <w:hyperlink r:id="rId54" w:history="1">
              <w:r w:rsidRPr="004C1B28">
                <w:rPr>
                  <w:rStyle w:val="Hyperlink"/>
                </w:rPr>
                <w:t>Intellectual property, copyright, and fair use in education</w:t>
              </w:r>
            </w:hyperlink>
            <w:r w:rsidRPr="004C1B28">
              <w:t xml:space="preserve">. </w:t>
            </w:r>
            <w:r w:rsidRPr="004C1B28">
              <w:rPr>
                <w:i/>
              </w:rPr>
              <w:t>Academic Leadership</w:t>
            </w:r>
            <w:r w:rsidRPr="004C1B28">
              <w:t xml:space="preserve"> (15337812), 6(4), 1.</w:t>
            </w:r>
          </w:p>
          <w:p w14:paraId="5F489F34" w14:textId="77777777" w:rsidR="00934069" w:rsidRDefault="00934069" w:rsidP="0085390D">
            <w:pPr>
              <w:pStyle w:val="AssignmentsLevel2"/>
              <w:numPr>
                <w:ilvl w:val="0"/>
                <w:numId w:val="0"/>
              </w:numPr>
            </w:pPr>
          </w:p>
          <w:p w14:paraId="00107F7C" w14:textId="77777777" w:rsidR="00934069" w:rsidRPr="004C1B28" w:rsidRDefault="00934069" w:rsidP="00934069">
            <w:pPr>
              <w:pStyle w:val="AssignmentsLevel2"/>
              <w:ind w:left="360"/>
            </w:pPr>
            <w:r w:rsidRPr="004C1B28">
              <w:t xml:space="preserve">Click on </w:t>
            </w:r>
            <w:r w:rsidRPr="004C1B28">
              <w:rPr>
                <w:b/>
              </w:rPr>
              <w:t>Full Text Finder</w:t>
            </w:r>
            <w:r w:rsidRPr="004C1B28">
              <w:t xml:space="preserve"> from the menu on the left</w:t>
            </w:r>
          </w:p>
          <w:p w14:paraId="13F7799D" w14:textId="77777777" w:rsidR="00934069" w:rsidRPr="004C1B28" w:rsidRDefault="00934069" w:rsidP="00934069">
            <w:pPr>
              <w:pStyle w:val="AssignmentsLevel2"/>
              <w:ind w:left="360"/>
            </w:pPr>
            <w:r w:rsidRPr="004C1B28">
              <w:t xml:space="preserve">Click on </w:t>
            </w:r>
            <w:r w:rsidRPr="004C1B28">
              <w:rPr>
                <w:b/>
              </w:rPr>
              <w:t>Can’t find it? Click here to request it for free through ArticleReach/Interlibrary Loan</w:t>
            </w:r>
          </w:p>
          <w:p w14:paraId="18012D0B" w14:textId="77777777" w:rsidR="00934069" w:rsidRPr="004C1B28" w:rsidRDefault="00934069" w:rsidP="00934069">
            <w:pPr>
              <w:pStyle w:val="AssignmentsLevel2"/>
              <w:ind w:left="360"/>
            </w:pPr>
            <w:r w:rsidRPr="004C1B28">
              <w:t>Type in your Name and Student ID in the spaces provided</w:t>
            </w:r>
          </w:p>
          <w:p w14:paraId="0029B830" w14:textId="77777777" w:rsidR="00934069" w:rsidRDefault="00934069" w:rsidP="00934069">
            <w:pPr>
              <w:pStyle w:val="AssignmentsLevel2"/>
              <w:ind w:left="360"/>
            </w:pPr>
            <w:r w:rsidRPr="004C1B28">
              <w:t>Request the article</w:t>
            </w:r>
          </w:p>
          <w:p w14:paraId="5B8BCBC4" w14:textId="77777777" w:rsidR="00934069" w:rsidRDefault="00934069" w:rsidP="0085390D">
            <w:pPr>
              <w:pStyle w:val="AssignmentsLevel2"/>
              <w:numPr>
                <w:ilvl w:val="0"/>
                <w:numId w:val="0"/>
              </w:numPr>
              <w:ind w:left="360" w:hanging="360"/>
            </w:pPr>
          </w:p>
          <w:p w14:paraId="1D150D0B" w14:textId="77777777" w:rsidR="00934069" w:rsidRPr="00AC56E0" w:rsidRDefault="00934069" w:rsidP="0085390D">
            <w:pPr>
              <w:pStyle w:val="AssignmentsLevel2"/>
              <w:numPr>
                <w:ilvl w:val="0"/>
                <w:numId w:val="0"/>
              </w:numPr>
              <w:ind w:left="360" w:hanging="360"/>
            </w:pPr>
            <w:r w:rsidRPr="000B3395">
              <w:rPr>
                <w:b/>
              </w:rPr>
              <w:t>Note</w:t>
            </w:r>
            <w:r>
              <w:t xml:space="preserve">. It may take a few days to receive a copy of the article. </w:t>
            </w:r>
          </w:p>
        </w:tc>
      </w:tr>
    </w:tbl>
    <w:p w14:paraId="285D0793" w14:textId="77777777" w:rsidR="00934069" w:rsidRDefault="00934069" w:rsidP="00934069">
      <w:pPr>
        <w:pStyle w:val="AssignmentsLevel1"/>
      </w:pPr>
    </w:p>
    <w:p w14:paraId="7B10107A" w14:textId="273C6B81" w:rsidR="00934069" w:rsidRDefault="00934069" w:rsidP="00934069">
      <w:pPr>
        <w:pStyle w:val="AssignmentsLevel1"/>
      </w:pPr>
      <w:r>
        <w:t>Assignments</w:t>
      </w:r>
    </w:p>
    <w:p w14:paraId="25D80D27" w14:textId="77777777" w:rsidR="00934069" w:rsidRPr="00AC56E0" w:rsidRDefault="00934069" w:rsidP="0093406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934069" w:rsidRPr="00AC56E0" w14:paraId="493AB343"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2550E09" w14:textId="77777777" w:rsidR="00934069" w:rsidRPr="00AC56E0" w:rsidRDefault="00934069" w:rsidP="0085390D">
            <w:pPr>
              <w:rPr>
                <w:rFonts w:cs="Arial"/>
                <w:b/>
              </w:rPr>
            </w:pPr>
            <w:r w:rsidRPr="00F261B5">
              <w:rPr>
                <w:rFonts w:cs="Arial"/>
                <w:b/>
              </w:rPr>
              <w:t>Policy Initiatives for Technology in the Curriculum</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4083089" w14:textId="77777777" w:rsidR="00934069" w:rsidRPr="00AC56E0" w:rsidRDefault="00934069" w:rsidP="0085390D">
            <w:pPr>
              <w:rPr>
                <w:rFonts w:cs="Arial"/>
              </w:rPr>
            </w:pPr>
            <w:r>
              <w:rPr>
                <w:rFonts w:cs="Arial"/>
              </w:rPr>
              <w:t>2.1</w:t>
            </w:r>
          </w:p>
        </w:tc>
      </w:tr>
      <w:tr w:rsidR="00934069" w:rsidRPr="00AC56E0" w14:paraId="2F1E8856" w14:textId="77777777" w:rsidTr="0085390D">
        <w:trPr>
          <w:trHeight w:val="199"/>
        </w:trPr>
        <w:tc>
          <w:tcPr>
            <w:tcW w:w="13050" w:type="dxa"/>
            <w:gridSpan w:val="2"/>
            <w:shd w:val="clear" w:color="auto" w:fill="auto"/>
            <w:tcMar>
              <w:top w:w="115" w:type="dxa"/>
              <w:left w:w="115" w:type="dxa"/>
              <w:bottom w:w="115" w:type="dxa"/>
              <w:right w:w="115" w:type="dxa"/>
            </w:tcMar>
          </w:tcPr>
          <w:p w14:paraId="6BFBF3B8" w14:textId="77777777" w:rsidR="00934069" w:rsidRDefault="00934069" w:rsidP="0085390D">
            <w:pPr>
              <w:rPr>
                <w:rFonts w:cs="Arial"/>
              </w:rPr>
            </w:pPr>
            <w:r w:rsidRPr="00F261B5">
              <w:rPr>
                <w:rFonts w:cs="Arial"/>
                <w:b/>
              </w:rPr>
              <w:t>Respond</w:t>
            </w:r>
            <w:r>
              <w:rPr>
                <w:rFonts w:cs="Arial"/>
              </w:rPr>
              <w:t xml:space="preserve"> to the following prompts in the Policy Initiatives for Technology in the Curriculum forum by Wednesday:</w:t>
            </w:r>
          </w:p>
          <w:p w14:paraId="13EE5188" w14:textId="77777777" w:rsidR="00934069" w:rsidRDefault="00934069" w:rsidP="00934069">
            <w:pPr>
              <w:pStyle w:val="AssignmentsLevel2"/>
              <w:ind w:left="360"/>
            </w:pPr>
            <w:r>
              <w:t>What are</w:t>
            </w:r>
            <w:r w:rsidRPr="00C7072B">
              <w:t xml:space="preserve"> the implications of the example policy initiatives and standards</w:t>
            </w:r>
            <w:r>
              <w:t>, from the readings,</w:t>
            </w:r>
            <w:r w:rsidRPr="00C7072B">
              <w:t xml:space="preserve"> on the classroom</w:t>
            </w:r>
            <w:r>
              <w:t>? On your lesson plan design from Week One? What are the general implications?</w:t>
            </w:r>
          </w:p>
          <w:p w14:paraId="38BA7A9D" w14:textId="77777777" w:rsidR="00934069" w:rsidRDefault="00934069" w:rsidP="00934069">
            <w:pPr>
              <w:pStyle w:val="AssignmentsLevel2"/>
              <w:ind w:left="360"/>
            </w:pPr>
            <w:r>
              <w:t>How would you modify your lesson plan design for Intellectual Property, Safety, Privacy, Access, Accessibility, and Digital Citizenship issues?</w:t>
            </w:r>
          </w:p>
          <w:p w14:paraId="64FEB951" w14:textId="77777777" w:rsidR="00934069" w:rsidRDefault="00934069" w:rsidP="00934069">
            <w:pPr>
              <w:pStyle w:val="AssignmentsLevel2"/>
              <w:ind w:left="360"/>
            </w:pPr>
            <w:r>
              <w:t xml:space="preserve"> Propose your own policy initiative for Technology in the Classroom.</w:t>
            </w:r>
          </w:p>
          <w:p w14:paraId="1B1841ED" w14:textId="77777777" w:rsidR="00934069" w:rsidRDefault="00934069" w:rsidP="0085390D">
            <w:pPr>
              <w:rPr>
                <w:rFonts w:cs="Arial"/>
              </w:rPr>
            </w:pPr>
          </w:p>
          <w:p w14:paraId="0CA5F159" w14:textId="77777777" w:rsidR="00934069" w:rsidRDefault="00934069" w:rsidP="0085390D">
            <w:pPr>
              <w:rPr>
                <w:rFonts w:cs="Arial"/>
              </w:rPr>
            </w:pPr>
            <w:r>
              <w:rPr>
                <w:rFonts w:cs="Arial"/>
                <w:b/>
              </w:rPr>
              <w:t>Reply</w:t>
            </w:r>
            <w:r>
              <w:rPr>
                <w:rFonts w:cs="Arial"/>
              </w:rPr>
              <w:t xml:space="preserve"> to three of your classmates’ posts by Sunday. </w:t>
            </w:r>
          </w:p>
          <w:p w14:paraId="1444D14F" w14:textId="77777777" w:rsidR="00934069" w:rsidRPr="00AC56E0" w:rsidRDefault="00934069" w:rsidP="0085390D">
            <w:pPr>
              <w:rPr>
                <w:rFonts w:cs="Arial"/>
              </w:rPr>
            </w:pPr>
            <w:r w:rsidRPr="0050138D">
              <w:rPr>
                <w:rFonts w:cs="Arial"/>
                <w:b/>
              </w:rPr>
              <w:t>Note</w:t>
            </w:r>
            <w:r>
              <w:rPr>
                <w:rFonts w:cs="Arial"/>
              </w:rPr>
              <w:t>. Reference your readings in your initial response and your replies to classmates’.</w:t>
            </w:r>
          </w:p>
        </w:tc>
      </w:tr>
    </w:tbl>
    <w:p w14:paraId="25EC12EE" w14:textId="77777777" w:rsidR="00486AE2" w:rsidRDefault="00486AE2" w:rsidP="00A055AB">
      <w:pPr>
        <w:pStyle w:val="AssignmentsLevel1"/>
      </w:pPr>
    </w:p>
    <w:p w14:paraId="6C9F0648" w14:textId="77777777" w:rsidR="00486AE2" w:rsidRDefault="00486AE2" w:rsidP="00486AE2">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86AE2" w:rsidRPr="00AC56E0" w14:paraId="3D090547" w14:textId="77777777" w:rsidTr="00E17E8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BC0DF7C" w14:textId="77777777" w:rsidR="00486AE2" w:rsidRPr="00AC56E0" w:rsidRDefault="00486AE2" w:rsidP="00E17E8E">
            <w:pPr>
              <w:rPr>
                <w:rFonts w:cs="Arial"/>
                <w:b/>
              </w:rPr>
            </w:pPr>
            <w:r>
              <w:rPr>
                <w:rFonts w:cs="Arial"/>
                <w:b/>
              </w:rPr>
              <w:lastRenderedPageBreak/>
              <w:t xml:space="preserve">Course Project: Educational Technology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14A5E1B" w14:textId="77777777" w:rsidR="00486AE2" w:rsidRPr="00AC56E0" w:rsidRDefault="00486AE2" w:rsidP="00E17E8E">
            <w:pPr>
              <w:rPr>
                <w:rFonts w:cs="Arial"/>
              </w:rPr>
            </w:pPr>
            <w:r>
              <w:rPr>
                <w:rFonts w:cs="Arial"/>
              </w:rPr>
              <w:t>CLO1, CLO2, CLO3</w:t>
            </w:r>
          </w:p>
        </w:tc>
      </w:tr>
      <w:tr w:rsidR="00486AE2" w:rsidRPr="00AC56E0" w14:paraId="2B93977F" w14:textId="77777777" w:rsidTr="00E17E8E">
        <w:trPr>
          <w:trHeight w:val="199"/>
        </w:trPr>
        <w:tc>
          <w:tcPr>
            <w:tcW w:w="13050" w:type="dxa"/>
            <w:gridSpan w:val="2"/>
            <w:shd w:val="clear" w:color="auto" w:fill="auto"/>
            <w:tcMar>
              <w:top w:w="115" w:type="dxa"/>
              <w:left w:w="115" w:type="dxa"/>
              <w:bottom w:w="115" w:type="dxa"/>
              <w:right w:w="115" w:type="dxa"/>
            </w:tcMar>
          </w:tcPr>
          <w:p w14:paraId="1E1C5BF9" w14:textId="77777777" w:rsidR="00486AE2" w:rsidRDefault="00486AE2" w:rsidP="00E17E8E">
            <w:pPr>
              <w:rPr>
                <w:rFonts w:cs="Arial"/>
              </w:rPr>
            </w:pPr>
            <w:r>
              <w:rPr>
                <w:rFonts w:cs="Arial"/>
                <w:b/>
              </w:rPr>
              <w:t>Imagine</w:t>
            </w:r>
            <w:r>
              <w:rPr>
                <w:rFonts w:cs="Arial"/>
              </w:rPr>
              <w:t xml:space="preserve"> the school district has issued a directive to incorporate more technology in the day to day activities of the school. For teachers this could be integrating technology tools into the curriculum, for administrators or instructional designers this could be creating a technology resource page for the teachers. </w:t>
            </w:r>
          </w:p>
          <w:p w14:paraId="41011781" w14:textId="77777777" w:rsidR="00486AE2" w:rsidRPr="00E81327" w:rsidRDefault="00486AE2" w:rsidP="00E17E8E">
            <w:pPr>
              <w:rPr>
                <w:rFonts w:cs="Arial"/>
                <w:b/>
              </w:rPr>
            </w:pPr>
            <w:r w:rsidRPr="00E81327">
              <w:rPr>
                <w:rFonts w:cs="Arial"/>
                <w:b/>
              </w:rPr>
              <w:t>Part I: Project Design</w:t>
            </w:r>
          </w:p>
          <w:p w14:paraId="61EF849B" w14:textId="77777777" w:rsidR="00486AE2" w:rsidRDefault="00486AE2" w:rsidP="00E17E8E">
            <w:pPr>
              <w:pStyle w:val="AssignmentsLevel2"/>
              <w:ind w:left="360"/>
            </w:pPr>
            <w:r w:rsidRPr="003767B1">
              <w:rPr>
                <w:b/>
              </w:rPr>
              <w:t>Locate</w:t>
            </w:r>
            <w:r>
              <w:t xml:space="preserve"> classmates’ with similar areas of interest to form groups of 2-3 people by the end of Week One. </w:t>
            </w:r>
          </w:p>
          <w:p w14:paraId="3CBF18DB" w14:textId="77777777" w:rsidR="00486AE2" w:rsidRDefault="00486AE2" w:rsidP="00E17E8E">
            <w:pPr>
              <w:pStyle w:val="AssignmentsLevel2"/>
              <w:numPr>
                <w:ilvl w:val="0"/>
                <w:numId w:val="0"/>
              </w:numPr>
              <w:ind w:left="360"/>
            </w:pPr>
          </w:p>
          <w:p w14:paraId="0A296EA4" w14:textId="77777777" w:rsidR="00486AE2" w:rsidRDefault="00486AE2" w:rsidP="00E17E8E">
            <w:pPr>
              <w:pStyle w:val="AssignmentsLevel2"/>
              <w:ind w:left="360"/>
            </w:pPr>
            <w:r>
              <w:rPr>
                <w:b/>
              </w:rPr>
              <w:t>Select</w:t>
            </w:r>
            <w:r>
              <w:t xml:space="preserve"> a freeware or software application to build</w:t>
            </w:r>
            <w:r w:rsidRPr="000845FC">
              <w:t xml:space="preserve"> your </w:t>
            </w:r>
            <w:r>
              <w:t>Educational Technology Project. Explore possible options provided below or propose your own suggestions:</w:t>
            </w:r>
          </w:p>
          <w:p w14:paraId="72863E53" w14:textId="77777777" w:rsidR="00486AE2" w:rsidRDefault="00486AE2" w:rsidP="00E17E8E">
            <w:pPr>
              <w:pStyle w:val="AssignmentsLevel3"/>
              <w:tabs>
                <w:tab w:val="num" w:pos="360"/>
              </w:tabs>
              <w:ind w:left="720"/>
            </w:pPr>
            <w:hyperlink r:id="rId55" w:history="1">
              <w:r w:rsidRPr="000845FC">
                <w:rPr>
                  <w:rStyle w:val="Hyperlink"/>
                </w:rPr>
                <w:t>EZClassSites</w:t>
              </w:r>
            </w:hyperlink>
          </w:p>
          <w:p w14:paraId="2311F190" w14:textId="77777777" w:rsidR="00486AE2" w:rsidRDefault="00486AE2" w:rsidP="00E17E8E">
            <w:pPr>
              <w:pStyle w:val="AssignmentsLevel3"/>
              <w:tabs>
                <w:tab w:val="num" w:pos="360"/>
              </w:tabs>
              <w:ind w:left="720"/>
            </w:pPr>
            <w:hyperlink r:id="rId56" w:history="1">
              <w:r w:rsidRPr="000845FC">
                <w:rPr>
                  <w:rStyle w:val="Hyperlink"/>
                </w:rPr>
                <w:t>Weebly</w:t>
              </w:r>
            </w:hyperlink>
          </w:p>
          <w:p w14:paraId="026CDB16" w14:textId="77777777" w:rsidR="00486AE2" w:rsidRPr="003160FD" w:rsidRDefault="00486AE2" w:rsidP="00E17E8E">
            <w:pPr>
              <w:pStyle w:val="AssignmentsLevel3"/>
              <w:tabs>
                <w:tab w:val="num" w:pos="360"/>
              </w:tabs>
              <w:ind w:left="720"/>
              <w:rPr>
                <w:rStyle w:val="Hyperlink"/>
                <w:color w:val="auto"/>
                <w:u w:val="none"/>
              </w:rPr>
            </w:pPr>
            <w:hyperlink r:id="rId57" w:history="1">
              <w:r w:rsidRPr="000845FC">
                <w:rPr>
                  <w:rStyle w:val="Hyperlink"/>
                </w:rPr>
                <w:t>Google Sites</w:t>
              </w:r>
            </w:hyperlink>
          </w:p>
          <w:p w14:paraId="251D9031" w14:textId="77777777" w:rsidR="00486AE2" w:rsidRDefault="00486AE2" w:rsidP="00E17E8E">
            <w:pPr>
              <w:pStyle w:val="AssignmentsLevel3"/>
              <w:numPr>
                <w:ilvl w:val="0"/>
                <w:numId w:val="0"/>
              </w:numPr>
              <w:ind w:left="720"/>
            </w:pPr>
          </w:p>
          <w:p w14:paraId="7A31804A" w14:textId="77777777" w:rsidR="00486AE2" w:rsidRDefault="00486AE2" w:rsidP="00E17E8E">
            <w:pPr>
              <w:pStyle w:val="AssignmentsLevel2"/>
              <w:ind w:left="360"/>
            </w:pPr>
            <w:r w:rsidRPr="00E81327">
              <w:rPr>
                <w:b/>
              </w:rPr>
              <w:t>Note</w:t>
            </w:r>
            <w:r>
              <w:t xml:space="preserve">. You are not limited to the option provided. It is encouraged that you test you comfort levels and use applications or resources you are not familiar with. </w:t>
            </w:r>
          </w:p>
          <w:p w14:paraId="58139B94" w14:textId="77777777" w:rsidR="00486AE2" w:rsidRDefault="00486AE2" w:rsidP="00E17E8E">
            <w:pPr>
              <w:pStyle w:val="AssignmentsLevel2"/>
              <w:numPr>
                <w:ilvl w:val="0"/>
                <w:numId w:val="0"/>
              </w:numPr>
              <w:ind w:left="360"/>
            </w:pPr>
          </w:p>
          <w:p w14:paraId="034470FC" w14:textId="77777777" w:rsidR="00486AE2" w:rsidRDefault="00486AE2" w:rsidP="00E17E8E">
            <w:pPr>
              <w:pStyle w:val="AssignmentsLevel2"/>
              <w:ind w:left="360"/>
            </w:pPr>
            <w:r>
              <w:rPr>
                <w:b/>
              </w:rPr>
              <w:t>Incorporate</w:t>
            </w:r>
            <w:r>
              <w:t xml:space="preserve"> or provide resources and support for the following elements in your Project:</w:t>
            </w:r>
          </w:p>
          <w:p w14:paraId="73AF1C74" w14:textId="77777777" w:rsidR="00486AE2" w:rsidRDefault="00486AE2" w:rsidP="00E17E8E">
            <w:pPr>
              <w:pStyle w:val="AssignmentsLevel3"/>
              <w:tabs>
                <w:tab w:val="num" w:pos="360"/>
              </w:tabs>
              <w:ind w:left="720"/>
            </w:pPr>
            <w:r>
              <w:t xml:space="preserve">Television and video </w:t>
            </w:r>
            <w:r w:rsidRPr="00A07B61">
              <w:rPr>
                <w:i/>
              </w:rPr>
              <w:t>(Week Three)</w:t>
            </w:r>
            <w:r>
              <w:t xml:space="preserve"> </w:t>
            </w:r>
          </w:p>
          <w:p w14:paraId="1FE39517" w14:textId="77777777" w:rsidR="00486AE2" w:rsidRDefault="00486AE2" w:rsidP="00E17E8E">
            <w:pPr>
              <w:pStyle w:val="AssignmentsLevel3"/>
              <w:tabs>
                <w:tab w:val="num" w:pos="360"/>
              </w:tabs>
              <w:ind w:left="720"/>
            </w:pPr>
            <w:r>
              <w:t xml:space="preserve">Instructional design theories </w:t>
            </w:r>
            <w:r w:rsidRPr="00A07B61">
              <w:rPr>
                <w:i/>
              </w:rPr>
              <w:t>(Week Three)</w:t>
            </w:r>
          </w:p>
          <w:p w14:paraId="78DB6300" w14:textId="77777777" w:rsidR="00486AE2" w:rsidRDefault="00486AE2" w:rsidP="00E17E8E">
            <w:pPr>
              <w:pStyle w:val="AssignmentsLevel3"/>
              <w:tabs>
                <w:tab w:val="num" w:pos="360"/>
              </w:tabs>
              <w:ind w:left="720"/>
            </w:pPr>
            <w:r>
              <w:t xml:space="preserve">Situated cognition </w:t>
            </w:r>
            <w:r w:rsidRPr="00A07B61">
              <w:rPr>
                <w:i/>
              </w:rPr>
              <w:t>(Week Four)</w:t>
            </w:r>
            <w:r>
              <w:t xml:space="preserve"> </w:t>
            </w:r>
          </w:p>
          <w:p w14:paraId="1371FA6D" w14:textId="77777777" w:rsidR="00486AE2" w:rsidRDefault="00486AE2" w:rsidP="00E17E8E">
            <w:pPr>
              <w:pStyle w:val="AssignmentsLevel3"/>
              <w:tabs>
                <w:tab w:val="num" w:pos="360"/>
              </w:tabs>
              <w:ind w:left="720"/>
            </w:pPr>
            <w:r>
              <w:t xml:space="preserve">Anchored instruction </w:t>
            </w:r>
            <w:r w:rsidRPr="00A07B61">
              <w:rPr>
                <w:i/>
              </w:rPr>
              <w:t>(Week Four)</w:t>
            </w:r>
            <w:r>
              <w:t xml:space="preserve"> </w:t>
            </w:r>
          </w:p>
          <w:p w14:paraId="16A0F227" w14:textId="77777777" w:rsidR="00486AE2" w:rsidRDefault="00486AE2" w:rsidP="00E17E8E">
            <w:pPr>
              <w:pStyle w:val="AssignmentsLevel3"/>
              <w:tabs>
                <w:tab w:val="num" w:pos="360"/>
              </w:tabs>
              <w:ind w:left="720"/>
            </w:pPr>
            <w:r>
              <w:t xml:space="preserve">Goal-based Scenario </w:t>
            </w:r>
            <w:r w:rsidRPr="00A07B61">
              <w:rPr>
                <w:i/>
              </w:rPr>
              <w:t>(Week Four)</w:t>
            </w:r>
            <w:r>
              <w:t xml:space="preserve"> </w:t>
            </w:r>
          </w:p>
          <w:p w14:paraId="377691BE" w14:textId="77777777" w:rsidR="00486AE2" w:rsidRDefault="00486AE2" w:rsidP="00E17E8E">
            <w:pPr>
              <w:pStyle w:val="AssignmentsLevel3"/>
              <w:tabs>
                <w:tab w:val="num" w:pos="360"/>
              </w:tabs>
              <w:ind w:left="720"/>
            </w:pPr>
            <w:r>
              <w:t xml:space="preserve">Learning by design </w:t>
            </w:r>
            <w:r w:rsidRPr="00A07B61">
              <w:rPr>
                <w:i/>
              </w:rPr>
              <w:t>(Week Five)</w:t>
            </w:r>
          </w:p>
          <w:p w14:paraId="5AC1FC1D" w14:textId="77777777" w:rsidR="00486AE2" w:rsidRDefault="00486AE2" w:rsidP="00E17E8E">
            <w:pPr>
              <w:pStyle w:val="AssignmentsLevel3"/>
              <w:tabs>
                <w:tab w:val="num" w:pos="360"/>
              </w:tabs>
              <w:ind w:left="720"/>
            </w:pPr>
            <w:r>
              <w:t xml:space="preserve">Teaching agents </w:t>
            </w:r>
            <w:r w:rsidRPr="00A07B61">
              <w:rPr>
                <w:i/>
              </w:rPr>
              <w:t>(Week Five)</w:t>
            </w:r>
          </w:p>
          <w:p w14:paraId="5EF1D96C" w14:textId="77777777" w:rsidR="00486AE2" w:rsidRDefault="00486AE2" w:rsidP="00E17E8E">
            <w:pPr>
              <w:pStyle w:val="AssignmentsLevel3"/>
              <w:tabs>
                <w:tab w:val="num" w:pos="360"/>
              </w:tabs>
              <w:ind w:left="720"/>
            </w:pPr>
            <w:r>
              <w:t xml:space="preserve">Gaming, simulation, micro worlds, or programming </w:t>
            </w:r>
            <w:r w:rsidRPr="00A07B61">
              <w:rPr>
                <w:i/>
              </w:rPr>
              <w:t>(Week Six)</w:t>
            </w:r>
            <w:r>
              <w:t xml:space="preserve"> </w:t>
            </w:r>
          </w:p>
          <w:p w14:paraId="7F2EEBDB" w14:textId="77777777" w:rsidR="00486AE2" w:rsidRDefault="00486AE2" w:rsidP="00E17E8E">
            <w:pPr>
              <w:pStyle w:val="AssignmentsLevel3"/>
              <w:tabs>
                <w:tab w:val="num" w:pos="360"/>
              </w:tabs>
              <w:ind w:left="720"/>
            </w:pPr>
            <w:r>
              <w:t xml:space="preserve">Situated learning, social networking, virtual learning communities, and collaboration </w:t>
            </w:r>
            <w:r w:rsidRPr="00A07B61">
              <w:rPr>
                <w:i/>
              </w:rPr>
              <w:t>(Week Seven)</w:t>
            </w:r>
            <w:r>
              <w:t xml:space="preserve"> </w:t>
            </w:r>
          </w:p>
          <w:p w14:paraId="461B38C7" w14:textId="77777777" w:rsidR="00486AE2" w:rsidRDefault="00486AE2" w:rsidP="00E17E8E">
            <w:pPr>
              <w:pStyle w:val="AssignmentsLevel2"/>
              <w:numPr>
                <w:ilvl w:val="0"/>
                <w:numId w:val="0"/>
              </w:numPr>
            </w:pPr>
          </w:p>
          <w:p w14:paraId="1D5E0CD3" w14:textId="77777777" w:rsidR="00486AE2" w:rsidRDefault="00486AE2" w:rsidP="00E17E8E">
            <w:pPr>
              <w:pStyle w:val="AssignmentsLevel2"/>
              <w:numPr>
                <w:ilvl w:val="0"/>
                <w:numId w:val="0"/>
              </w:numPr>
            </w:pPr>
            <w:r w:rsidRPr="00AC50C5">
              <w:rPr>
                <w:b/>
              </w:rPr>
              <w:t>Support</w:t>
            </w:r>
            <w:r>
              <w:t xml:space="preserve"> your project design with references from the course readings. </w:t>
            </w:r>
          </w:p>
          <w:p w14:paraId="3C1ECF06" w14:textId="77777777" w:rsidR="00486AE2" w:rsidRDefault="00486AE2" w:rsidP="00E17E8E">
            <w:pPr>
              <w:pStyle w:val="AssignmentsLevel2"/>
              <w:numPr>
                <w:ilvl w:val="0"/>
                <w:numId w:val="0"/>
              </w:numPr>
            </w:pPr>
          </w:p>
          <w:p w14:paraId="04F8E0E4" w14:textId="77777777" w:rsidR="00486AE2" w:rsidRPr="00E81327" w:rsidRDefault="00486AE2" w:rsidP="00E17E8E">
            <w:pPr>
              <w:pStyle w:val="AssignmentsLevel2"/>
              <w:numPr>
                <w:ilvl w:val="0"/>
                <w:numId w:val="0"/>
              </w:numPr>
              <w:rPr>
                <w:b/>
              </w:rPr>
            </w:pPr>
            <w:r w:rsidRPr="00E81327">
              <w:rPr>
                <w:b/>
              </w:rPr>
              <w:t>Part II: Documentation Support</w:t>
            </w:r>
          </w:p>
          <w:p w14:paraId="5AD837C9" w14:textId="77777777" w:rsidR="00486AE2" w:rsidRDefault="00486AE2" w:rsidP="00E17E8E">
            <w:pPr>
              <w:pStyle w:val="AssignmentsLevel2"/>
              <w:numPr>
                <w:ilvl w:val="0"/>
                <w:numId w:val="0"/>
              </w:numPr>
            </w:pPr>
          </w:p>
          <w:p w14:paraId="33E0F343" w14:textId="77777777" w:rsidR="00486AE2" w:rsidRDefault="00486AE2" w:rsidP="00E17E8E">
            <w:pPr>
              <w:pStyle w:val="AssignmentsLevel2"/>
              <w:ind w:left="360"/>
            </w:pPr>
            <w:r w:rsidRPr="005E2A6C">
              <w:rPr>
                <w:b/>
              </w:rPr>
              <w:t>Write</w:t>
            </w:r>
            <w:r>
              <w:t xml:space="preserve"> a 1,200-to 1,500-word paper that describes how each of the above elements were incorporated into your Educational Technology Project. Include references to course readings.</w:t>
            </w:r>
          </w:p>
          <w:p w14:paraId="57E111A1" w14:textId="77777777" w:rsidR="00486AE2" w:rsidRDefault="00486AE2" w:rsidP="00E17E8E">
            <w:pPr>
              <w:pStyle w:val="AssignmentsLevel2"/>
              <w:numPr>
                <w:ilvl w:val="0"/>
                <w:numId w:val="0"/>
              </w:numPr>
            </w:pPr>
          </w:p>
          <w:p w14:paraId="706E217B" w14:textId="77777777" w:rsidR="00486AE2" w:rsidRDefault="00486AE2" w:rsidP="00E17E8E">
            <w:pPr>
              <w:pStyle w:val="AssignmentsLevel2"/>
              <w:ind w:left="360"/>
            </w:pPr>
            <w:r w:rsidRPr="005E2A6C">
              <w:rPr>
                <w:b/>
              </w:rPr>
              <w:t>Submit</w:t>
            </w:r>
            <w:r>
              <w:t xml:space="preserve"> the paper and a link to your project by Tuesday.</w:t>
            </w:r>
          </w:p>
          <w:p w14:paraId="4C075D46" w14:textId="77777777" w:rsidR="00486AE2" w:rsidRPr="00E81327" w:rsidRDefault="00486AE2" w:rsidP="00E17E8E">
            <w:pPr>
              <w:rPr>
                <w:rFonts w:cs="Arial"/>
                <w:b/>
              </w:rPr>
            </w:pPr>
            <w:r w:rsidRPr="00E81327">
              <w:rPr>
                <w:rFonts w:cs="Arial"/>
                <w:b/>
              </w:rPr>
              <w:t>Part III: Presentation</w:t>
            </w:r>
          </w:p>
          <w:p w14:paraId="51922E5B" w14:textId="77777777" w:rsidR="00486AE2" w:rsidRDefault="00486AE2" w:rsidP="00E17E8E">
            <w:pPr>
              <w:pStyle w:val="AssignmentsLevel2"/>
              <w:ind w:left="360"/>
            </w:pPr>
            <w:r w:rsidRPr="00E81327">
              <w:rPr>
                <w:b/>
              </w:rPr>
              <w:t>Create</w:t>
            </w:r>
            <w:r>
              <w:t xml:space="preserve"> a 2-to 3-minute narrated and animated presentation to the school district highlighting the main points of your Educational Technology Project. Include references to course readings. </w:t>
            </w:r>
          </w:p>
          <w:p w14:paraId="7009306C" w14:textId="77777777" w:rsidR="00486AE2" w:rsidRPr="00AC56E0" w:rsidRDefault="00486AE2" w:rsidP="00E17E8E">
            <w:pPr>
              <w:pStyle w:val="AssignmentsLevel2"/>
              <w:ind w:left="360"/>
            </w:pPr>
            <w:r w:rsidRPr="006765DA">
              <w:rPr>
                <w:b/>
              </w:rPr>
              <w:t>Present</w:t>
            </w:r>
            <w:r>
              <w:t xml:space="preserve"> your project to a partner group by Thursday.  </w:t>
            </w:r>
          </w:p>
        </w:tc>
      </w:tr>
    </w:tbl>
    <w:p w14:paraId="040EE4B5" w14:textId="04755FE2" w:rsidR="00A055AB" w:rsidRPr="00AC56E0" w:rsidRDefault="00A055AB" w:rsidP="00A055AB">
      <w:pPr>
        <w:pStyle w:val="AssignmentsLevel1"/>
      </w:pPr>
      <w:r w:rsidRPr="00AC56E0">
        <w:lastRenderedPageBreak/>
        <w:br w:type="page"/>
      </w:r>
    </w:p>
    <w:p w14:paraId="73F095C9" w14:textId="60AE2AA8" w:rsidR="00646A4E" w:rsidRDefault="00646A4E" w:rsidP="00646A4E">
      <w:pPr>
        <w:pStyle w:val="Heading2"/>
      </w:pPr>
      <w:bookmarkStart w:id="45" w:name="_Toc529631832"/>
      <w:bookmarkStart w:id="46" w:name="_Toc530729589"/>
      <w:r>
        <w:lastRenderedPageBreak/>
        <w:t>Course:  Setting Classroom Procedures</w:t>
      </w:r>
      <w:bookmarkEnd w:id="45"/>
      <w:r w:rsidR="00651B8B">
        <w:t xml:space="preserve"> </w:t>
      </w:r>
      <w:r w:rsidR="00AD14A8">
        <w:t>(</w:t>
      </w:r>
      <w:r w:rsidR="00651B8B">
        <w:t>Seminar</w:t>
      </w:r>
      <w:r w:rsidR="00AD14A8">
        <w:t>)</w:t>
      </w:r>
      <w:bookmarkEnd w:id="46"/>
    </w:p>
    <w:p w14:paraId="6FAF30EF" w14:textId="77777777" w:rsidR="00646A4E" w:rsidRDefault="00646A4E" w:rsidP="00646A4E"/>
    <w:p w14:paraId="2EF536D6" w14:textId="77777777" w:rsidR="00646A4E" w:rsidRDefault="00646A4E" w:rsidP="00646A4E">
      <w:pPr>
        <w:pStyle w:val="Heading3"/>
      </w:pPr>
      <w:bookmarkStart w:id="47" w:name="_Toc529631833"/>
      <w:bookmarkStart w:id="48" w:name="_Toc530729590"/>
      <w:r>
        <w:t>Course Learning Outcomes</w:t>
      </w:r>
      <w:bookmarkEnd w:id="47"/>
      <w:bookmarkEnd w:id="48"/>
    </w:p>
    <w:p w14:paraId="10458CE2" w14:textId="77777777" w:rsidR="00646A4E" w:rsidRDefault="00646A4E" w:rsidP="00646A4E"/>
    <w:tbl>
      <w:tblPr>
        <w:tblStyle w:val="TableGrid"/>
        <w:tblW w:w="5000" w:type="pct"/>
        <w:tblLook w:val="04A0" w:firstRow="1" w:lastRow="0" w:firstColumn="1" w:lastColumn="0" w:noHBand="0" w:noVBand="1"/>
      </w:tblPr>
      <w:tblGrid>
        <w:gridCol w:w="12950"/>
      </w:tblGrid>
      <w:tr w:rsidR="00646A4E" w14:paraId="7645C70C" w14:textId="77777777" w:rsidTr="0085390D">
        <w:tc>
          <w:tcPr>
            <w:tcW w:w="285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573A651C" w14:textId="77777777" w:rsidR="00646A4E" w:rsidRDefault="00646A4E" w:rsidP="0085390D">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646A4E" w14:paraId="7C399893"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6DF21C6E" w14:textId="77777777" w:rsidR="00646A4E" w:rsidRDefault="00646A4E" w:rsidP="0085390D">
            <w:pPr>
              <w:tabs>
                <w:tab w:val="left" w:pos="0"/>
              </w:tabs>
              <w:spacing w:before="40" w:after="40"/>
              <w:rPr>
                <w:rFonts w:cs="Arial"/>
                <w:sz w:val="20"/>
                <w:szCs w:val="20"/>
              </w:rPr>
            </w:pPr>
            <w:r>
              <w:rPr>
                <w:rFonts w:cs="Arial"/>
                <w:b/>
                <w:sz w:val="20"/>
                <w:szCs w:val="20"/>
              </w:rPr>
              <w:t>CLO1:</w:t>
            </w:r>
            <w:r>
              <w:rPr>
                <w:rFonts w:cs="Arial"/>
                <w:sz w:val="20"/>
                <w:szCs w:val="20"/>
              </w:rPr>
              <w:t xml:space="preserve"> Describe classroom management strategies to create and maintain effective environments for student learning.</w:t>
            </w:r>
          </w:p>
        </w:tc>
      </w:tr>
      <w:tr w:rsidR="00646A4E" w14:paraId="20636E8A"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489F3FE7" w14:textId="77777777" w:rsidR="00646A4E" w:rsidRDefault="00646A4E" w:rsidP="0085390D">
            <w:pPr>
              <w:tabs>
                <w:tab w:val="left" w:pos="0"/>
              </w:tabs>
              <w:spacing w:before="40" w:after="40"/>
              <w:rPr>
                <w:rFonts w:cs="Arial"/>
                <w:sz w:val="20"/>
                <w:szCs w:val="20"/>
              </w:rPr>
            </w:pPr>
            <w:r>
              <w:rPr>
                <w:rFonts w:cs="Arial"/>
                <w:b/>
                <w:sz w:val="20"/>
                <w:szCs w:val="20"/>
              </w:rPr>
              <w:t>CLO2:</w:t>
            </w:r>
            <w:r>
              <w:rPr>
                <w:rFonts w:cs="Arial"/>
                <w:sz w:val="20"/>
                <w:szCs w:val="20"/>
              </w:rPr>
              <w:t xml:space="preserve"> Apply classroom management strategies to specific classroom settings. </w:t>
            </w:r>
          </w:p>
        </w:tc>
      </w:tr>
      <w:tr w:rsidR="00646A4E" w14:paraId="57333C54"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21947402" w14:textId="77777777" w:rsidR="00646A4E" w:rsidRDefault="00646A4E" w:rsidP="0085390D">
            <w:pPr>
              <w:tabs>
                <w:tab w:val="left" w:pos="0"/>
              </w:tabs>
              <w:spacing w:before="40" w:after="40"/>
              <w:rPr>
                <w:rFonts w:cs="Arial"/>
                <w:sz w:val="20"/>
                <w:szCs w:val="20"/>
              </w:rPr>
            </w:pPr>
            <w:r>
              <w:rPr>
                <w:rFonts w:cs="Arial"/>
                <w:b/>
                <w:sz w:val="20"/>
                <w:szCs w:val="20"/>
              </w:rPr>
              <w:t>CLO3:</w:t>
            </w:r>
            <w:r>
              <w:rPr>
                <w:rFonts w:cs="Arial"/>
                <w:sz w:val="20"/>
                <w:szCs w:val="20"/>
              </w:rPr>
              <w:t xml:space="preserve"> Analyze the effectiveness of classroom management strategies to specific classroom settings. </w:t>
            </w:r>
          </w:p>
        </w:tc>
      </w:tr>
      <w:tr w:rsidR="00646A4E" w14:paraId="4A138E7F" w14:textId="77777777" w:rsidTr="0085390D">
        <w:tc>
          <w:tcPr>
            <w:tcW w:w="2853" w:type="pct"/>
            <w:tcBorders>
              <w:top w:val="single" w:sz="4" w:space="0" w:color="000000"/>
              <w:left w:val="single" w:sz="4" w:space="0" w:color="000000"/>
              <w:bottom w:val="single" w:sz="4" w:space="0" w:color="000000"/>
              <w:right w:val="single" w:sz="4" w:space="0" w:color="000000"/>
            </w:tcBorders>
            <w:hideMark/>
          </w:tcPr>
          <w:p w14:paraId="639E46EB" w14:textId="77777777" w:rsidR="00646A4E" w:rsidRDefault="00646A4E" w:rsidP="0085390D">
            <w:pPr>
              <w:tabs>
                <w:tab w:val="left" w:pos="0"/>
              </w:tabs>
              <w:spacing w:before="40" w:after="40"/>
              <w:rPr>
                <w:rFonts w:cs="Arial"/>
                <w:sz w:val="20"/>
                <w:szCs w:val="20"/>
              </w:rPr>
            </w:pPr>
            <w:r>
              <w:rPr>
                <w:rFonts w:cs="Arial"/>
                <w:b/>
                <w:sz w:val="20"/>
                <w:szCs w:val="20"/>
              </w:rPr>
              <w:t>CLO4:</w:t>
            </w:r>
            <w:r>
              <w:rPr>
                <w:rFonts w:cs="Arial"/>
                <w:sz w:val="20"/>
                <w:szCs w:val="20"/>
              </w:rPr>
              <w:t xml:space="preserve"> Reflect on classroom management approaches and strategies.</w:t>
            </w:r>
          </w:p>
        </w:tc>
      </w:tr>
    </w:tbl>
    <w:p w14:paraId="6B4E71E7" w14:textId="77777777" w:rsidR="00646A4E" w:rsidRDefault="00646A4E" w:rsidP="00646A4E"/>
    <w:p w14:paraId="3B74ADF8" w14:textId="6D029DD9" w:rsidR="00646A4E" w:rsidRDefault="00AD14A8" w:rsidP="00646A4E">
      <w:pPr>
        <w:pStyle w:val="Heading3"/>
      </w:pPr>
      <w:bookmarkStart w:id="49" w:name="_Toc529631834"/>
      <w:bookmarkStart w:id="50" w:name="_Toc530729591"/>
      <w:r>
        <w:t>Course</w:t>
      </w:r>
      <w:r w:rsidR="00646A4E">
        <w:t xml:space="preserve"> Structure</w:t>
      </w:r>
      <w:bookmarkEnd w:id="49"/>
      <w:bookmarkEnd w:id="50"/>
    </w:p>
    <w:p w14:paraId="0642D119" w14:textId="77777777" w:rsidR="00646A4E" w:rsidRDefault="00646A4E" w:rsidP="00646A4E">
      <w:pPr>
        <w:spacing w:after="0" w:line="240" w:lineRule="auto"/>
        <w:textAlignment w:val="baseline"/>
      </w:pPr>
      <w:r>
        <w:t>Planning, Teaching, Analysis, Self-Assessment Segments</w:t>
      </w:r>
    </w:p>
    <w:p w14:paraId="4C5C62EE" w14:textId="77777777" w:rsidR="00646A4E" w:rsidRDefault="00646A4E" w:rsidP="00646A4E"/>
    <w:p w14:paraId="0F4C1CCE" w14:textId="77777777" w:rsidR="00646A4E" w:rsidRPr="00AC56E0" w:rsidRDefault="00646A4E" w:rsidP="00646A4E">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92"/>
        <w:gridCol w:w="2086"/>
        <w:gridCol w:w="2722"/>
        <w:gridCol w:w="1487"/>
      </w:tblGrid>
      <w:tr w:rsidR="00646A4E" w:rsidRPr="00AC56E0" w14:paraId="028EDAE2" w14:textId="77777777" w:rsidTr="0085390D">
        <w:tc>
          <w:tcPr>
            <w:tcW w:w="265" w:type="dxa"/>
            <w:tcBorders>
              <w:top w:val="single" w:sz="4" w:space="0" w:color="auto"/>
              <w:bottom w:val="single" w:sz="4" w:space="0" w:color="auto"/>
            </w:tcBorders>
            <w:shd w:val="clear" w:color="auto" w:fill="005391"/>
            <w:vAlign w:val="center"/>
          </w:tcPr>
          <w:p w14:paraId="75F9C43A" w14:textId="77777777" w:rsidR="00646A4E" w:rsidRPr="00AC56E0" w:rsidRDefault="00646A4E" w:rsidP="0085390D">
            <w:pPr>
              <w:rPr>
                <w:b/>
                <w:color w:val="FFFFFF" w:themeColor="background1"/>
              </w:rPr>
            </w:pPr>
          </w:p>
        </w:tc>
        <w:tc>
          <w:tcPr>
            <w:tcW w:w="6660" w:type="dxa"/>
            <w:tcBorders>
              <w:top w:val="single" w:sz="4" w:space="0" w:color="auto"/>
              <w:bottom w:val="single" w:sz="4" w:space="0" w:color="auto"/>
            </w:tcBorders>
            <w:shd w:val="clear" w:color="auto" w:fill="005391"/>
            <w:vAlign w:val="center"/>
          </w:tcPr>
          <w:p w14:paraId="09E9EA85" w14:textId="77777777" w:rsidR="00646A4E" w:rsidRPr="00AC56E0" w:rsidRDefault="00646A4E" w:rsidP="0085390D">
            <w:pPr>
              <w:rPr>
                <w:b/>
                <w:color w:val="FFFFFF" w:themeColor="background1"/>
                <w:sz w:val="22"/>
                <w:szCs w:val="22"/>
              </w:rPr>
            </w:pPr>
            <w:r w:rsidRPr="00AC56E0">
              <w:rPr>
                <w:b/>
                <w:color w:val="FFFFFF" w:themeColor="background1"/>
                <w:sz w:val="22"/>
                <w:szCs w:val="22"/>
              </w:rPr>
              <w:t>Assessment</w:t>
            </w:r>
          </w:p>
        </w:tc>
        <w:tc>
          <w:tcPr>
            <w:tcW w:w="2160" w:type="dxa"/>
            <w:tcBorders>
              <w:top w:val="single" w:sz="4" w:space="0" w:color="auto"/>
              <w:bottom w:val="single" w:sz="4" w:space="0" w:color="auto"/>
            </w:tcBorders>
            <w:shd w:val="clear" w:color="auto" w:fill="005391"/>
          </w:tcPr>
          <w:p w14:paraId="6DD6B71F" w14:textId="77777777" w:rsidR="00646A4E" w:rsidRPr="00AC56E0" w:rsidRDefault="00646A4E" w:rsidP="0085390D">
            <w:pPr>
              <w:jc w:val="center"/>
              <w:rPr>
                <w:b/>
                <w:color w:val="FFFFFF" w:themeColor="background1"/>
                <w:sz w:val="22"/>
                <w:szCs w:val="22"/>
              </w:rPr>
            </w:pPr>
            <w:r w:rsidRPr="00AC56E0">
              <w:rPr>
                <w:b/>
                <w:color w:val="FFFFFF" w:themeColor="background1"/>
                <w:sz w:val="22"/>
                <w:szCs w:val="22"/>
              </w:rPr>
              <w:t>Due</w:t>
            </w:r>
          </w:p>
        </w:tc>
        <w:tc>
          <w:tcPr>
            <w:tcW w:w="2790" w:type="dxa"/>
            <w:tcBorders>
              <w:top w:val="single" w:sz="4" w:space="0" w:color="auto"/>
              <w:bottom w:val="single" w:sz="4" w:space="0" w:color="auto"/>
            </w:tcBorders>
            <w:shd w:val="clear" w:color="auto" w:fill="005391"/>
          </w:tcPr>
          <w:p w14:paraId="613C130D" w14:textId="77777777" w:rsidR="00646A4E" w:rsidRPr="00AC56E0" w:rsidRDefault="00646A4E" w:rsidP="0085390D">
            <w:pPr>
              <w:jc w:val="center"/>
              <w:rPr>
                <w:b/>
                <w:color w:val="FFFFFF" w:themeColor="background1"/>
                <w:sz w:val="22"/>
                <w:szCs w:val="22"/>
              </w:rPr>
            </w:pPr>
            <w:r>
              <w:rPr>
                <w:b/>
                <w:color w:val="FFFFFF" w:themeColor="background1"/>
                <w:sz w:val="22"/>
                <w:szCs w:val="22"/>
              </w:rPr>
              <w:t>Assignment Category</w:t>
            </w:r>
          </w:p>
        </w:tc>
        <w:tc>
          <w:tcPr>
            <w:tcW w:w="1525" w:type="dxa"/>
            <w:tcBorders>
              <w:top w:val="single" w:sz="4" w:space="0" w:color="auto"/>
              <w:bottom w:val="single" w:sz="4" w:space="0" w:color="auto"/>
            </w:tcBorders>
            <w:shd w:val="clear" w:color="auto" w:fill="005391"/>
            <w:vAlign w:val="center"/>
          </w:tcPr>
          <w:p w14:paraId="58B3BE0D" w14:textId="77777777" w:rsidR="00646A4E" w:rsidRPr="00AC56E0" w:rsidRDefault="00646A4E" w:rsidP="0085390D">
            <w:pPr>
              <w:jc w:val="center"/>
              <w:rPr>
                <w:b/>
                <w:color w:val="FFFFFF" w:themeColor="background1"/>
                <w:sz w:val="22"/>
                <w:szCs w:val="22"/>
              </w:rPr>
            </w:pPr>
            <w:r w:rsidRPr="00AC56E0">
              <w:rPr>
                <w:b/>
                <w:color w:val="FFFFFF" w:themeColor="background1"/>
                <w:sz w:val="22"/>
                <w:szCs w:val="22"/>
              </w:rPr>
              <w:t>Point Value</w:t>
            </w:r>
          </w:p>
        </w:tc>
      </w:tr>
      <w:tr w:rsidR="00646A4E" w:rsidRPr="00AC56E0" w14:paraId="6EDEA35D" w14:textId="77777777" w:rsidTr="0085390D">
        <w:tc>
          <w:tcPr>
            <w:tcW w:w="6925" w:type="dxa"/>
            <w:gridSpan w:val="2"/>
            <w:tcBorders>
              <w:top w:val="single" w:sz="4" w:space="0" w:color="auto"/>
            </w:tcBorders>
            <w:shd w:val="clear" w:color="auto" w:fill="BFBFBF"/>
            <w:vAlign w:val="center"/>
          </w:tcPr>
          <w:p w14:paraId="3D6FC1A1" w14:textId="77777777" w:rsidR="00646A4E" w:rsidRPr="00AC56E0" w:rsidRDefault="00646A4E" w:rsidP="0085390D">
            <w:r>
              <w:rPr>
                <w:b/>
              </w:rPr>
              <w:t xml:space="preserve">Planning Segment: </w:t>
            </w:r>
            <w:r w:rsidRPr="00AC56E0">
              <w:rPr>
                <w:b/>
              </w:rPr>
              <w:t>Week</w:t>
            </w:r>
            <w:r>
              <w:rPr>
                <w:b/>
              </w:rPr>
              <w:t>s</w:t>
            </w:r>
            <w:r w:rsidRPr="00AC56E0">
              <w:rPr>
                <w:b/>
              </w:rPr>
              <w:t xml:space="preserve"> 1</w:t>
            </w:r>
            <w:r>
              <w:rPr>
                <w:b/>
              </w:rPr>
              <w:t>–3</w:t>
            </w:r>
          </w:p>
        </w:tc>
        <w:tc>
          <w:tcPr>
            <w:tcW w:w="2160" w:type="dxa"/>
            <w:tcBorders>
              <w:top w:val="single" w:sz="4" w:space="0" w:color="auto"/>
            </w:tcBorders>
            <w:shd w:val="clear" w:color="auto" w:fill="BFBFBF"/>
          </w:tcPr>
          <w:p w14:paraId="036419CE" w14:textId="77777777" w:rsidR="00646A4E" w:rsidRPr="00AC56E0" w:rsidRDefault="00646A4E" w:rsidP="0085390D">
            <w:pPr>
              <w:jc w:val="center"/>
            </w:pPr>
          </w:p>
        </w:tc>
        <w:tc>
          <w:tcPr>
            <w:tcW w:w="2790" w:type="dxa"/>
            <w:tcBorders>
              <w:top w:val="single" w:sz="4" w:space="0" w:color="auto"/>
            </w:tcBorders>
            <w:shd w:val="clear" w:color="auto" w:fill="BFBFBF"/>
          </w:tcPr>
          <w:p w14:paraId="323EB5ED" w14:textId="77777777" w:rsidR="00646A4E" w:rsidRPr="00AC56E0" w:rsidRDefault="00646A4E" w:rsidP="0085390D">
            <w:pPr>
              <w:jc w:val="center"/>
            </w:pPr>
          </w:p>
        </w:tc>
        <w:tc>
          <w:tcPr>
            <w:tcW w:w="1525" w:type="dxa"/>
            <w:tcBorders>
              <w:top w:val="single" w:sz="4" w:space="0" w:color="auto"/>
            </w:tcBorders>
            <w:shd w:val="clear" w:color="auto" w:fill="BFBFBF"/>
            <w:vAlign w:val="center"/>
          </w:tcPr>
          <w:p w14:paraId="2AD60084" w14:textId="77777777" w:rsidR="00646A4E" w:rsidRPr="00AC56E0" w:rsidRDefault="00646A4E" w:rsidP="0085390D">
            <w:pPr>
              <w:jc w:val="center"/>
            </w:pPr>
          </w:p>
        </w:tc>
      </w:tr>
      <w:tr w:rsidR="00646A4E" w:rsidRPr="00AC56E0" w14:paraId="466419C7" w14:textId="77777777" w:rsidTr="0085390D">
        <w:tc>
          <w:tcPr>
            <w:tcW w:w="265" w:type="dxa"/>
            <w:vAlign w:val="center"/>
          </w:tcPr>
          <w:p w14:paraId="6E2E17B3" w14:textId="77777777" w:rsidR="00646A4E" w:rsidRPr="00AC56E0" w:rsidRDefault="00646A4E" w:rsidP="0085390D">
            <w:pPr>
              <w:rPr>
                <w:b/>
              </w:rPr>
            </w:pPr>
          </w:p>
        </w:tc>
        <w:tc>
          <w:tcPr>
            <w:tcW w:w="6660" w:type="dxa"/>
          </w:tcPr>
          <w:p w14:paraId="79502409" w14:textId="77777777" w:rsidR="00646A4E" w:rsidRPr="00B028D6" w:rsidRDefault="00646A4E" w:rsidP="0085390D">
            <w:r w:rsidRPr="00B028D6">
              <w:t>Assignment: Week 1 Reading Guide</w:t>
            </w:r>
          </w:p>
        </w:tc>
        <w:tc>
          <w:tcPr>
            <w:tcW w:w="2160" w:type="dxa"/>
          </w:tcPr>
          <w:p w14:paraId="128370C6" w14:textId="77777777" w:rsidR="00646A4E" w:rsidRPr="00AC56E0" w:rsidRDefault="00646A4E" w:rsidP="0085390D">
            <w:pPr>
              <w:jc w:val="center"/>
            </w:pPr>
            <w:r>
              <w:t>End of Week 1</w:t>
            </w:r>
          </w:p>
        </w:tc>
        <w:tc>
          <w:tcPr>
            <w:tcW w:w="2790" w:type="dxa"/>
          </w:tcPr>
          <w:p w14:paraId="578A0703" w14:textId="77777777" w:rsidR="00646A4E" w:rsidRPr="00AC56E0" w:rsidRDefault="00646A4E" w:rsidP="0085390D">
            <w:pPr>
              <w:jc w:val="center"/>
            </w:pPr>
            <w:r>
              <w:t>Planning Segment</w:t>
            </w:r>
          </w:p>
        </w:tc>
        <w:tc>
          <w:tcPr>
            <w:tcW w:w="1525" w:type="dxa"/>
            <w:vAlign w:val="center"/>
          </w:tcPr>
          <w:p w14:paraId="653BE8F0" w14:textId="77777777" w:rsidR="00646A4E" w:rsidRPr="00AC56E0" w:rsidRDefault="00646A4E" w:rsidP="0085390D">
            <w:pPr>
              <w:jc w:val="center"/>
            </w:pPr>
            <w:r>
              <w:t>3</w:t>
            </w:r>
          </w:p>
        </w:tc>
      </w:tr>
      <w:tr w:rsidR="00646A4E" w:rsidRPr="00AC56E0" w14:paraId="43648B6B" w14:textId="77777777" w:rsidTr="0085390D">
        <w:tc>
          <w:tcPr>
            <w:tcW w:w="265" w:type="dxa"/>
            <w:vAlign w:val="center"/>
          </w:tcPr>
          <w:p w14:paraId="093DB1ED" w14:textId="77777777" w:rsidR="00646A4E" w:rsidRPr="00AC56E0" w:rsidRDefault="00646A4E" w:rsidP="0085390D">
            <w:pPr>
              <w:rPr>
                <w:b/>
              </w:rPr>
            </w:pPr>
          </w:p>
        </w:tc>
        <w:tc>
          <w:tcPr>
            <w:tcW w:w="6660" w:type="dxa"/>
          </w:tcPr>
          <w:p w14:paraId="1EDF8147" w14:textId="77777777" w:rsidR="00646A4E" w:rsidRPr="00B028D6" w:rsidRDefault="00646A4E" w:rsidP="0085390D">
            <w:r w:rsidRPr="00B028D6">
              <w:t>Discussion: Systems and Routines</w:t>
            </w:r>
          </w:p>
        </w:tc>
        <w:tc>
          <w:tcPr>
            <w:tcW w:w="2160" w:type="dxa"/>
          </w:tcPr>
          <w:p w14:paraId="7F6F52C3" w14:textId="77777777" w:rsidR="00646A4E" w:rsidRPr="00AC56E0" w:rsidRDefault="00646A4E" w:rsidP="0085390D">
            <w:pPr>
              <w:jc w:val="center"/>
            </w:pPr>
            <w:r>
              <w:t>End of Week 1</w:t>
            </w:r>
          </w:p>
        </w:tc>
        <w:tc>
          <w:tcPr>
            <w:tcW w:w="2790" w:type="dxa"/>
          </w:tcPr>
          <w:p w14:paraId="6CC6F81A" w14:textId="77777777" w:rsidR="00646A4E" w:rsidRDefault="00646A4E" w:rsidP="0085390D">
            <w:pPr>
              <w:jc w:val="center"/>
            </w:pPr>
            <w:r>
              <w:t>Planning Segment</w:t>
            </w:r>
          </w:p>
        </w:tc>
        <w:tc>
          <w:tcPr>
            <w:tcW w:w="1525" w:type="dxa"/>
            <w:vAlign w:val="center"/>
          </w:tcPr>
          <w:p w14:paraId="2828E1A0" w14:textId="77777777" w:rsidR="00646A4E" w:rsidRPr="00AC56E0" w:rsidRDefault="00646A4E" w:rsidP="0085390D">
            <w:pPr>
              <w:jc w:val="center"/>
            </w:pPr>
            <w:r>
              <w:t>7</w:t>
            </w:r>
          </w:p>
        </w:tc>
      </w:tr>
      <w:tr w:rsidR="00646A4E" w:rsidRPr="00AC56E0" w14:paraId="45325172" w14:textId="77777777" w:rsidTr="0085390D">
        <w:tc>
          <w:tcPr>
            <w:tcW w:w="265" w:type="dxa"/>
            <w:vAlign w:val="center"/>
          </w:tcPr>
          <w:p w14:paraId="03456EFA" w14:textId="77777777" w:rsidR="00646A4E" w:rsidRPr="00AC56E0" w:rsidRDefault="00646A4E" w:rsidP="0085390D">
            <w:pPr>
              <w:rPr>
                <w:b/>
              </w:rPr>
            </w:pPr>
          </w:p>
        </w:tc>
        <w:tc>
          <w:tcPr>
            <w:tcW w:w="6660" w:type="dxa"/>
          </w:tcPr>
          <w:p w14:paraId="19BF1DE7" w14:textId="77777777" w:rsidR="00646A4E" w:rsidRPr="00B028D6" w:rsidRDefault="00646A4E" w:rsidP="0085390D">
            <w:r w:rsidRPr="00B028D6">
              <w:t>Assignment: Week 2 Reading Guide</w:t>
            </w:r>
          </w:p>
        </w:tc>
        <w:tc>
          <w:tcPr>
            <w:tcW w:w="2160" w:type="dxa"/>
          </w:tcPr>
          <w:p w14:paraId="53EAD96C" w14:textId="77777777" w:rsidR="00646A4E" w:rsidRPr="00AC56E0" w:rsidRDefault="00646A4E" w:rsidP="0085390D">
            <w:pPr>
              <w:jc w:val="center"/>
            </w:pPr>
            <w:r>
              <w:t>End of Week 2</w:t>
            </w:r>
          </w:p>
        </w:tc>
        <w:tc>
          <w:tcPr>
            <w:tcW w:w="2790" w:type="dxa"/>
          </w:tcPr>
          <w:p w14:paraId="73A3DF0B" w14:textId="77777777" w:rsidR="00646A4E" w:rsidRDefault="00646A4E" w:rsidP="0085390D">
            <w:pPr>
              <w:jc w:val="center"/>
            </w:pPr>
            <w:r>
              <w:t>Planning Segment</w:t>
            </w:r>
          </w:p>
        </w:tc>
        <w:tc>
          <w:tcPr>
            <w:tcW w:w="1525" w:type="dxa"/>
            <w:vAlign w:val="center"/>
          </w:tcPr>
          <w:p w14:paraId="70B0AEE4" w14:textId="77777777" w:rsidR="00646A4E" w:rsidRPr="00AC56E0" w:rsidRDefault="00646A4E" w:rsidP="0085390D">
            <w:pPr>
              <w:jc w:val="center"/>
            </w:pPr>
            <w:r>
              <w:t>3</w:t>
            </w:r>
          </w:p>
        </w:tc>
      </w:tr>
      <w:tr w:rsidR="00646A4E" w:rsidRPr="00AC56E0" w14:paraId="6D4724CE" w14:textId="77777777" w:rsidTr="0085390D">
        <w:tc>
          <w:tcPr>
            <w:tcW w:w="265" w:type="dxa"/>
            <w:vAlign w:val="center"/>
          </w:tcPr>
          <w:p w14:paraId="366B5C8E" w14:textId="77777777" w:rsidR="00646A4E" w:rsidRPr="00AC56E0" w:rsidRDefault="00646A4E" w:rsidP="0085390D">
            <w:pPr>
              <w:rPr>
                <w:b/>
              </w:rPr>
            </w:pPr>
          </w:p>
        </w:tc>
        <w:tc>
          <w:tcPr>
            <w:tcW w:w="6660" w:type="dxa"/>
          </w:tcPr>
          <w:p w14:paraId="4FCA7AC4" w14:textId="77777777" w:rsidR="00646A4E" w:rsidRPr="00B028D6" w:rsidRDefault="00646A4E" w:rsidP="0085390D">
            <w:r w:rsidRPr="00B028D6">
              <w:t>Discussion: Student-Teacher Conflicts</w:t>
            </w:r>
          </w:p>
        </w:tc>
        <w:tc>
          <w:tcPr>
            <w:tcW w:w="2160" w:type="dxa"/>
          </w:tcPr>
          <w:p w14:paraId="25D4A079" w14:textId="77777777" w:rsidR="00646A4E" w:rsidRPr="00AC56E0" w:rsidRDefault="00646A4E" w:rsidP="0085390D">
            <w:pPr>
              <w:jc w:val="center"/>
            </w:pPr>
            <w:r>
              <w:t>End of Week 2</w:t>
            </w:r>
          </w:p>
        </w:tc>
        <w:tc>
          <w:tcPr>
            <w:tcW w:w="2790" w:type="dxa"/>
          </w:tcPr>
          <w:p w14:paraId="691D11AE" w14:textId="77777777" w:rsidR="00646A4E" w:rsidRDefault="00646A4E" w:rsidP="0085390D">
            <w:pPr>
              <w:jc w:val="center"/>
            </w:pPr>
            <w:r>
              <w:t>Planning Segment</w:t>
            </w:r>
          </w:p>
        </w:tc>
        <w:tc>
          <w:tcPr>
            <w:tcW w:w="1525" w:type="dxa"/>
            <w:vAlign w:val="center"/>
          </w:tcPr>
          <w:p w14:paraId="1B3C243E" w14:textId="77777777" w:rsidR="00646A4E" w:rsidRPr="00AC56E0" w:rsidRDefault="00646A4E" w:rsidP="0085390D">
            <w:pPr>
              <w:jc w:val="center"/>
            </w:pPr>
            <w:r>
              <w:t>7</w:t>
            </w:r>
          </w:p>
        </w:tc>
      </w:tr>
      <w:tr w:rsidR="00646A4E" w:rsidRPr="00AC56E0" w14:paraId="245D0863" w14:textId="77777777" w:rsidTr="0085390D">
        <w:tc>
          <w:tcPr>
            <w:tcW w:w="265" w:type="dxa"/>
            <w:vAlign w:val="center"/>
          </w:tcPr>
          <w:p w14:paraId="5D5BDB36" w14:textId="77777777" w:rsidR="00646A4E" w:rsidRPr="00AC56E0" w:rsidRDefault="00646A4E" w:rsidP="0085390D">
            <w:pPr>
              <w:rPr>
                <w:b/>
              </w:rPr>
            </w:pPr>
          </w:p>
        </w:tc>
        <w:tc>
          <w:tcPr>
            <w:tcW w:w="6660" w:type="dxa"/>
          </w:tcPr>
          <w:p w14:paraId="27F58182" w14:textId="77777777" w:rsidR="00646A4E" w:rsidRPr="00B028D6" w:rsidRDefault="00646A4E" w:rsidP="0085390D">
            <w:r w:rsidRPr="00B028D6">
              <w:t>Assignment: Week 3 Reading Guide</w:t>
            </w:r>
          </w:p>
        </w:tc>
        <w:tc>
          <w:tcPr>
            <w:tcW w:w="2160" w:type="dxa"/>
          </w:tcPr>
          <w:p w14:paraId="1076185E" w14:textId="77777777" w:rsidR="00646A4E" w:rsidRPr="00AC56E0" w:rsidRDefault="00646A4E" w:rsidP="0085390D">
            <w:pPr>
              <w:jc w:val="center"/>
            </w:pPr>
            <w:r>
              <w:t>End of Week 3</w:t>
            </w:r>
          </w:p>
        </w:tc>
        <w:tc>
          <w:tcPr>
            <w:tcW w:w="2790" w:type="dxa"/>
          </w:tcPr>
          <w:p w14:paraId="1D919435" w14:textId="77777777" w:rsidR="00646A4E" w:rsidRDefault="00646A4E" w:rsidP="0085390D">
            <w:pPr>
              <w:jc w:val="center"/>
            </w:pPr>
            <w:r>
              <w:t>Planning Segment</w:t>
            </w:r>
          </w:p>
        </w:tc>
        <w:tc>
          <w:tcPr>
            <w:tcW w:w="1525" w:type="dxa"/>
            <w:vAlign w:val="center"/>
          </w:tcPr>
          <w:p w14:paraId="74EF88B9" w14:textId="77777777" w:rsidR="00646A4E" w:rsidRPr="00AC56E0" w:rsidRDefault="00646A4E" w:rsidP="0085390D">
            <w:pPr>
              <w:jc w:val="center"/>
            </w:pPr>
            <w:r>
              <w:t>3</w:t>
            </w:r>
          </w:p>
        </w:tc>
      </w:tr>
      <w:tr w:rsidR="00646A4E" w:rsidRPr="00AC56E0" w14:paraId="1EF12AD2" w14:textId="77777777" w:rsidTr="0085390D">
        <w:tc>
          <w:tcPr>
            <w:tcW w:w="265" w:type="dxa"/>
            <w:vAlign w:val="center"/>
          </w:tcPr>
          <w:p w14:paraId="20177617" w14:textId="77777777" w:rsidR="00646A4E" w:rsidRPr="00AC56E0" w:rsidRDefault="00646A4E" w:rsidP="0085390D">
            <w:pPr>
              <w:rPr>
                <w:b/>
              </w:rPr>
            </w:pPr>
          </w:p>
        </w:tc>
        <w:tc>
          <w:tcPr>
            <w:tcW w:w="6660" w:type="dxa"/>
          </w:tcPr>
          <w:p w14:paraId="3F1A05B4" w14:textId="77777777" w:rsidR="00646A4E" w:rsidRPr="00B028D6" w:rsidRDefault="00646A4E" w:rsidP="0085390D">
            <w:r w:rsidRPr="00B028D6">
              <w:t>Discussion: Building Classroom Culture</w:t>
            </w:r>
          </w:p>
        </w:tc>
        <w:tc>
          <w:tcPr>
            <w:tcW w:w="2160" w:type="dxa"/>
          </w:tcPr>
          <w:p w14:paraId="6459B0D1" w14:textId="77777777" w:rsidR="00646A4E" w:rsidRPr="00AC56E0" w:rsidRDefault="00646A4E" w:rsidP="0085390D">
            <w:pPr>
              <w:jc w:val="center"/>
            </w:pPr>
            <w:r>
              <w:t>End of Week 3</w:t>
            </w:r>
          </w:p>
        </w:tc>
        <w:tc>
          <w:tcPr>
            <w:tcW w:w="2790" w:type="dxa"/>
          </w:tcPr>
          <w:p w14:paraId="5FE12761" w14:textId="77777777" w:rsidR="00646A4E" w:rsidRDefault="00646A4E" w:rsidP="0085390D">
            <w:pPr>
              <w:jc w:val="center"/>
            </w:pPr>
            <w:r>
              <w:t>Planning Segment</w:t>
            </w:r>
          </w:p>
        </w:tc>
        <w:tc>
          <w:tcPr>
            <w:tcW w:w="1525" w:type="dxa"/>
            <w:vAlign w:val="center"/>
          </w:tcPr>
          <w:p w14:paraId="5BB08BD4" w14:textId="77777777" w:rsidR="00646A4E" w:rsidRPr="00AC56E0" w:rsidRDefault="00646A4E" w:rsidP="0085390D">
            <w:pPr>
              <w:jc w:val="center"/>
            </w:pPr>
            <w:r>
              <w:t>7</w:t>
            </w:r>
          </w:p>
        </w:tc>
      </w:tr>
      <w:tr w:rsidR="00646A4E" w:rsidRPr="00AC56E0" w14:paraId="6776A390" w14:textId="77777777" w:rsidTr="0085390D">
        <w:tc>
          <w:tcPr>
            <w:tcW w:w="6925" w:type="dxa"/>
            <w:gridSpan w:val="2"/>
            <w:shd w:val="clear" w:color="auto" w:fill="BFBFBF"/>
            <w:vAlign w:val="center"/>
          </w:tcPr>
          <w:p w14:paraId="250475DC" w14:textId="77777777" w:rsidR="00646A4E" w:rsidRPr="00AC56E0" w:rsidRDefault="00646A4E" w:rsidP="0085390D">
            <w:r>
              <w:rPr>
                <w:b/>
              </w:rPr>
              <w:t xml:space="preserve">Teaching Segment: </w:t>
            </w:r>
            <w:r w:rsidRPr="00AC56E0">
              <w:rPr>
                <w:b/>
              </w:rPr>
              <w:t>Week</w:t>
            </w:r>
            <w:r>
              <w:rPr>
                <w:b/>
              </w:rPr>
              <w:t>s</w:t>
            </w:r>
            <w:r w:rsidRPr="00AC56E0">
              <w:rPr>
                <w:b/>
              </w:rPr>
              <w:t xml:space="preserve"> </w:t>
            </w:r>
            <w:r>
              <w:rPr>
                <w:b/>
              </w:rPr>
              <w:t>4 &amp; 5</w:t>
            </w:r>
          </w:p>
        </w:tc>
        <w:tc>
          <w:tcPr>
            <w:tcW w:w="2160" w:type="dxa"/>
            <w:shd w:val="clear" w:color="auto" w:fill="BFBFBF"/>
          </w:tcPr>
          <w:p w14:paraId="372A3BE9" w14:textId="77777777" w:rsidR="00646A4E" w:rsidRPr="00AC56E0" w:rsidRDefault="00646A4E" w:rsidP="0085390D">
            <w:pPr>
              <w:jc w:val="center"/>
            </w:pPr>
          </w:p>
        </w:tc>
        <w:tc>
          <w:tcPr>
            <w:tcW w:w="2790" w:type="dxa"/>
            <w:shd w:val="clear" w:color="auto" w:fill="BFBFBF"/>
          </w:tcPr>
          <w:p w14:paraId="6A491BF4" w14:textId="77777777" w:rsidR="00646A4E" w:rsidRPr="00AC56E0" w:rsidRDefault="00646A4E" w:rsidP="0085390D">
            <w:pPr>
              <w:jc w:val="center"/>
            </w:pPr>
          </w:p>
        </w:tc>
        <w:tc>
          <w:tcPr>
            <w:tcW w:w="1525" w:type="dxa"/>
            <w:shd w:val="clear" w:color="auto" w:fill="BFBFBF"/>
            <w:vAlign w:val="center"/>
          </w:tcPr>
          <w:p w14:paraId="11C25655" w14:textId="77777777" w:rsidR="00646A4E" w:rsidRPr="00AC56E0" w:rsidRDefault="00646A4E" w:rsidP="0085390D">
            <w:pPr>
              <w:jc w:val="center"/>
            </w:pPr>
          </w:p>
        </w:tc>
      </w:tr>
      <w:tr w:rsidR="00646A4E" w:rsidRPr="00AC56E0" w14:paraId="11AEE8E5" w14:textId="77777777" w:rsidTr="0085390D">
        <w:tc>
          <w:tcPr>
            <w:tcW w:w="265" w:type="dxa"/>
            <w:vAlign w:val="center"/>
          </w:tcPr>
          <w:p w14:paraId="4D6DBD5A" w14:textId="77777777" w:rsidR="00646A4E" w:rsidRPr="00AC56E0" w:rsidRDefault="00646A4E" w:rsidP="0085390D">
            <w:pPr>
              <w:rPr>
                <w:b/>
              </w:rPr>
            </w:pPr>
          </w:p>
        </w:tc>
        <w:tc>
          <w:tcPr>
            <w:tcW w:w="6660" w:type="dxa"/>
          </w:tcPr>
          <w:p w14:paraId="06061112" w14:textId="77777777" w:rsidR="00646A4E" w:rsidRPr="003F59B3" w:rsidRDefault="00646A4E" w:rsidP="0085390D">
            <w:r w:rsidRPr="003F59B3">
              <w:t>Assignment: eJournal #1–Ideal Classroom</w:t>
            </w:r>
          </w:p>
        </w:tc>
        <w:tc>
          <w:tcPr>
            <w:tcW w:w="2160" w:type="dxa"/>
          </w:tcPr>
          <w:p w14:paraId="31C99E2E" w14:textId="77777777" w:rsidR="00646A4E" w:rsidRPr="00AC56E0" w:rsidRDefault="00646A4E" w:rsidP="0085390D">
            <w:pPr>
              <w:jc w:val="center"/>
            </w:pPr>
            <w:r>
              <w:t>End of Week 4</w:t>
            </w:r>
          </w:p>
        </w:tc>
        <w:tc>
          <w:tcPr>
            <w:tcW w:w="2790" w:type="dxa"/>
          </w:tcPr>
          <w:p w14:paraId="1EC61EDC" w14:textId="77777777" w:rsidR="00646A4E" w:rsidRPr="00AC56E0" w:rsidRDefault="00646A4E" w:rsidP="0085390D">
            <w:pPr>
              <w:jc w:val="center"/>
            </w:pPr>
            <w:r>
              <w:t>Teaching Segment</w:t>
            </w:r>
          </w:p>
        </w:tc>
        <w:tc>
          <w:tcPr>
            <w:tcW w:w="1525" w:type="dxa"/>
          </w:tcPr>
          <w:p w14:paraId="319A90B9" w14:textId="77777777" w:rsidR="00646A4E" w:rsidRPr="00AC56E0" w:rsidRDefault="00646A4E" w:rsidP="0085390D">
            <w:pPr>
              <w:jc w:val="center"/>
            </w:pPr>
            <w:r w:rsidRPr="0079057F">
              <w:t>3</w:t>
            </w:r>
          </w:p>
        </w:tc>
      </w:tr>
      <w:tr w:rsidR="00646A4E" w:rsidRPr="00AC56E0" w14:paraId="073BD0BF" w14:textId="77777777" w:rsidTr="0085390D">
        <w:tc>
          <w:tcPr>
            <w:tcW w:w="265" w:type="dxa"/>
            <w:vAlign w:val="center"/>
          </w:tcPr>
          <w:p w14:paraId="7E294AF1" w14:textId="77777777" w:rsidR="00646A4E" w:rsidRPr="00AC56E0" w:rsidRDefault="00646A4E" w:rsidP="0085390D">
            <w:pPr>
              <w:rPr>
                <w:b/>
              </w:rPr>
            </w:pPr>
          </w:p>
        </w:tc>
        <w:tc>
          <w:tcPr>
            <w:tcW w:w="6660" w:type="dxa"/>
          </w:tcPr>
          <w:p w14:paraId="112CF0C5" w14:textId="77777777" w:rsidR="00646A4E" w:rsidRPr="003F59B3" w:rsidRDefault="00646A4E" w:rsidP="0085390D">
            <w:r w:rsidRPr="003F59B3">
              <w:t>Assignment: eJournal #2–Self-Assessment</w:t>
            </w:r>
          </w:p>
        </w:tc>
        <w:tc>
          <w:tcPr>
            <w:tcW w:w="2160" w:type="dxa"/>
          </w:tcPr>
          <w:p w14:paraId="041D7ABB" w14:textId="77777777" w:rsidR="00646A4E" w:rsidRPr="00AC56E0" w:rsidRDefault="00646A4E" w:rsidP="0085390D">
            <w:pPr>
              <w:jc w:val="center"/>
            </w:pPr>
            <w:r>
              <w:t>End of Week 4</w:t>
            </w:r>
          </w:p>
        </w:tc>
        <w:tc>
          <w:tcPr>
            <w:tcW w:w="2790" w:type="dxa"/>
          </w:tcPr>
          <w:p w14:paraId="79F9FE25" w14:textId="77777777" w:rsidR="00646A4E" w:rsidRPr="00AC56E0" w:rsidRDefault="00646A4E" w:rsidP="0085390D">
            <w:pPr>
              <w:jc w:val="center"/>
            </w:pPr>
            <w:r>
              <w:t>Teaching Segment</w:t>
            </w:r>
          </w:p>
        </w:tc>
        <w:tc>
          <w:tcPr>
            <w:tcW w:w="1525" w:type="dxa"/>
          </w:tcPr>
          <w:p w14:paraId="0697C3B6" w14:textId="77777777" w:rsidR="00646A4E" w:rsidRPr="00AC56E0" w:rsidRDefault="00646A4E" w:rsidP="0085390D">
            <w:pPr>
              <w:jc w:val="center"/>
            </w:pPr>
            <w:r w:rsidRPr="0079057F">
              <w:t>3</w:t>
            </w:r>
          </w:p>
        </w:tc>
      </w:tr>
      <w:tr w:rsidR="00646A4E" w:rsidRPr="00AC56E0" w14:paraId="6F476765" w14:textId="77777777" w:rsidTr="0085390D">
        <w:tc>
          <w:tcPr>
            <w:tcW w:w="265" w:type="dxa"/>
            <w:vAlign w:val="center"/>
          </w:tcPr>
          <w:p w14:paraId="1CC3E8A2" w14:textId="77777777" w:rsidR="00646A4E" w:rsidRPr="00AC56E0" w:rsidRDefault="00646A4E" w:rsidP="0085390D">
            <w:pPr>
              <w:rPr>
                <w:b/>
              </w:rPr>
            </w:pPr>
          </w:p>
        </w:tc>
        <w:tc>
          <w:tcPr>
            <w:tcW w:w="6660" w:type="dxa"/>
          </w:tcPr>
          <w:p w14:paraId="22C06000" w14:textId="77777777" w:rsidR="00646A4E" w:rsidRPr="003F59B3" w:rsidRDefault="00646A4E" w:rsidP="0085390D">
            <w:r w:rsidRPr="003F59B3">
              <w:t>Assignment: eJournal #3–Positive Framing</w:t>
            </w:r>
          </w:p>
        </w:tc>
        <w:tc>
          <w:tcPr>
            <w:tcW w:w="2160" w:type="dxa"/>
          </w:tcPr>
          <w:p w14:paraId="492FAEF9" w14:textId="77777777" w:rsidR="00646A4E" w:rsidRPr="00AC56E0" w:rsidRDefault="00646A4E" w:rsidP="0085390D">
            <w:pPr>
              <w:jc w:val="center"/>
            </w:pPr>
            <w:r w:rsidRPr="009E23C7">
              <w:t>End of Week 5</w:t>
            </w:r>
          </w:p>
        </w:tc>
        <w:tc>
          <w:tcPr>
            <w:tcW w:w="2790" w:type="dxa"/>
          </w:tcPr>
          <w:p w14:paraId="45587188" w14:textId="77777777" w:rsidR="00646A4E" w:rsidRPr="00AC56E0" w:rsidRDefault="00646A4E" w:rsidP="0085390D">
            <w:pPr>
              <w:jc w:val="center"/>
            </w:pPr>
            <w:r>
              <w:t>Teaching Segment</w:t>
            </w:r>
          </w:p>
        </w:tc>
        <w:tc>
          <w:tcPr>
            <w:tcW w:w="1525" w:type="dxa"/>
          </w:tcPr>
          <w:p w14:paraId="6D083789" w14:textId="77777777" w:rsidR="00646A4E" w:rsidRPr="00AC56E0" w:rsidRDefault="00646A4E" w:rsidP="0085390D">
            <w:pPr>
              <w:jc w:val="center"/>
            </w:pPr>
            <w:r w:rsidRPr="0079057F">
              <w:t>3</w:t>
            </w:r>
          </w:p>
        </w:tc>
      </w:tr>
      <w:tr w:rsidR="00646A4E" w:rsidRPr="00AC56E0" w14:paraId="7CC903FE" w14:textId="77777777" w:rsidTr="0085390D">
        <w:tc>
          <w:tcPr>
            <w:tcW w:w="265" w:type="dxa"/>
            <w:vAlign w:val="center"/>
          </w:tcPr>
          <w:p w14:paraId="21568BCC" w14:textId="77777777" w:rsidR="00646A4E" w:rsidRPr="00AC56E0" w:rsidRDefault="00646A4E" w:rsidP="0085390D">
            <w:pPr>
              <w:rPr>
                <w:b/>
              </w:rPr>
            </w:pPr>
          </w:p>
        </w:tc>
        <w:tc>
          <w:tcPr>
            <w:tcW w:w="6660" w:type="dxa"/>
          </w:tcPr>
          <w:p w14:paraId="103DDF90" w14:textId="77777777" w:rsidR="00646A4E" w:rsidRPr="003F59B3" w:rsidRDefault="00646A4E" w:rsidP="0085390D">
            <w:r w:rsidRPr="003F59B3">
              <w:t>Assignment: Routines Reboot or Teaching Routines</w:t>
            </w:r>
          </w:p>
        </w:tc>
        <w:tc>
          <w:tcPr>
            <w:tcW w:w="2160" w:type="dxa"/>
          </w:tcPr>
          <w:p w14:paraId="30B6519C" w14:textId="77777777" w:rsidR="00646A4E" w:rsidRPr="00AC56E0" w:rsidRDefault="00646A4E" w:rsidP="0085390D">
            <w:pPr>
              <w:jc w:val="center"/>
            </w:pPr>
            <w:r>
              <w:t>End of Week 5</w:t>
            </w:r>
          </w:p>
        </w:tc>
        <w:tc>
          <w:tcPr>
            <w:tcW w:w="2790" w:type="dxa"/>
          </w:tcPr>
          <w:p w14:paraId="5D658D49" w14:textId="77777777" w:rsidR="00646A4E" w:rsidRPr="00AC56E0" w:rsidRDefault="00646A4E" w:rsidP="0085390D">
            <w:pPr>
              <w:jc w:val="center"/>
            </w:pPr>
            <w:r>
              <w:t>Teaching Segment</w:t>
            </w:r>
          </w:p>
        </w:tc>
        <w:tc>
          <w:tcPr>
            <w:tcW w:w="1525" w:type="dxa"/>
          </w:tcPr>
          <w:p w14:paraId="1BEA0B87" w14:textId="77777777" w:rsidR="00646A4E" w:rsidRPr="00AC56E0" w:rsidRDefault="00646A4E" w:rsidP="0085390D">
            <w:pPr>
              <w:jc w:val="center"/>
            </w:pPr>
            <w:r w:rsidRPr="0079057F">
              <w:t>21</w:t>
            </w:r>
          </w:p>
        </w:tc>
      </w:tr>
      <w:tr w:rsidR="00646A4E" w:rsidRPr="00AC56E0" w14:paraId="05A28D7A" w14:textId="77777777" w:rsidTr="0085390D">
        <w:tc>
          <w:tcPr>
            <w:tcW w:w="6925" w:type="dxa"/>
            <w:gridSpan w:val="2"/>
            <w:shd w:val="clear" w:color="auto" w:fill="BFBFBF"/>
            <w:vAlign w:val="center"/>
          </w:tcPr>
          <w:p w14:paraId="46AB3231" w14:textId="77777777" w:rsidR="00646A4E" w:rsidRPr="00AC56E0" w:rsidRDefault="00646A4E" w:rsidP="0085390D">
            <w:r>
              <w:rPr>
                <w:b/>
              </w:rPr>
              <w:t xml:space="preserve">Analysis Segment: </w:t>
            </w:r>
            <w:r w:rsidRPr="00AC56E0">
              <w:rPr>
                <w:b/>
              </w:rPr>
              <w:t>Week</w:t>
            </w:r>
            <w:r>
              <w:rPr>
                <w:b/>
              </w:rPr>
              <w:t>s</w:t>
            </w:r>
            <w:r w:rsidRPr="00AC56E0">
              <w:rPr>
                <w:b/>
              </w:rPr>
              <w:t xml:space="preserve"> </w:t>
            </w:r>
            <w:r>
              <w:rPr>
                <w:b/>
              </w:rPr>
              <w:t>6 &amp; 7</w:t>
            </w:r>
          </w:p>
        </w:tc>
        <w:tc>
          <w:tcPr>
            <w:tcW w:w="2160" w:type="dxa"/>
            <w:shd w:val="clear" w:color="auto" w:fill="BFBFBF"/>
          </w:tcPr>
          <w:p w14:paraId="30B152A6" w14:textId="77777777" w:rsidR="00646A4E" w:rsidRPr="00AC56E0" w:rsidRDefault="00646A4E" w:rsidP="0085390D">
            <w:pPr>
              <w:jc w:val="center"/>
            </w:pPr>
          </w:p>
        </w:tc>
        <w:tc>
          <w:tcPr>
            <w:tcW w:w="2790" w:type="dxa"/>
            <w:shd w:val="clear" w:color="auto" w:fill="BFBFBF"/>
          </w:tcPr>
          <w:p w14:paraId="1DBC83C6" w14:textId="77777777" w:rsidR="00646A4E" w:rsidRPr="00AC56E0" w:rsidRDefault="00646A4E" w:rsidP="0085390D">
            <w:pPr>
              <w:jc w:val="center"/>
            </w:pPr>
          </w:p>
        </w:tc>
        <w:tc>
          <w:tcPr>
            <w:tcW w:w="1525" w:type="dxa"/>
            <w:shd w:val="clear" w:color="auto" w:fill="BFBFBF"/>
            <w:vAlign w:val="center"/>
          </w:tcPr>
          <w:p w14:paraId="6417F1C2" w14:textId="77777777" w:rsidR="00646A4E" w:rsidRPr="00AC56E0" w:rsidRDefault="00646A4E" w:rsidP="0085390D">
            <w:pPr>
              <w:jc w:val="center"/>
            </w:pPr>
          </w:p>
        </w:tc>
      </w:tr>
      <w:tr w:rsidR="00646A4E" w:rsidRPr="00AC56E0" w14:paraId="23259AC8" w14:textId="77777777" w:rsidTr="0085390D">
        <w:tc>
          <w:tcPr>
            <w:tcW w:w="265" w:type="dxa"/>
            <w:vAlign w:val="center"/>
          </w:tcPr>
          <w:p w14:paraId="481A274F" w14:textId="77777777" w:rsidR="00646A4E" w:rsidRPr="00AC56E0" w:rsidRDefault="00646A4E" w:rsidP="0085390D">
            <w:pPr>
              <w:rPr>
                <w:b/>
              </w:rPr>
            </w:pPr>
          </w:p>
        </w:tc>
        <w:tc>
          <w:tcPr>
            <w:tcW w:w="6660" w:type="dxa"/>
          </w:tcPr>
          <w:p w14:paraId="2E62DF10" w14:textId="77777777" w:rsidR="00646A4E" w:rsidRPr="003F59B3" w:rsidRDefault="00646A4E" w:rsidP="0085390D">
            <w:r w:rsidRPr="003F59B3">
              <w:t>Discussion: Sharing Routines Resources</w:t>
            </w:r>
          </w:p>
        </w:tc>
        <w:tc>
          <w:tcPr>
            <w:tcW w:w="2160" w:type="dxa"/>
          </w:tcPr>
          <w:p w14:paraId="221428BA" w14:textId="77777777" w:rsidR="00646A4E" w:rsidRPr="00AC56E0" w:rsidRDefault="00646A4E" w:rsidP="0085390D">
            <w:pPr>
              <w:jc w:val="center"/>
            </w:pPr>
            <w:r>
              <w:t>End of Week 6 &amp; 7</w:t>
            </w:r>
          </w:p>
        </w:tc>
        <w:tc>
          <w:tcPr>
            <w:tcW w:w="2790" w:type="dxa"/>
          </w:tcPr>
          <w:p w14:paraId="7A6B3F15" w14:textId="77777777" w:rsidR="00646A4E" w:rsidRPr="00AC56E0" w:rsidRDefault="00646A4E" w:rsidP="0085390D">
            <w:pPr>
              <w:jc w:val="center"/>
            </w:pPr>
            <w:r>
              <w:t>Analysis Segment</w:t>
            </w:r>
          </w:p>
        </w:tc>
        <w:tc>
          <w:tcPr>
            <w:tcW w:w="1525" w:type="dxa"/>
          </w:tcPr>
          <w:p w14:paraId="7F600ED2" w14:textId="77777777" w:rsidR="00646A4E" w:rsidRPr="00AC56E0" w:rsidRDefault="00646A4E" w:rsidP="0085390D">
            <w:pPr>
              <w:jc w:val="center"/>
            </w:pPr>
            <w:r>
              <w:t>18</w:t>
            </w:r>
          </w:p>
        </w:tc>
      </w:tr>
      <w:tr w:rsidR="00646A4E" w:rsidRPr="00AC56E0" w14:paraId="36044F32" w14:textId="77777777" w:rsidTr="0085390D">
        <w:tc>
          <w:tcPr>
            <w:tcW w:w="265" w:type="dxa"/>
            <w:vAlign w:val="center"/>
          </w:tcPr>
          <w:p w14:paraId="74AFB44F" w14:textId="77777777" w:rsidR="00646A4E" w:rsidRPr="00AC56E0" w:rsidRDefault="00646A4E" w:rsidP="0085390D">
            <w:pPr>
              <w:rPr>
                <w:b/>
              </w:rPr>
            </w:pPr>
          </w:p>
        </w:tc>
        <w:tc>
          <w:tcPr>
            <w:tcW w:w="6660" w:type="dxa"/>
          </w:tcPr>
          <w:p w14:paraId="13A529BF" w14:textId="77777777" w:rsidR="00646A4E" w:rsidRPr="003F59B3" w:rsidRDefault="00646A4E" w:rsidP="0085390D">
            <w:r w:rsidRPr="003F59B3">
              <w:t>Discussion: Burning Issues</w:t>
            </w:r>
          </w:p>
        </w:tc>
        <w:tc>
          <w:tcPr>
            <w:tcW w:w="2160" w:type="dxa"/>
          </w:tcPr>
          <w:p w14:paraId="423F3F5B" w14:textId="77777777" w:rsidR="00646A4E" w:rsidRPr="00AC56E0" w:rsidRDefault="00646A4E" w:rsidP="0085390D">
            <w:pPr>
              <w:jc w:val="center"/>
            </w:pPr>
            <w:r>
              <w:t>End of Week 6</w:t>
            </w:r>
          </w:p>
        </w:tc>
        <w:tc>
          <w:tcPr>
            <w:tcW w:w="2790" w:type="dxa"/>
          </w:tcPr>
          <w:p w14:paraId="0F6E5E07" w14:textId="77777777" w:rsidR="00646A4E" w:rsidRPr="00AC56E0" w:rsidRDefault="00646A4E" w:rsidP="0085390D">
            <w:pPr>
              <w:jc w:val="center"/>
            </w:pPr>
            <w:r>
              <w:t>Analysis Segment</w:t>
            </w:r>
          </w:p>
        </w:tc>
        <w:tc>
          <w:tcPr>
            <w:tcW w:w="1525" w:type="dxa"/>
          </w:tcPr>
          <w:p w14:paraId="1819EF76" w14:textId="77777777" w:rsidR="00646A4E" w:rsidRPr="00AC56E0" w:rsidRDefault="00646A4E" w:rsidP="0085390D">
            <w:pPr>
              <w:jc w:val="center"/>
            </w:pPr>
            <w:r w:rsidRPr="000F0E3F">
              <w:t>7</w:t>
            </w:r>
          </w:p>
        </w:tc>
      </w:tr>
      <w:tr w:rsidR="00646A4E" w:rsidRPr="00AC56E0" w14:paraId="01891D06" w14:textId="77777777" w:rsidTr="0085390D">
        <w:tc>
          <w:tcPr>
            <w:tcW w:w="265" w:type="dxa"/>
            <w:vAlign w:val="center"/>
          </w:tcPr>
          <w:p w14:paraId="5E5EF606" w14:textId="77777777" w:rsidR="00646A4E" w:rsidRPr="00AC56E0" w:rsidRDefault="00646A4E" w:rsidP="0085390D">
            <w:pPr>
              <w:rPr>
                <w:b/>
              </w:rPr>
            </w:pPr>
          </w:p>
        </w:tc>
        <w:tc>
          <w:tcPr>
            <w:tcW w:w="6660" w:type="dxa"/>
            <w:vAlign w:val="center"/>
          </w:tcPr>
          <w:p w14:paraId="7C111B3E" w14:textId="77777777" w:rsidR="00646A4E" w:rsidRPr="003F59B3" w:rsidRDefault="00646A4E" w:rsidP="0085390D">
            <w:r w:rsidRPr="003F59B3">
              <w:t>Assignment: eJournal #4–TLC 2.0 Videos</w:t>
            </w:r>
          </w:p>
        </w:tc>
        <w:tc>
          <w:tcPr>
            <w:tcW w:w="2160" w:type="dxa"/>
          </w:tcPr>
          <w:p w14:paraId="374F1C46" w14:textId="77777777" w:rsidR="00646A4E" w:rsidRPr="00AC56E0" w:rsidRDefault="00646A4E" w:rsidP="0085390D">
            <w:pPr>
              <w:jc w:val="center"/>
            </w:pPr>
            <w:r>
              <w:t>End of Week 7</w:t>
            </w:r>
          </w:p>
        </w:tc>
        <w:tc>
          <w:tcPr>
            <w:tcW w:w="2790" w:type="dxa"/>
          </w:tcPr>
          <w:p w14:paraId="70FC81EB" w14:textId="77777777" w:rsidR="00646A4E" w:rsidRPr="00AC56E0" w:rsidRDefault="00646A4E" w:rsidP="0085390D">
            <w:pPr>
              <w:jc w:val="center"/>
            </w:pPr>
            <w:r>
              <w:t>Analysis Segment</w:t>
            </w:r>
          </w:p>
        </w:tc>
        <w:tc>
          <w:tcPr>
            <w:tcW w:w="1525" w:type="dxa"/>
          </w:tcPr>
          <w:p w14:paraId="22110211" w14:textId="77777777" w:rsidR="00646A4E" w:rsidRPr="00AC56E0" w:rsidRDefault="00646A4E" w:rsidP="0085390D">
            <w:pPr>
              <w:jc w:val="center"/>
            </w:pPr>
            <w:r w:rsidRPr="000F0E3F">
              <w:t>3</w:t>
            </w:r>
          </w:p>
        </w:tc>
      </w:tr>
      <w:tr w:rsidR="00646A4E" w:rsidRPr="00AC56E0" w14:paraId="288FA2E9" w14:textId="77777777" w:rsidTr="0085390D">
        <w:tc>
          <w:tcPr>
            <w:tcW w:w="265" w:type="dxa"/>
            <w:vAlign w:val="center"/>
          </w:tcPr>
          <w:p w14:paraId="042B104D" w14:textId="77777777" w:rsidR="00646A4E" w:rsidRPr="00AC56E0" w:rsidRDefault="00646A4E" w:rsidP="0085390D">
            <w:pPr>
              <w:rPr>
                <w:b/>
              </w:rPr>
            </w:pPr>
          </w:p>
        </w:tc>
        <w:tc>
          <w:tcPr>
            <w:tcW w:w="6660" w:type="dxa"/>
            <w:vAlign w:val="center"/>
          </w:tcPr>
          <w:p w14:paraId="031D1865" w14:textId="77777777" w:rsidR="00646A4E" w:rsidRPr="003F59B3" w:rsidRDefault="00646A4E" w:rsidP="0085390D">
            <w:r w:rsidRPr="003F59B3">
              <w:t>Discussion: Resource Sharing</w:t>
            </w:r>
          </w:p>
        </w:tc>
        <w:tc>
          <w:tcPr>
            <w:tcW w:w="2160" w:type="dxa"/>
          </w:tcPr>
          <w:p w14:paraId="0E3D7F11" w14:textId="77777777" w:rsidR="00646A4E" w:rsidRPr="00AC56E0" w:rsidRDefault="00646A4E" w:rsidP="0085390D">
            <w:pPr>
              <w:jc w:val="center"/>
            </w:pPr>
            <w:r>
              <w:t>End of Week 7</w:t>
            </w:r>
          </w:p>
        </w:tc>
        <w:tc>
          <w:tcPr>
            <w:tcW w:w="2790" w:type="dxa"/>
          </w:tcPr>
          <w:p w14:paraId="6840755C" w14:textId="77777777" w:rsidR="00646A4E" w:rsidRPr="00AC56E0" w:rsidRDefault="00646A4E" w:rsidP="0085390D">
            <w:pPr>
              <w:jc w:val="center"/>
            </w:pPr>
            <w:r>
              <w:t>Analysis Segment</w:t>
            </w:r>
          </w:p>
        </w:tc>
        <w:tc>
          <w:tcPr>
            <w:tcW w:w="1525" w:type="dxa"/>
          </w:tcPr>
          <w:p w14:paraId="0BE3430B" w14:textId="77777777" w:rsidR="00646A4E" w:rsidRPr="00AC56E0" w:rsidRDefault="00646A4E" w:rsidP="0085390D">
            <w:pPr>
              <w:jc w:val="center"/>
            </w:pPr>
            <w:r w:rsidRPr="000F0E3F">
              <w:t>2</w:t>
            </w:r>
          </w:p>
        </w:tc>
      </w:tr>
      <w:tr w:rsidR="00646A4E" w:rsidRPr="00AC56E0" w14:paraId="6AEBE2F5" w14:textId="77777777" w:rsidTr="0085390D">
        <w:tc>
          <w:tcPr>
            <w:tcW w:w="6925" w:type="dxa"/>
            <w:gridSpan w:val="2"/>
            <w:shd w:val="clear" w:color="auto" w:fill="BFBFBF"/>
            <w:vAlign w:val="center"/>
          </w:tcPr>
          <w:p w14:paraId="29699B0A" w14:textId="77777777" w:rsidR="00646A4E" w:rsidRPr="00AC56E0" w:rsidRDefault="00646A4E" w:rsidP="0085390D">
            <w:r>
              <w:rPr>
                <w:b/>
              </w:rPr>
              <w:lastRenderedPageBreak/>
              <w:t xml:space="preserve">Reflection Segment: </w:t>
            </w:r>
            <w:r w:rsidRPr="00AC56E0">
              <w:rPr>
                <w:b/>
              </w:rPr>
              <w:t xml:space="preserve">Week </w:t>
            </w:r>
            <w:r>
              <w:rPr>
                <w:b/>
              </w:rPr>
              <w:t>8</w:t>
            </w:r>
          </w:p>
        </w:tc>
        <w:tc>
          <w:tcPr>
            <w:tcW w:w="2160" w:type="dxa"/>
            <w:shd w:val="clear" w:color="auto" w:fill="BFBFBF"/>
          </w:tcPr>
          <w:p w14:paraId="536D92AB" w14:textId="77777777" w:rsidR="00646A4E" w:rsidRPr="00AC56E0" w:rsidRDefault="00646A4E" w:rsidP="0085390D">
            <w:pPr>
              <w:jc w:val="center"/>
            </w:pPr>
          </w:p>
        </w:tc>
        <w:tc>
          <w:tcPr>
            <w:tcW w:w="2790" w:type="dxa"/>
            <w:shd w:val="clear" w:color="auto" w:fill="BFBFBF"/>
          </w:tcPr>
          <w:p w14:paraId="2DA08144" w14:textId="77777777" w:rsidR="00646A4E" w:rsidRPr="00AC56E0" w:rsidRDefault="00646A4E" w:rsidP="0085390D">
            <w:pPr>
              <w:jc w:val="center"/>
            </w:pPr>
          </w:p>
        </w:tc>
        <w:tc>
          <w:tcPr>
            <w:tcW w:w="1525" w:type="dxa"/>
            <w:shd w:val="clear" w:color="auto" w:fill="BFBFBF"/>
            <w:vAlign w:val="center"/>
          </w:tcPr>
          <w:p w14:paraId="018BCAB3" w14:textId="77777777" w:rsidR="00646A4E" w:rsidRPr="00AC56E0" w:rsidRDefault="00646A4E" w:rsidP="0085390D">
            <w:pPr>
              <w:jc w:val="center"/>
            </w:pPr>
          </w:p>
        </w:tc>
      </w:tr>
      <w:tr w:rsidR="00646A4E" w:rsidRPr="00AC56E0" w14:paraId="4CD8E071" w14:textId="77777777" w:rsidTr="0085390D">
        <w:tc>
          <w:tcPr>
            <w:tcW w:w="265" w:type="dxa"/>
            <w:vAlign w:val="center"/>
          </w:tcPr>
          <w:p w14:paraId="766EB81A" w14:textId="77777777" w:rsidR="00646A4E" w:rsidRPr="00AC56E0" w:rsidRDefault="00646A4E" w:rsidP="0085390D">
            <w:pPr>
              <w:rPr>
                <w:b/>
              </w:rPr>
            </w:pPr>
          </w:p>
        </w:tc>
        <w:tc>
          <w:tcPr>
            <w:tcW w:w="6660" w:type="dxa"/>
          </w:tcPr>
          <w:p w14:paraId="1099C6CB" w14:textId="77777777" w:rsidR="00646A4E" w:rsidRPr="003F59B3" w:rsidRDefault="00646A4E" w:rsidP="0085390D">
            <w:r w:rsidRPr="003F59B3">
              <w:t>Discussion: Classroom Culture</w:t>
            </w:r>
          </w:p>
        </w:tc>
        <w:tc>
          <w:tcPr>
            <w:tcW w:w="2160" w:type="dxa"/>
          </w:tcPr>
          <w:p w14:paraId="766C0B45" w14:textId="77777777" w:rsidR="00646A4E" w:rsidRPr="00AC56E0" w:rsidRDefault="00646A4E" w:rsidP="0085390D">
            <w:pPr>
              <w:jc w:val="center"/>
            </w:pPr>
            <w:r>
              <w:t>End of Week 8</w:t>
            </w:r>
          </w:p>
        </w:tc>
        <w:tc>
          <w:tcPr>
            <w:tcW w:w="2790" w:type="dxa"/>
          </w:tcPr>
          <w:p w14:paraId="29F958BE" w14:textId="77777777" w:rsidR="00646A4E" w:rsidRPr="00AC56E0" w:rsidRDefault="00646A4E" w:rsidP="0085390D">
            <w:pPr>
              <w:jc w:val="center"/>
            </w:pPr>
            <w:r>
              <w:t>Reflection Segment</w:t>
            </w:r>
          </w:p>
        </w:tc>
        <w:tc>
          <w:tcPr>
            <w:tcW w:w="1525" w:type="dxa"/>
          </w:tcPr>
          <w:p w14:paraId="5DCE4278" w14:textId="77777777" w:rsidR="00646A4E" w:rsidRPr="00AC56E0" w:rsidRDefault="00646A4E" w:rsidP="0085390D">
            <w:pPr>
              <w:jc w:val="center"/>
            </w:pPr>
            <w:r w:rsidRPr="004F2CBC">
              <w:t>7</w:t>
            </w:r>
          </w:p>
        </w:tc>
      </w:tr>
      <w:tr w:rsidR="00646A4E" w:rsidRPr="00AC56E0" w14:paraId="1FE1470A" w14:textId="77777777" w:rsidTr="0085390D">
        <w:tc>
          <w:tcPr>
            <w:tcW w:w="265" w:type="dxa"/>
            <w:vAlign w:val="center"/>
          </w:tcPr>
          <w:p w14:paraId="372729A4" w14:textId="77777777" w:rsidR="00646A4E" w:rsidRPr="00AC56E0" w:rsidRDefault="00646A4E" w:rsidP="0085390D">
            <w:pPr>
              <w:rPr>
                <w:b/>
              </w:rPr>
            </w:pPr>
          </w:p>
        </w:tc>
        <w:tc>
          <w:tcPr>
            <w:tcW w:w="6660" w:type="dxa"/>
          </w:tcPr>
          <w:p w14:paraId="74754334" w14:textId="77777777" w:rsidR="00646A4E" w:rsidRPr="003F59B3" w:rsidRDefault="00646A4E" w:rsidP="0085390D">
            <w:r w:rsidRPr="003F59B3">
              <w:t>Assignment: eJournal #5– Perspective Shifts</w:t>
            </w:r>
          </w:p>
        </w:tc>
        <w:tc>
          <w:tcPr>
            <w:tcW w:w="2160" w:type="dxa"/>
          </w:tcPr>
          <w:p w14:paraId="51A01ECC" w14:textId="77777777" w:rsidR="00646A4E" w:rsidRPr="00AC56E0" w:rsidRDefault="00646A4E" w:rsidP="0085390D">
            <w:pPr>
              <w:jc w:val="center"/>
            </w:pPr>
            <w:r>
              <w:t>End of Week 8</w:t>
            </w:r>
          </w:p>
        </w:tc>
        <w:tc>
          <w:tcPr>
            <w:tcW w:w="2790" w:type="dxa"/>
          </w:tcPr>
          <w:p w14:paraId="06CA4A29" w14:textId="77777777" w:rsidR="00646A4E" w:rsidRPr="00AC56E0" w:rsidRDefault="00646A4E" w:rsidP="0085390D">
            <w:pPr>
              <w:jc w:val="center"/>
            </w:pPr>
            <w:r>
              <w:t>Reflection Segment</w:t>
            </w:r>
          </w:p>
        </w:tc>
        <w:tc>
          <w:tcPr>
            <w:tcW w:w="1525" w:type="dxa"/>
          </w:tcPr>
          <w:p w14:paraId="198BB667" w14:textId="77777777" w:rsidR="00646A4E" w:rsidRPr="00AC56E0" w:rsidRDefault="00646A4E" w:rsidP="0085390D">
            <w:pPr>
              <w:jc w:val="center"/>
            </w:pPr>
            <w:r w:rsidRPr="004F2CBC">
              <w:t>3</w:t>
            </w:r>
          </w:p>
        </w:tc>
      </w:tr>
      <w:tr w:rsidR="00646A4E" w:rsidRPr="00973B73" w14:paraId="3DF4A356" w14:textId="77777777" w:rsidTr="0085390D">
        <w:tc>
          <w:tcPr>
            <w:tcW w:w="6925" w:type="dxa"/>
            <w:gridSpan w:val="2"/>
            <w:tcBorders>
              <w:top w:val="single" w:sz="4" w:space="0" w:color="auto"/>
              <w:bottom w:val="single" w:sz="4" w:space="0" w:color="auto"/>
            </w:tcBorders>
            <w:shd w:val="clear" w:color="auto" w:fill="005391"/>
            <w:vAlign w:val="center"/>
          </w:tcPr>
          <w:p w14:paraId="206F1843" w14:textId="77777777" w:rsidR="00646A4E" w:rsidRPr="00973B73" w:rsidRDefault="00646A4E" w:rsidP="0085390D">
            <w:pPr>
              <w:rPr>
                <w:color w:val="FFFFFF" w:themeColor="background1"/>
              </w:rPr>
            </w:pPr>
            <w:r w:rsidRPr="00973B73">
              <w:rPr>
                <w:b/>
                <w:color w:val="FFFFFF" w:themeColor="background1"/>
                <w:sz w:val="22"/>
                <w:szCs w:val="22"/>
              </w:rPr>
              <w:t>Total Points</w:t>
            </w:r>
          </w:p>
        </w:tc>
        <w:tc>
          <w:tcPr>
            <w:tcW w:w="2160" w:type="dxa"/>
            <w:tcBorders>
              <w:top w:val="single" w:sz="4" w:space="0" w:color="auto"/>
              <w:bottom w:val="single" w:sz="4" w:space="0" w:color="auto"/>
            </w:tcBorders>
            <w:shd w:val="clear" w:color="auto" w:fill="005391"/>
          </w:tcPr>
          <w:p w14:paraId="61027CB5" w14:textId="77777777" w:rsidR="00646A4E" w:rsidRPr="00973B73" w:rsidRDefault="00646A4E" w:rsidP="0085390D">
            <w:pPr>
              <w:jc w:val="center"/>
              <w:rPr>
                <w:b/>
                <w:color w:val="FFFFFF" w:themeColor="background1"/>
              </w:rPr>
            </w:pPr>
          </w:p>
        </w:tc>
        <w:tc>
          <w:tcPr>
            <w:tcW w:w="2790" w:type="dxa"/>
            <w:tcBorders>
              <w:top w:val="single" w:sz="4" w:space="0" w:color="auto"/>
              <w:bottom w:val="single" w:sz="4" w:space="0" w:color="auto"/>
            </w:tcBorders>
            <w:shd w:val="clear" w:color="auto" w:fill="005391"/>
          </w:tcPr>
          <w:p w14:paraId="377718B3" w14:textId="77777777" w:rsidR="00646A4E" w:rsidRPr="00973B73" w:rsidRDefault="00646A4E" w:rsidP="0085390D">
            <w:pPr>
              <w:jc w:val="center"/>
              <w:rPr>
                <w:b/>
                <w:color w:val="FFFFFF" w:themeColor="background1"/>
              </w:rPr>
            </w:pPr>
          </w:p>
        </w:tc>
        <w:tc>
          <w:tcPr>
            <w:tcW w:w="1525" w:type="dxa"/>
            <w:tcBorders>
              <w:top w:val="single" w:sz="4" w:space="0" w:color="auto"/>
              <w:bottom w:val="single" w:sz="4" w:space="0" w:color="auto"/>
            </w:tcBorders>
            <w:shd w:val="clear" w:color="auto" w:fill="005391"/>
            <w:vAlign w:val="center"/>
          </w:tcPr>
          <w:p w14:paraId="6EFB68E9" w14:textId="77777777" w:rsidR="00646A4E" w:rsidRPr="00973B73" w:rsidRDefault="00646A4E" w:rsidP="0085390D">
            <w:pPr>
              <w:jc w:val="center"/>
              <w:rPr>
                <w:b/>
                <w:color w:val="FFFFFF" w:themeColor="background1"/>
              </w:rPr>
            </w:pPr>
            <w:r w:rsidRPr="00D90102">
              <w:rPr>
                <w:b/>
                <w:color w:val="FFFFFF" w:themeColor="background1"/>
                <w:sz w:val="22"/>
              </w:rPr>
              <w:t>100</w:t>
            </w:r>
          </w:p>
        </w:tc>
      </w:tr>
    </w:tbl>
    <w:p w14:paraId="6D2AFB46" w14:textId="77777777" w:rsidR="00646A4E" w:rsidRDefault="00646A4E" w:rsidP="00646A4E">
      <w:pPr>
        <w:pStyle w:val="AssignmentsLevel1"/>
      </w:pPr>
    </w:p>
    <w:p w14:paraId="24F68EE3" w14:textId="3023EDDF" w:rsidR="00646A4E" w:rsidRDefault="00646A4E" w:rsidP="00646A4E">
      <w:pPr>
        <w:pStyle w:val="AssignmentsLevel1"/>
      </w:pPr>
    </w:p>
    <w:p w14:paraId="5CFE5A19" w14:textId="77777777" w:rsidR="00910355" w:rsidRDefault="00910355" w:rsidP="00910355">
      <w:pPr>
        <w:pStyle w:val="Heading3"/>
      </w:pPr>
      <w:bookmarkStart w:id="51" w:name="_Toc530729592"/>
      <w:r>
        <w:t>Textbook</w:t>
      </w:r>
      <w:bookmarkEnd w:id="51"/>
    </w:p>
    <w:p w14:paraId="24D35F14" w14:textId="77777777" w:rsidR="00910355" w:rsidRDefault="00910355" w:rsidP="00910355">
      <w:pPr>
        <w:pStyle w:val="AssignmentsLevel1"/>
      </w:pPr>
    </w:p>
    <w:p w14:paraId="5BF34E9E" w14:textId="77777777" w:rsidR="00910355" w:rsidRDefault="00910355" w:rsidP="00910355">
      <w:pPr>
        <w:pStyle w:val="AssignmentsLevel1"/>
      </w:pPr>
      <w:r>
        <w:t xml:space="preserve">Lemov,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201BE0C3" w14:textId="77777777" w:rsidR="00910355" w:rsidRDefault="00910355" w:rsidP="00910355">
      <w:pPr>
        <w:pStyle w:val="APACitation"/>
      </w:pPr>
      <w:r>
        <w:tab/>
      </w:r>
    </w:p>
    <w:p w14:paraId="688A58C0" w14:textId="77777777" w:rsidR="00910355" w:rsidRPr="00DF0F0C" w:rsidRDefault="00910355" w:rsidP="00910355">
      <w:pPr>
        <w:pStyle w:val="APACitation"/>
        <w:ind w:firstLine="0"/>
      </w:pPr>
      <w:r>
        <w:t>ISBN: 978-1-118-90185-4</w:t>
      </w:r>
    </w:p>
    <w:p w14:paraId="6D695DB3" w14:textId="7E3C91A0" w:rsidR="00910355" w:rsidRDefault="00910355" w:rsidP="00646A4E">
      <w:pPr>
        <w:pStyle w:val="AssignmentsLevel1"/>
      </w:pPr>
    </w:p>
    <w:p w14:paraId="74AB9771" w14:textId="77777777" w:rsidR="00910355" w:rsidRDefault="00910355" w:rsidP="00646A4E">
      <w:pPr>
        <w:pStyle w:val="AssignmentsLevel1"/>
      </w:pPr>
    </w:p>
    <w:p w14:paraId="21D46805" w14:textId="77777777" w:rsidR="00646A4E" w:rsidRDefault="00646A4E" w:rsidP="00646A4E">
      <w:pPr>
        <w:pStyle w:val="Heading3"/>
      </w:pPr>
      <w:bookmarkStart w:id="52" w:name="_Toc529631835"/>
      <w:bookmarkStart w:id="53" w:name="_Toc530729593"/>
      <w:r>
        <w:t>Example Assignments</w:t>
      </w:r>
      <w:bookmarkEnd w:id="52"/>
      <w:bookmarkEnd w:id="53"/>
    </w:p>
    <w:p w14:paraId="03A62BAF" w14:textId="61970FF1" w:rsidR="00A055AB" w:rsidRDefault="00A055AB" w:rsidP="00A055AB"/>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F5505" w:rsidRPr="00AC56E0" w14:paraId="3999DC30"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8550B90" w14:textId="77777777" w:rsidR="003F5505" w:rsidRPr="00AC56E0" w:rsidRDefault="003F5505" w:rsidP="0085390D">
            <w:pPr>
              <w:rPr>
                <w:rFonts w:cs="Arial"/>
                <w:b/>
              </w:rPr>
            </w:pPr>
            <w:r>
              <w:rPr>
                <w:rFonts w:cs="Arial"/>
                <w:b/>
              </w:rPr>
              <w:t>Discussion:</w:t>
            </w:r>
            <w:r w:rsidRPr="00AC56E0">
              <w:rPr>
                <w:rFonts w:cs="Arial"/>
                <w:b/>
              </w:rPr>
              <w:t xml:space="preserve"> </w:t>
            </w:r>
            <w:r>
              <w:rPr>
                <w:rFonts w:cs="Arial"/>
                <w:b/>
              </w:rPr>
              <w:t>Sharing Routines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1A95E77" w14:textId="77777777" w:rsidR="003F5505" w:rsidRPr="00AC56E0" w:rsidRDefault="003F5505" w:rsidP="0085390D">
            <w:pPr>
              <w:rPr>
                <w:rFonts w:cs="Arial"/>
              </w:rPr>
            </w:pPr>
            <w:r>
              <w:rPr>
                <w:rFonts w:cs="Arial"/>
              </w:rPr>
              <w:t>3.1, 3.2</w:t>
            </w:r>
          </w:p>
        </w:tc>
      </w:tr>
      <w:tr w:rsidR="003F5505" w:rsidRPr="00AC56E0" w14:paraId="7C3B454A" w14:textId="77777777" w:rsidTr="0085390D">
        <w:trPr>
          <w:trHeight w:val="199"/>
        </w:trPr>
        <w:tc>
          <w:tcPr>
            <w:tcW w:w="13050" w:type="dxa"/>
            <w:gridSpan w:val="2"/>
            <w:shd w:val="clear" w:color="auto" w:fill="auto"/>
            <w:tcMar>
              <w:top w:w="115" w:type="dxa"/>
              <w:left w:w="115" w:type="dxa"/>
              <w:bottom w:w="115" w:type="dxa"/>
              <w:right w:w="115" w:type="dxa"/>
            </w:tcMar>
          </w:tcPr>
          <w:p w14:paraId="5EA0F8EC" w14:textId="77777777" w:rsidR="003F5505" w:rsidRPr="00564C09" w:rsidRDefault="003F5505" w:rsidP="0085390D">
            <w:pPr>
              <w:rPr>
                <w:rFonts w:cs="Arial"/>
                <w:b/>
              </w:rPr>
            </w:pPr>
            <w:r w:rsidRPr="00564C09">
              <w:rPr>
                <w:rFonts w:cs="Arial"/>
                <w:b/>
              </w:rPr>
              <w:t>Current Teachers</w:t>
            </w:r>
            <w:r>
              <w:rPr>
                <w:rFonts w:cs="Arial"/>
                <w:b/>
              </w:rPr>
              <w:t>: Routine Reboot Implementation Summary &amp; Artifact Sharing</w:t>
            </w:r>
          </w:p>
          <w:p w14:paraId="53CC3837" w14:textId="77777777" w:rsidR="003F5505" w:rsidRPr="00704B69" w:rsidRDefault="003F5505" w:rsidP="0085390D">
            <w:pPr>
              <w:rPr>
                <w:rFonts w:cs="Arial"/>
              </w:rPr>
            </w:pPr>
            <w:r w:rsidRPr="00704B69">
              <w:rPr>
                <w:rFonts w:cs="Arial"/>
              </w:rPr>
              <w:t xml:space="preserve">This is an opportunity to think more critically about the implementation of your routine, get peer feedback and suggestions on your routine. Of the three action plans you described in the Routine Reboot assignment, you should have implemented one by the end of Week 6, collected artifacts, and posted to your assigned Peer Group </w:t>
            </w:r>
            <w:r>
              <w:rPr>
                <w:rFonts w:cs="Arial"/>
              </w:rPr>
              <w:t>to this forum</w:t>
            </w:r>
            <w:r w:rsidRPr="00704B69">
              <w:rPr>
                <w:rFonts w:cs="Arial"/>
              </w:rPr>
              <w:t xml:space="preserve">. </w:t>
            </w:r>
          </w:p>
          <w:p w14:paraId="6B6E42C7" w14:textId="77777777" w:rsidR="003F5505" w:rsidRDefault="003F5505" w:rsidP="0085390D">
            <w:pPr>
              <w:rPr>
                <w:rFonts w:cs="Arial"/>
              </w:rPr>
            </w:pPr>
            <w:r w:rsidRPr="00F71387">
              <w:rPr>
                <w:rFonts w:cs="Arial"/>
                <w:b/>
              </w:rPr>
              <w:t>Respond</w:t>
            </w:r>
            <w:r>
              <w:rPr>
                <w:rFonts w:cs="Arial"/>
              </w:rPr>
              <w:t xml:space="preserve"> to the following prompts in the Sharing Routines Resources discussion forum by Sunday of Week 6: </w:t>
            </w:r>
          </w:p>
          <w:p w14:paraId="52206194" w14:textId="77777777" w:rsidR="003F5505" w:rsidRDefault="003F5505" w:rsidP="003F5505">
            <w:pPr>
              <w:pStyle w:val="AssignmentsLevel2"/>
              <w:ind w:left="360"/>
            </w:pPr>
            <w:r>
              <w:t>Copy and paste the description, rationale, and action plan for the Routine Reboot action plan you choose to implement.</w:t>
            </w:r>
          </w:p>
          <w:p w14:paraId="3F4C3B8A" w14:textId="77777777" w:rsidR="003F5505" w:rsidRDefault="003F5505" w:rsidP="003F5505">
            <w:pPr>
              <w:pStyle w:val="AssignmentsLevel2"/>
              <w:ind w:left="360"/>
            </w:pPr>
            <w:r>
              <w:t>Summarize the implementation process.</w:t>
            </w:r>
          </w:p>
          <w:p w14:paraId="6A94FD7D" w14:textId="77777777" w:rsidR="003F5505" w:rsidRDefault="003F5505" w:rsidP="0085390D">
            <w:pPr>
              <w:pStyle w:val="AssignmentsLevel1"/>
            </w:pPr>
          </w:p>
          <w:p w14:paraId="70CD94E0" w14:textId="77777777" w:rsidR="003F5505" w:rsidRDefault="003F5505" w:rsidP="003F5505">
            <w:pPr>
              <w:pStyle w:val="AssignmentsLevel3"/>
              <w:tabs>
                <w:tab w:val="num" w:pos="360"/>
              </w:tabs>
              <w:ind w:left="720"/>
            </w:pPr>
            <w:r>
              <w:t>How did the new action plan go?</w:t>
            </w:r>
          </w:p>
          <w:p w14:paraId="19D547DE" w14:textId="77777777" w:rsidR="003F5505" w:rsidRDefault="003F5505" w:rsidP="003F5505">
            <w:pPr>
              <w:pStyle w:val="AssignmentsLevel3"/>
              <w:tabs>
                <w:tab w:val="num" w:pos="360"/>
              </w:tabs>
              <w:ind w:left="720"/>
            </w:pPr>
            <w:r>
              <w:t>What, if anything changed?</w:t>
            </w:r>
          </w:p>
          <w:p w14:paraId="2632D81B" w14:textId="77777777" w:rsidR="003F5505" w:rsidRDefault="003F5505" w:rsidP="003F5505">
            <w:pPr>
              <w:pStyle w:val="AssignmentsLevel3"/>
              <w:tabs>
                <w:tab w:val="num" w:pos="360"/>
              </w:tabs>
              <w:ind w:left="720"/>
            </w:pPr>
            <w:r>
              <w:t>What worked? What did not work?</w:t>
            </w:r>
          </w:p>
          <w:p w14:paraId="07995017" w14:textId="77777777" w:rsidR="003F5505" w:rsidRDefault="003F5505" w:rsidP="003F5505">
            <w:pPr>
              <w:pStyle w:val="AssignmentsLevel3"/>
              <w:tabs>
                <w:tab w:val="num" w:pos="360"/>
              </w:tabs>
              <w:ind w:left="720"/>
            </w:pPr>
            <w:r>
              <w:t>What will you need to watch out for moving forward?</w:t>
            </w:r>
          </w:p>
          <w:p w14:paraId="1FA23263" w14:textId="77777777" w:rsidR="003F5505" w:rsidRDefault="003F5505" w:rsidP="0085390D">
            <w:pPr>
              <w:pStyle w:val="AssignmentsLevel1"/>
            </w:pPr>
          </w:p>
          <w:p w14:paraId="2C73C400" w14:textId="77777777" w:rsidR="003F5505" w:rsidRDefault="003F5505" w:rsidP="003F5505">
            <w:pPr>
              <w:pStyle w:val="AssignmentsLevel2"/>
              <w:ind w:left="360"/>
            </w:pPr>
            <w:r>
              <w:lastRenderedPageBreak/>
              <w:t xml:space="preserve">Share an artifact to support your summary. </w:t>
            </w:r>
          </w:p>
          <w:p w14:paraId="70330B24" w14:textId="77777777" w:rsidR="003F5505" w:rsidRDefault="003F5505" w:rsidP="0085390D">
            <w:pPr>
              <w:pStyle w:val="AssignmentsLevel1"/>
            </w:pPr>
          </w:p>
          <w:p w14:paraId="713F476E" w14:textId="77777777" w:rsidR="003F5505" w:rsidRDefault="003F5505" w:rsidP="003F5505">
            <w:pPr>
              <w:pStyle w:val="AssignmentsLevel3"/>
              <w:tabs>
                <w:tab w:val="num" w:pos="360"/>
              </w:tabs>
              <w:ind w:left="720"/>
            </w:pPr>
            <w:r>
              <w:t>The artifact clearly shows what you actually did such as a video, photo or other method that shows the process.</w:t>
            </w:r>
          </w:p>
          <w:p w14:paraId="23A441C5" w14:textId="77777777" w:rsidR="003F5505" w:rsidRDefault="003F5505" w:rsidP="003F5505">
            <w:pPr>
              <w:pStyle w:val="AssignmentsLevel3"/>
              <w:tabs>
                <w:tab w:val="num" w:pos="360"/>
              </w:tabs>
              <w:ind w:left="720"/>
            </w:pPr>
            <w:r>
              <w:t xml:space="preserve">The artifact is evidence of your content, your students, and your work. Your evidence should not be of another teacher implementing the routine. </w:t>
            </w:r>
          </w:p>
          <w:p w14:paraId="6F7BF150" w14:textId="77777777" w:rsidR="003F5505" w:rsidRDefault="003F5505" w:rsidP="0085390D">
            <w:pPr>
              <w:rPr>
                <w:rFonts w:cs="Arial"/>
              </w:rPr>
            </w:pPr>
          </w:p>
          <w:p w14:paraId="00E58699" w14:textId="77777777" w:rsidR="003F5505" w:rsidRDefault="003F5505" w:rsidP="0085390D">
            <w:pPr>
              <w:rPr>
                <w:rFonts w:cs="Arial"/>
              </w:rPr>
            </w:pPr>
            <w:r w:rsidRPr="00D81BBF">
              <w:rPr>
                <w:rFonts w:cs="Arial"/>
                <w:b/>
              </w:rPr>
              <w:t>Rename</w:t>
            </w:r>
            <w:r>
              <w:rPr>
                <w:rFonts w:cs="Arial"/>
              </w:rPr>
              <w:t xml:space="preserve"> the title of your response with your grade level and content area: “Grade X – Content Area”.</w:t>
            </w:r>
          </w:p>
          <w:p w14:paraId="6269CB5D" w14:textId="77777777" w:rsidR="003F5505" w:rsidRDefault="003F5505" w:rsidP="0085390D">
            <w:r w:rsidRPr="00F71387">
              <w:rPr>
                <w:rFonts w:cs="Arial"/>
                <w:b/>
              </w:rPr>
              <w:t>Note</w:t>
            </w:r>
            <w:r>
              <w:rPr>
                <w:rFonts w:cs="Arial"/>
              </w:rPr>
              <w:t xml:space="preserve">. </w:t>
            </w:r>
            <w:r>
              <w:t xml:space="preserve">Issues may arise with privacy and school site policies. You need not have students in the video clip or photo, focus your frame on yourself. Confirm your schools’ policy on videos and photos before submitting your artifact. </w:t>
            </w:r>
          </w:p>
          <w:p w14:paraId="44641B92" w14:textId="1576226A" w:rsidR="003F5505" w:rsidRDefault="003F5505" w:rsidP="0085390D">
            <w:pPr>
              <w:rPr>
                <w:rFonts w:cs="Arial"/>
              </w:rPr>
            </w:pPr>
            <w:r>
              <w:t xml:space="preserve"> </w:t>
            </w: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w:t>
            </w:r>
            <w:r w:rsidRPr="00145B94">
              <w:t>within your assigned group</w:t>
            </w:r>
            <w:r>
              <w:rPr>
                <w:rFonts w:cs="Arial"/>
              </w:rPr>
              <w:t xml:space="preserve">, applying the </w:t>
            </w:r>
            <w:hyperlink r:id="rId5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of Week 7</w:t>
            </w:r>
            <w:r w:rsidRPr="00303373">
              <w:rPr>
                <w:rFonts w:cs="Arial"/>
              </w:rPr>
              <w:t>.</w:t>
            </w:r>
            <w:r>
              <w:rPr>
                <w:rFonts w:cs="Arial"/>
              </w:rPr>
              <w:t xml:space="preserve"> </w:t>
            </w:r>
          </w:p>
          <w:p w14:paraId="3BCE8118" w14:textId="0CB306B9" w:rsidR="003F5505" w:rsidRPr="00AC56E0" w:rsidRDefault="003F5505" w:rsidP="0085390D">
            <w:pPr>
              <w:rPr>
                <w:rFonts w:cs="Arial"/>
              </w:rPr>
            </w:pPr>
            <w:r w:rsidRPr="00564C09">
              <w:rPr>
                <w:rFonts w:cs="Arial"/>
                <w:b/>
              </w:rPr>
              <w:t>Note</w:t>
            </w:r>
            <w:r>
              <w:rPr>
                <w:rFonts w:cs="Arial"/>
              </w:rPr>
              <w:t xml:space="preserve">. </w:t>
            </w:r>
            <w:r w:rsidRPr="00F71387">
              <w:rPr>
                <w:rFonts w:cs="Arial"/>
              </w:rPr>
              <w:t>This is an opportunity to offer support and ideas to your peers about their classroom policies and routines, and for you to expand your repertoire of ideas on how to implement various classroom structures and routines.</w:t>
            </w:r>
          </w:p>
        </w:tc>
      </w:tr>
    </w:tbl>
    <w:p w14:paraId="7B4B8BBB" w14:textId="1C3C7674" w:rsidR="00646A4E" w:rsidRDefault="00646A4E" w:rsidP="00A055AB"/>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85F1E" w:rsidRPr="00AC56E0" w14:paraId="3E61A2C3"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4A31AB8" w14:textId="77777777" w:rsidR="00785F1E" w:rsidRPr="00AC56E0" w:rsidRDefault="00785F1E" w:rsidP="0085390D">
            <w:pPr>
              <w:rPr>
                <w:rFonts w:cs="Arial"/>
                <w:b/>
              </w:rPr>
            </w:pPr>
            <w:r w:rsidRPr="00AC56E0">
              <w:rPr>
                <w:rFonts w:cs="Arial"/>
                <w:b/>
              </w:rPr>
              <w:t>Assignment</w:t>
            </w:r>
            <w:r>
              <w:rPr>
                <w:rFonts w:cs="Arial"/>
                <w:b/>
              </w:rPr>
              <w:t>:</w:t>
            </w:r>
            <w:r w:rsidRPr="00AC56E0">
              <w:rPr>
                <w:rFonts w:cs="Arial"/>
                <w:b/>
              </w:rPr>
              <w:t xml:space="preserve"> </w:t>
            </w:r>
            <w:r>
              <w:rPr>
                <w:rFonts w:cs="Arial"/>
                <w:b/>
              </w:rPr>
              <w:t>eJournal #5–</w:t>
            </w:r>
            <w:r>
              <w:rPr>
                <w:b/>
              </w:rPr>
              <w:t xml:space="preserve"> Perspective Shifts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044E714" w14:textId="77777777" w:rsidR="00785F1E" w:rsidRPr="00AC56E0" w:rsidRDefault="00785F1E" w:rsidP="0085390D">
            <w:pPr>
              <w:rPr>
                <w:rFonts w:cs="Arial"/>
              </w:rPr>
            </w:pPr>
            <w:r>
              <w:rPr>
                <w:rFonts w:cs="Arial"/>
              </w:rPr>
              <w:t>4.2</w:t>
            </w:r>
          </w:p>
        </w:tc>
      </w:tr>
      <w:tr w:rsidR="00785F1E" w:rsidRPr="00AC56E0" w14:paraId="62EDFE81" w14:textId="77777777" w:rsidTr="0085390D">
        <w:trPr>
          <w:trHeight w:val="199"/>
        </w:trPr>
        <w:tc>
          <w:tcPr>
            <w:tcW w:w="13050" w:type="dxa"/>
            <w:gridSpan w:val="2"/>
            <w:shd w:val="clear" w:color="auto" w:fill="auto"/>
            <w:tcMar>
              <w:top w:w="115" w:type="dxa"/>
              <w:left w:w="115" w:type="dxa"/>
              <w:bottom w:w="115" w:type="dxa"/>
              <w:right w:w="115" w:type="dxa"/>
            </w:tcMar>
          </w:tcPr>
          <w:p w14:paraId="42ADEB08" w14:textId="77777777" w:rsidR="00785F1E" w:rsidRDefault="00785F1E" w:rsidP="0085390D">
            <w:pPr>
              <w:rPr>
                <w:rFonts w:cs="Arial"/>
              </w:rPr>
            </w:pPr>
            <w:r w:rsidRPr="000A2783">
              <w:rPr>
                <w:rFonts w:cs="Arial"/>
              </w:rPr>
              <w:t>Reflection is an underrated component of a teaching cycle. By taking the time to review what you have learned and thinking about which changes you would make next time helps to continue your growth as an educator.</w:t>
            </w:r>
            <w:r>
              <w:rPr>
                <w:rFonts w:cs="Arial"/>
              </w:rPr>
              <w:t xml:space="preserve"> </w:t>
            </w:r>
          </w:p>
          <w:p w14:paraId="19E4BDE6" w14:textId="77777777" w:rsidR="00785F1E" w:rsidRDefault="00785F1E" w:rsidP="0085390D">
            <w:pPr>
              <w:rPr>
                <w:rFonts w:cs="Arial"/>
              </w:rPr>
            </w:pPr>
            <w:r w:rsidRPr="009759A8">
              <w:rPr>
                <w:rFonts w:cs="Arial"/>
                <w:b/>
              </w:rPr>
              <w:t>Write</w:t>
            </w:r>
            <w:r>
              <w:rPr>
                <w:rFonts w:cs="Arial"/>
              </w:rPr>
              <w:t xml:space="preserve"> a reflection, not to exceed 2 pages, that addresses the following prompts: </w:t>
            </w:r>
          </w:p>
          <w:p w14:paraId="357A08A3" w14:textId="77777777" w:rsidR="00785F1E" w:rsidRPr="000A2783" w:rsidRDefault="00785F1E" w:rsidP="00785F1E">
            <w:pPr>
              <w:pStyle w:val="AssignmentsLevel2"/>
              <w:ind w:left="360"/>
            </w:pPr>
            <w:r w:rsidRPr="000A2783">
              <w:t>In what ways did yo</w:t>
            </w:r>
            <w:r>
              <w:t>ur understanding of ‘classroom culture’</w:t>
            </w:r>
            <w:r w:rsidRPr="000A2783">
              <w:t xml:space="preserve"> develop over the course of the term? Do you have a different understanding of what it encompasses now than you did before this class? </w:t>
            </w:r>
            <w:r>
              <w:t xml:space="preserve"> Why or why not?</w:t>
            </w:r>
          </w:p>
          <w:p w14:paraId="25AA1A3A" w14:textId="77777777" w:rsidR="00785F1E" w:rsidRPr="000A2783" w:rsidRDefault="00785F1E" w:rsidP="00785F1E">
            <w:pPr>
              <w:pStyle w:val="AssignmentsLevel2"/>
              <w:ind w:left="360"/>
            </w:pPr>
            <w:r w:rsidRPr="000A2783">
              <w:t>What is one thing you learned from this class?  How did it</w:t>
            </w:r>
            <w:r>
              <w:t>, or will it,</w:t>
            </w:r>
            <w:r w:rsidRPr="000A2783">
              <w:t xml:space="preserve"> impact your teaching?</w:t>
            </w:r>
          </w:p>
          <w:p w14:paraId="09BCE1B7" w14:textId="77777777" w:rsidR="00785F1E" w:rsidRPr="000A2783" w:rsidRDefault="00785F1E" w:rsidP="0085390D">
            <w:pPr>
              <w:rPr>
                <w:rFonts w:cs="Arial"/>
              </w:rPr>
            </w:pPr>
          </w:p>
          <w:p w14:paraId="2E2BD743" w14:textId="77777777" w:rsidR="00785F1E" w:rsidRPr="00AC56E0" w:rsidRDefault="00785F1E" w:rsidP="0085390D">
            <w:pPr>
              <w:rPr>
                <w:rFonts w:cs="Arial"/>
              </w:rPr>
            </w:pPr>
            <w:r w:rsidRPr="009759A8">
              <w:rPr>
                <w:rFonts w:cs="Arial"/>
                <w:b/>
              </w:rPr>
              <w:t>Submit</w:t>
            </w:r>
            <w:r>
              <w:rPr>
                <w:rFonts w:cs="Arial"/>
              </w:rPr>
              <w:t xml:space="preserve"> your reflection as a Word document to the assignment forum by Sunday of Week 8.</w:t>
            </w:r>
          </w:p>
        </w:tc>
      </w:tr>
    </w:tbl>
    <w:p w14:paraId="5698FACF" w14:textId="45DAB9A8" w:rsidR="00646A4E" w:rsidRDefault="00646A4E" w:rsidP="00A055AB"/>
    <w:p w14:paraId="1199AAA1" w14:textId="77777777" w:rsidR="00881AE9" w:rsidRPr="00A055AB" w:rsidRDefault="00881AE9" w:rsidP="00A055AB"/>
    <w:p w14:paraId="79E8C2A9" w14:textId="4FDD67EA" w:rsidR="00202F9F" w:rsidRDefault="00ED2E68" w:rsidP="00202F9F">
      <w:pPr>
        <w:pStyle w:val="Heading2"/>
      </w:pPr>
      <w:bookmarkStart w:id="54" w:name="_Toc530729594"/>
      <w:r>
        <w:t xml:space="preserve">Course: </w:t>
      </w:r>
      <w:r w:rsidR="00202F9F">
        <w:t xml:space="preserve">Supporting Differentiated Learning </w:t>
      </w:r>
      <w:r w:rsidR="00B91D53">
        <w:t>(</w:t>
      </w:r>
      <w:r w:rsidR="00202F9F">
        <w:t>Seminar</w:t>
      </w:r>
      <w:r w:rsidR="00B91D53">
        <w:t>)</w:t>
      </w:r>
      <w:bookmarkEnd w:id="54"/>
    </w:p>
    <w:p w14:paraId="0CACDD28" w14:textId="5EACFA68" w:rsidR="00202F9F" w:rsidRDefault="00202F9F" w:rsidP="00E022BB"/>
    <w:p w14:paraId="42A138FD" w14:textId="398A1ADF" w:rsidR="00ED2E68" w:rsidRDefault="00ED2E68" w:rsidP="00ED2E68">
      <w:pPr>
        <w:pStyle w:val="Heading3"/>
      </w:pPr>
      <w:bookmarkStart w:id="55" w:name="_Toc529197071"/>
      <w:bookmarkStart w:id="56" w:name="_Toc529732223"/>
      <w:bookmarkStart w:id="57" w:name="_Toc530729595"/>
      <w:r>
        <w:t>Course Learning Outcomes</w:t>
      </w:r>
      <w:bookmarkEnd w:id="55"/>
      <w:bookmarkEnd w:id="56"/>
      <w:bookmarkEnd w:id="57"/>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7BE7BF46" w:rsidR="00ED2E68" w:rsidRDefault="00B91D53" w:rsidP="00ED2E68">
      <w:pPr>
        <w:pStyle w:val="Heading3"/>
      </w:pPr>
      <w:bookmarkStart w:id="58" w:name="_Toc529732224"/>
      <w:bookmarkStart w:id="59" w:name="_Toc530729596"/>
      <w:r>
        <w:t>Course</w:t>
      </w:r>
      <w:r w:rsidR="00ED2E68">
        <w:t xml:space="preserve"> Structure</w:t>
      </w:r>
      <w:bookmarkEnd w:id="58"/>
      <w:bookmarkEnd w:id="59"/>
    </w:p>
    <w:p w14:paraId="0E12881B" w14:textId="77777777" w:rsidR="00ED2E68" w:rsidRDefault="00ED2E68" w:rsidP="00ED2E68">
      <w:pPr>
        <w:spacing w:after="0" w:line="240" w:lineRule="auto"/>
        <w:textAlignment w:val="baseline"/>
      </w:pPr>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Wormelli’s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eJournal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60" w:name="_Toc529732225"/>
      <w:bookmarkStart w:id="61" w:name="_Toc530729597"/>
      <w:r>
        <w:t>Textbook and General Resources</w:t>
      </w:r>
      <w:bookmarkEnd w:id="60"/>
      <w:bookmarkEnd w:id="61"/>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Kampwirth, T. J., &amp; Powers, K. M., (2016). </w:t>
      </w:r>
      <w:r w:rsidRPr="00826FBA">
        <w:rPr>
          <w:rFonts w:eastAsia="Times New Roman" w:cstheme="minorHAnsi"/>
          <w:i/>
          <w:iCs/>
          <w:color w:val="000000"/>
        </w:rPr>
        <w:t>Collaborative consultation in the schools: Effective practices for students with learning and behavior problems, enhanced Pearson eText</w:t>
      </w:r>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4C51C4" w:rsidP="00D66FDE">
      <w:pPr>
        <w:numPr>
          <w:ilvl w:val="0"/>
          <w:numId w:val="2"/>
        </w:numPr>
        <w:spacing w:after="0" w:line="240" w:lineRule="auto"/>
        <w:ind w:left="540" w:firstLine="0"/>
        <w:textAlignment w:val="baseline"/>
        <w:rPr>
          <w:rFonts w:eastAsia="Times New Roman" w:cstheme="minorHAnsi"/>
        </w:rPr>
      </w:pPr>
      <w:hyperlink r:id="rId59"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403182CA" w14:textId="77777777" w:rsidR="0054237B" w:rsidRPr="00826FBA" w:rsidRDefault="0054237B" w:rsidP="0054237B">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60" w:history="1">
        <w:r w:rsidRPr="00D27B51">
          <w:rPr>
            <w:rStyle w:val="Hyperlink"/>
            <w:rFonts w:eastAsia="Times New Roman" w:cstheme="minorHAnsi"/>
          </w:rPr>
          <w:t>Exceptional Student Services</w:t>
        </w:r>
      </w:hyperlink>
    </w:p>
    <w:p w14:paraId="38C4EDF8" w14:textId="3C366CAA"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w:t>
      </w:r>
      <w:r w:rsidR="0054237B">
        <w:rPr>
          <w:rFonts w:eastAsia="Times New Roman" w:cstheme="minorHAnsi"/>
        </w:rPr>
        <w:t>e</w:t>
      </w:r>
      <w:r w:rsidRPr="00826FBA">
        <w:rPr>
          <w:rFonts w:eastAsia="Times New Roman" w:cstheme="minorHAnsi"/>
        </w:rPr>
        <w:t>nter for Applied Special Technology–</w:t>
      </w:r>
      <w:hyperlink r:id="rId61"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4C51C4" w:rsidP="00D66FDE">
      <w:pPr>
        <w:numPr>
          <w:ilvl w:val="0"/>
          <w:numId w:val="3"/>
        </w:numPr>
        <w:spacing w:after="0" w:line="240" w:lineRule="auto"/>
        <w:ind w:left="540" w:firstLine="0"/>
        <w:textAlignment w:val="baseline"/>
        <w:rPr>
          <w:rFonts w:eastAsia="Times New Roman" w:cstheme="minorHAnsi"/>
        </w:rPr>
      </w:pPr>
      <w:hyperlink r:id="rId62"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eduscapes  </w:t>
      </w:r>
    </w:p>
    <w:p w14:paraId="2F372796" w14:textId="77777777" w:rsidR="00ED2E68" w:rsidRPr="00826FBA" w:rsidRDefault="004C51C4" w:rsidP="00D66FDE">
      <w:pPr>
        <w:numPr>
          <w:ilvl w:val="0"/>
          <w:numId w:val="3"/>
        </w:numPr>
        <w:spacing w:after="0" w:line="240" w:lineRule="auto"/>
        <w:ind w:left="540" w:firstLine="0"/>
        <w:textAlignment w:val="baseline"/>
        <w:rPr>
          <w:rFonts w:eastAsia="Times New Roman" w:cstheme="minorHAnsi"/>
        </w:rPr>
      </w:pPr>
      <w:hyperlink r:id="rId63"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lastRenderedPageBreak/>
        <w:t>National Association for Bilingual Education–</w:t>
      </w:r>
      <w:hyperlink r:id="rId64"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223F973E" w:rsidR="00ED2E68" w:rsidRDefault="00ED2E68" w:rsidP="00ED2E68">
      <w:pPr>
        <w:pStyle w:val="Heading3"/>
      </w:pPr>
      <w:bookmarkStart w:id="62" w:name="_Toc529732226"/>
      <w:bookmarkStart w:id="63" w:name="_Toc530729598"/>
      <w:r>
        <w:t>Example Assignments</w:t>
      </w:r>
      <w:bookmarkEnd w:id="62"/>
      <w:bookmarkEnd w:id="63"/>
    </w:p>
    <w:p w14:paraId="7C99E43C" w14:textId="51D941E5" w:rsidR="00DF19F7" w:rsidRDefault="00DF19F7" w:rsidP="00DF19F7"/>
    <w:p w14:paraId="716D0429" w14:textId="77777777" w:rsidR="00DF19F7" w:rsidRPr="00DF19F7" w:rsidRDefault="00DF19F7" w:rsidP="00DF19F7">
      <w:pPr>
        <w:rPr>
          <w:b/>
          <w:color w:val="1F4E79" w:themeColor="accent5" w:themeShade="80"/>
        </w:rPr>
      </w:pPr>
      <w:bookmarkStart w:id="64" w:name="_Toc333497926"/>
      <w:r w:rsidRPr="00DF19F7">
        <w:rPr>
          <w:b/>
          <w:color w:val="1F4E79" w:themeColor="accent5" w:themeShade="80"/>
        </w:rPr>
        <w:t>Weeks 6-7: Analysis Segment</w:t>
      </w:r>
      <w:bookmarkEnd w:id="64"/>
    </w:p>
    <w:p w14:paraId="4BE48A4C" w14:textId="77777777" w:rsidR="00DF19F7" w:rsidRPr="00DF19F7" w:rsidRDefault="00DF19F7" w:rsidP="00DF19F7">
      <w:pPr>
        <w:rPr>
          <w:b/>
          <w:color w:val="1F4E79" w:themeColor="accent5" w:themeShade="80"/>
        </w:rPr>
      </w:pPr>
      <w:r w:rsidRPr="00DF19F7">
        <w:rPr>
          <w:b/>
          <w:color w:val="1F4E79" w:themeColor="accent5" w:themeShade="80"/>
        </w:rPr>
        <w:t>Learning Objectives</w:t>
      </w:r>
    </w:p>
    <w:p w14:paraId="199A7149" w14:textId="77777777" w:rsidR="00DF19F7" w:rsidRPr="00AC56E0" w:rsidRDefault="00DF19F7" w:rsidP="00DF19F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F19F7" w:rsidRPr="00AC1715" w14:paraId="117E811C" w14:textId="77777777" w:rsidTr="0085390D">
        <w:trPr>
          <w:trHeight w:val="1620"/>
        </w:trPr>
        <w:tc>
          <w:tcPr>
            <w:tcW w:w="9956" w:type="dxa"/>
            <w:tcBorders>
              <w:right w:val="single" w:sz="4" w:space="0" w:color="auto"/>
            </w:tcBorders>
            <w:tcMar>
              <w:top w:w="115" w:type="dxa"/>
              <w:left w:w="115" w:type="dxa"/>
              <w:bottom w:w="115" w:type="dxa"/>
              <w:right w:w="115" w:type="dxa"/>
            </w:tcMar>
          </w:tcPr>
          <w:p w14:paraId="54F8B1AB" w14:textId="7F2A5058" w:rsidR="00DF19F7" w:rsidRPr="002203B5" w:rsidRDefault="00EE167D" w:rsidP="004B3A7A">
            <w:r>
              <w:t xml:space="preserve">3.1  </w:t>
            </w:r>
            <w:r w:rsidR="00DF19F7" w:rsidRPr="66AB7E2A">
              <w:t xml:space="preserve">Objective: Teachers will be able to cite different motivating forces and develop a strategy to improve engagement of a particular focus student. </w:t>
            </w:r>
          </w:p>
        </w:tc>
        <w:tc>
          <w:tcPr>
            <w:tcW w:w="3064" w:type="dxa"/>
            <w:tcBorders>
              <w:left w:val="single" w:sz="4" w:space="0" w:color="auto"/>
              <w:right w:val="single" w:sz="4" w:space="0" w:color="auto"/>
            </w:tcBorders>
            <w:shd w:val="clear" w:color="auto" w:fill="D5DCE4" w:themeFill="text2" w:themeFillTint="33"/>
          </w:tcPr>
          <w:p w14:paraId="63C4D725" w14:textId="77777777" w:rsidR="00DF19F7" w:rsidRPr="00E05B96" w:rsidRDefault="00DF19F7" w:rsidP="00DB47E8">
            <w:pPr>
              <w:rPr>
                <w:b/>
                <w:bCs/>
                <w:highlight w:val="yellow"/>
              </w:rPr>
            </w:pPr>
            <w:r w:rsidRPr="66AB7E2A">
              <w:rPr>
                <w:b/>
                <w:bCs/>
              </w:rPr>
              <w:t>CLO1:</w:t>
            </w:r>
            <w:r w:rsidRPr="66AB7E2A">
              <w:t xml:space="preserve"> Describe instructional strategies that maximize the involvement and provide support to all students.</w:t>
            </w:r>
          </w:p>
        </w:tc>
      </w:tr>
      <w:tr w:rsidR="00DF19F7" w:rsidRPr="00AC1715" w14:paraId="417D6F3D" w14:textId="77777777" w:rsidTr="0085390D">
        <w:trPr>
          <w:trHeight w:val="1620"/>
        </w:trPr>
        <w:tc>
          <w:tcPr>
            <w:tcW w:w="9956" w:type="dxa"/>
            <w:tcBorders>
              <w:right w:val="single" w:sz="4" w:space="0" w:color="auto"/>
            </w:tcBorders>
            <w:tcMar>
              <w:top w:w="115" w:type="dxa"/>
              <w:left w:w="115" w:type="dxa"/>
              <w:bottom w:w="115" w:type="dxa"/>
              <w:right w:w="115" w:type="dxa"/>
            </w:tcMar>
          </w:tcPr>
          <w:p w14:paraId="3D2BBA68" w14:textId="70F32846" w:rsidR="00DF19F7" w:rsidRPr="00EC1E67" w:rsidRDefault="00EE167D" w:rsidP="004B3A7A">
            <w:r>
              <w:t xml:space="preserve">3.2 </w:t>
            </w:r>
            <w:r w:rsidR="00DF19F7" w:rsidRPr="66AB7E2A">
              <w:t xml:space="preserve">Objective: Teachers will be able to cite specific differentiation strategies integrated into a lesson plan and analyze their effectiveness in meeting the needs of an English language learner and a student with an academic challenge </w:t>
            </w:r>
          </w:p>
        </w:tc>
        <w:tc>
          <w:tcPr>
            <w:tcW w:w="3064" w:type="dxa"/>
            <w:tcBorders>
              <w:left w:val="single" w:sz="4" w:space="0" w:color="auto"/>
              <w:right w:val="single" w:sz="4" w:space="0" w:color="auto"/>
            </w:tcBorders>
            <w:shd w:val="clear" w:color="auto" w:fill="D5DCE4" w:themeFill="text2" w:themeFillTint="33"/>
          </w:tcPr>
          <w:p w14:paraId="519AFA34" w14:textId="77777777" w:rsidR="00DF19F7" w:rsidRPr="002203B5" w:rsidRDefault="00DF19F7" w:rsidP="00DB47E8">
            <w:pPr>
              <w:rPr>
                <w:b/>
                <w:bCs/>
                <w:highlight w:val="yellow"/>
              </w:rPr>
            </w:pPr>
            <w:r w:rsidRPr="66AB7E2A">
              <w:rPr>
                <w:b/>
                <w:bCs/>
              </w:rPr>
              <w:t>CLO3:</w:t>
            </w:r>
            <w:r w:rsidRPr="66AB7E2A">
              <w:t xml:space="preserve"> Analyze the effectiveness of integrating differentiation strategies into a lesson.</w:t>
            </w:r>
          </w:p>
        </w:tc>
      </w:tr>
      <w:tr w:rsidR="00DF19F7" w:rsidRPr="00AC1715" w14:paraId="78B450F9" w14:textId="77777777" w:rsidTr="0085390D">
        <w:trPr>
          <w:trHeight w:val="1620"/>
        </w:trPr>
        <w:tc>
          <w:tcPr>
            <w:tcW w:w="9956" w:type="dxa"/>
            <w:tcBorders>
              <w:right w:val="single" w:sz="4" w:space="0" w:color="auto"/>
            </w:tcBorders>
            <w:tcMar>
              <w:top w:w="115" w:type="dxa"/>
              <w:left w:w="115" w:type="dxa"/>
              <w:bottom w:w="115" w:type="dxa"/>
              <w:right w:w="115" w:type="dxa"/>
            </w:tcMar>
          </w:tcPr>
          <w:p w14:paraId="0421428B" w14:textId="60A6D88D" w:rsidR="00DF19F7" w:rsidRPr="00EE167D" w:rsidRDefault="00EE167D" w:rsidP="004B3A7A">
            <w:pPr>
              <w:rPr>
                <w:rFonts w:cs="Arial"/>
              </w:rPr>
            </w:pPr>
            <w:r w:rsidRPr="00EE167D">
              <w:t>3.3</w:t>
            </w:r>
            <w:r>
              <w:t xml:space="preserve"> </w:t>
            </w:r>
            <w:r w:rsidR="00DF19F7" w:rsidRPr="00EE167D">
              <w:t>Objective: Teachers will be able to analyze the effectiveness of a peer’s differentiation strategy and provide at least one specific improvement, suggestion or idea on how to best meet the needs of a student.</w:t>
            </w:r>
            <w:r w:rsidR="00DF19F7" w:rsidRPr="00EE167D">
              <w:rPr>
                <w:rFonts w:cs="Arial"/>
              </w:rPr>
              <w:t xml:space="preserve"> </w:t>
            </w:r>
          </w:p>
        </w:tc>
        <w:tc>
          <w:tcPr>
            <w:tcW w:w="3064" w:type="dxa"/>
            <w:tcBorders>
              <w:left w:val="single" w:sz="4" w:space="0" w:color="auto"/>
              <w:right w:val="single" w:sz="4" w:space="0" w:color="auto"/>
            </w:tcBorders>
            <w:shd w:val="clear" w:color="auto" w:fill="D5DCE4" w:themeFill="text2" w:themeFillTint="33"/>
          </w:tcPr>
          <w:p w14:paraId="0B0277A3" w14:textId="77777777" w:rsidR="00DF19F7" w:rsidRPr="00FB631C" w:rsidRDefault="00DF19F7" w:rsidP="00DB47E8">
            <w:pPr>
              <w:rPr>
                <w:b/>
                <w:bCs/>
              </w:rPr>
            </w:pPr>
            <w:r w:rsidRPr="66AB7E2A">
              <w:rPr>
                <w:b/>
                <w:bCs/>
              </w:rPr>
              <w:t>CLO3:</w:t>
            </w:r>
            <w:r w:rsidRPr="66AB7E2A">
              <w:t xml:space="preserve"> Analyze the effectiveness of integrating differentiation strategies into a lesson.</w:t>
            </w:r>
          </w:p>
        </w:tc>
      </w:tr>
      <w:tr w:rsidR="00DF19F7" w:rsidRPr="00AC1715" w14:paraId="209A60EF" w14:textId="77777777" w:rsidTr="0085390D">
        <w:trPr>
          <w:trHeight w:val="1620"/>
        </w:trPr>
        <w:tc>
          <w:tcPr>
            <w:tcW w:w="9956" w:type="dxa"/>
            <w:tcBorders>
              <w:right w:val="single" w:sz="4" w:space="0" w:color="auto"/>
            </w:tcBorders>
            <w:tcMar>
              <w:top w:w="115" w:type="dxa"/>
              <w:left w:w="115" w:type="dxa"/>
              <w:bottom w:w="115" w:type="dxa"/>
              <w:right w:w="115" w:type="dxa"/>
            </w:tcMar>
          </w:tcPr>
          <w:p w14:paraId="38935978" w14:textId="7855A404" w:rsidR="00DF19F7" w:rsidRPr="003B0E5B" w:rsidRDefault="00EE167D" w:rsidP="004B3A7A">
            <w:r>
              <w:lastRenderedPageBreak/>
              <w:t xml:space="preserve">3.1 </w:t>
            </w:r>
            <w:r w:rsidR="00DF19F7" w:rsidRPr="66AB7E2A">
              <w:t xml:space="preserve">Objective: Teachers will be able to cite specific online resources available to meet the needs of diverse learners within their content area. </w:t>
            </w:r>
          </w:p>
        </w:tc>
        <w:tc>
          <w:tcPr>
            <w:tcW w:w="3064" w:type="dxa"/>
            <w:tcBorders>
              <w:left w:val="single" w:sz="4" w:space="0" w:color="auto"/>
              <w:right w:val="single" w:sz="4" w:space="0" w:color="auto"/>
            </w:tcBorders>
            <w:shd w:val="clear" w:color="auto" w:fill="D5DCE4" w:themeFill="text2" w:themeFillTint="33"/>
          </w:tcPr>
          <w:p w14:paraId="07DC118F" w14:textId="77777777" w:rsidR="00DF19F7" w:rsidRPr="00FB631C" w:rsidRDefault="00DF19F7" w:rsidP="00DB47E8">
            <w:pPr>
              <w:rPr>
                <w:b/>
                <w:bCs/>
              </w:rPr>
            </w:pPr>
            <w:r w:rsidRPr="66AB7E2A">
              <w:rPr>
                <w:b/>
                <w:bCs/>
              </w:rPr>
              <w:t>CLO1:</w:t>
            </w:r>
            <w:r w:rsidRPr="66AB7E2A">
              <w:t xml:space="preserve"> Describe instructional strategies that maximize the involvement and provide support to all students.</w:t>
            </w:r>
          </w:p>
        </w:tc>
      </w:tr>
    </w:tbl>
    <w:p w14:paraId="5A15025F" w14:textId="77777777" w:rsidR="00793F57" w:rsidRDefault="00793F57" w:rsidP="00DF19F7"/>
    <w:p w14:paraId="338F29F5" w14:textId="245488E8" w:rsidR="00DF19F7" w:rsidRPr="00793F57" w:rsidRDefault="00DF19F7" w:rsidP="00DF19F7">
      <w:pPr>
        <w:rPr>
          <w:b/>
          <w:color w:val="1F4E79" w:themeColor="accent5" w:themeShade="80"/>
        </w:rPr>
      </w:pPr>
      <w:r w:rsidRPr="00793F57">
        <w:rPr>
          <w:b/>
          <w:color w:val="1F4E79" w:themeColor="accent5" w:themeShade="80"/>
        </w:rPr>
        <w:t>Assignments – Week 6</w:t>
      </w:r>
    </w:p>
    <w:p w14:paraId="0EA7D157" w14:textId="77777777" w:rsidR="00DF19F7" w:rsidRDefault="00DF19F7" w:rsidP="00DF19F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52D468AF"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716A044" w14:textId="77777777" w:rsidR="00DF19F7" w:rsidRPr="00AC56E0" w:rsidRDefault="00DF19F7" w:rsidP="0085390D">
            <w:pPr>
              <w:rPr>
                <w:rFonts w:cs="Arial"/>
              </w:rPr>
            </w:pPr>
            <w:r w:rsidRPr="66AB7E2A">
              <w:rPr>
                <w:b/>
                <w:bCs/>
              </w:rPr>
              <w:t>Discussion Post #5: 8 Characteristics of Motivation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A0F2A3F" w14:textId="77777777" w:rsidR="00DF19F7" w:rsidRPr="00AC56E0" w:rsidRDefault="00DF19F7" w:rsidP="0085390D">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19F7" w:rsidRPr="00AC56E0" w14:paraId="14E71B29"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39C0EB73" w14:textId="77777777" w:rsidR="00DF19F7" w:rsidRDefault="00DF19F7" w:rsidP="0085390D">
            <w:pPr>
              <w:contextualSpacing/>
            </w:pPr>
            <w:r>
              <w:t xml:space="preserve">Understanding the motivation of students can provide insight into how to meet their emotional needs. The first link is to an article that summarizes some of the key points from Richard Lavoie’s book, </w:t>
            </w:r>
            <w:r w:rsidRPr="66AB7E2A">
              <w:rPr>
                <w:u w:val="single"/>
              </w:rPr>
              <w:t>The Motivation Breakthrough: 6 Secrets to Turning On the Tuned-Out Child</w:t>
            </w:r>
            <w:r>
              <w:t xml:space="preserve">. The second link is to a table that summarizes general strategies and motivators to meet the needs of students with different motivating forces. </w:t>
            </w:r>
          </w:p>
          <w:p w14:paraId="39156781" w14:textId="77777777" w:rsidR="00DF19F7" w:rsidRDefault="00DF19F7" w:rsidP="0085390D">
            <w:pPr>
              <w:contextualSpacing/>
            </w:pPr>
          </w:p>
          <w:p w14:paraId="053099B5" w14:textId="77777777" w:rsidR="00DF19F7" w:rsidRDefault="00DF19F7" w:rsidP="00DF19F7">
            <w:pPr>
              <w:pStyle w:val="ListParagraph"/>
              <w:numPr>
                <w:ilvl w:val="0"/>
                <w:numId w:val="27"/>
              </w:numPr>
              <w:spacing w:after="0" w:line="240" w:lineRule="auto"/>
            </w:pPr>
            <w:r>
              <w:t xml:space="preserve">Read the article, “The 8 Characteristics of Motivated Kids” using the link provided and review the table summarizing the strategies. </w:t>
            </w:r>
          </w:p>
          <w:p w14:paraId="34856010" w14:textId="77777777" w:rsidR="00DF19F7" w:rsidRDefault="00DF19F7" w:rsidP="0085390D">
            <w:pPr>
              <w:pStyle w:val="ListParagraph"/>
            </w:pPr>
            <w:r>
              <w:t xml:space="preserve">LINK: </w:t>
            </w:r>
            <w:hyperlink r:id="rId65">
              <w:r w:rsidRPr="66AB7E2A">
                <w:rPr>
                  <w:rStyle w:val="Hyperlink"/>
                </w:rPr>
                <w:t>http://www.education.com/magazine/article/go-for-it-motivation/</w:t>
              </w:r>
            </w:hyperlink>
          </w:p>
          <w:p w14:paraId="7BC31F33" w14:textId="77777777" w:rsidR="00DF19F7" w:rsidRDefault="00DF19F7" w:rsidP="0085390D">
            <w:pPr>
              <w:pStyle w:val="ListParagraph"/>
            </w:pPr>
            <w:r>
              <w:t xml:space="preserve">LINK: </w:t>
            </w:r>
            <w:hyperlink r:id="rId66">
              <w:r w:rsidRPr="66AB7E2A">
                <w:rPr>
                  <w:rStyle w:val="Hyperlink"/>
                </w:rPr>
                <w:t>http://hmscurriculum.wikispaces.com/file/view/Motivating%20Force.pdf</w:t>
              </w:r>
            </w:hyperlink>
          </w:p>
          <w:p w14:paraId="5B5936A6" w14:textId="77777777" w:rsidR="00DF19F7" w:rsidRDefault="00DF19F7" w:rsidP="00DF19F7">
            <w:pPr>
              <w:pStyle w:val="ListParagraph"/>
              <w:numPr>
                <w:ilvl w:val="0"/>
                <w:numId w:val="27"/>
              </w:numPr>
              <w:spacing w:after="0" w:line="240" w:lineRule="auto"/>
            </w:pPr>
            <w:r>
              <w:t>Title your discussion post as “Grade Level, Motivating Force”</w:t>
            </w:r>
          </w:p>
          <w:p w14:paraId="089270A6" w14:textId="77777777" w:rsidR="00DF19F7" w:rsidRPr="00145B94" w:rsidRDefault="00DF19F7" w:rsidP="0085390D">
            <w:pPr>
              <w:pStyle w:val="ListParagraph"/>
            </w:pPr>
          </w:p>
          <w:p w14:paraId="74F84AD2" w14:textId="363E0258" w:rsidR="00DF19F7" w:rsidRPr="00455914" w:rsidRDefault="00DF19F7" w:rsidP="00DF19F7">
            <w:pPr>
              <w:pStyle w:val="ListParagraph"/>
              <w:numPr>
                <w:ilvl w:val="0"/>
                <w:numId w:val="27"/>
              </w:numPr>
              <w:spacing w:after="0" w:line="240" w:lineRule="auto"/>
            </w:pPr>
            <w:r>
              <w:t xml:space="preserve">Use the information provided in the readings to connect to your own classroom practice. Identify a “tuned out” student that you have observed in your classroom. </w:t>
            </w:r>
          </w:p>
          <w:p w14:paraId="745B552B" w14:textId="2C8CB79D" w:rsidR="00DF19F7" w:rsidRPr="00455914" w:rsidRDefault="00DF19F7" w:rsidP="00DF19F7">
            <w:pPr>
              <w:pStyle w:val="ListParagraph"/>
              <w:numPr>
                <w:ilvl w:val="0"/>
                <w:numId w:val="28"/>
              </w:numPr>
              <w:spacing w:after="0" w:line="240" w:lineRule="auto"/>
              <w:ind w:left="1415"/>
            </w:pPr>
            <w:r>
              <w:t xml:space="preserve">Identify a “tuned out” student that you have observed in your classroom. </w:t>
            </w:r>
          </w:p>
          <w:p w14:paraId="6EDF4EA0" w14:textId="77777777" w:rsidR="00DF19F7" w:rsidRDefault="00DF19F7" w:rsidP="00DF19F7">
            <w:pPr>
              <w:pStyle w:val="ListParagraph"/>
              <w:numPr>
                <w:ilvl w:val="0"/>
                <w:numId w:val="28"/>
              </w:numPr>
              <w:spacing w:after="0" w:line="240" w:lineRule="auto"/>
              <w:ind w:left="1415"/>
            </w:pPr>
            <w:r>
              <w:t>Summarize the behavior you witness with this student. (</w:t>
            </w:r>
            <w:r w:rsidRPr="66AB7E2A">
              <w:rPr>
                <w:b/>
                <w:bCs/>
              </w:rPr>
              <w:t>Note:</w:t>
            </w:r>
            <w:r>
              <w:t xml:space="preserve"> Please do not use names or other identifying information in describing the student.)</w:t>
            </w:r>
          </w:p>
          <w:p w14:paraId="07D841A5" w14:textId="77777777" w:rsidR="00DF19F7" w:rsidRDefault="00DF19F7" w:rsidP="00DF19F7">
            <w:pPr>
              <w:pStyle w:val="ListParagraph"/>
              <w:numPr>
                <w:ilvl w:val="0"/>
                <w:numId w:val="28"/>
              </w:numPr>
              <w:spacing w:after="0" w:line="240" w:lineRule="auto"/>
              <w:ind w:left="1415"/>
            </w:pPr>
            <w:r>
              <w:t>Identify what you think his/her “motivating force” is based on their behavior.</w:t>
            </w:r>
          </w:p>
          <w:p w14:paraId="0E5B119D" w14:textId="77777777" w:rsidR="00DF19F7" w:rsidRDefault="00DF19F7" w:rsidP="00DF19F7">
            <w:pPr>
              <w:pStyle w:val="ListParagraph"/>
              <w:numPr>
                <w:ilvl w:val="0"/>
                <w:numId w:val="28"/>
              </w:numPr>
              <w:spacing w:after="0" w:line="240" w:lineRule="auto"/>
              <w:ind w:left="1415"/>
            </w:pPr>
            <w:r>
              <w:lastRenderedPageBreak/>
              <w:t xml:space="preserve">Propose an activity/strategy that could be implemented in the classroom setting that would appeal to their needs. Explain why you think this would meet their needs. </w:t>
            </w:r>
          </w:p>
          <w:p w14:paraId="093D6F65" w14:textId="77777777" w:rsidR="00DF19F7" w:rsidRPr="001223FA" w:rsidRDefault="00DF19F7" w:rsidP="00DF19F7">
            <w:pPr>
              <w:pStyle w:val="ListParagraph"/>
              <w:numPr>
                <w:ilvl w:val="0"/>
                <w:numId w:val="27"/>
              </w:numPr>
              <w:spacing w:after="0" w:line="240" w:lineRule="auto"/>
            </w:pPr>
            <w:r>
              <w:t>Respond to at least two of your peer’s posts.  It could be a connection, a question, a suggestion, or other meaningful contribution. Your response should be a minimum of 2-3 sentences.</w:t>
            </w:r>
          </w:p>
        </w:tc>
      </w:tr>
    </w:tbl>
    <w:p w14:paraId="2F1CE9D6" w14:textId="77777777" w:rsidR="00DF19F7" w:rsidRDefault="00DF19F7" w:rsidP="00DF19F7">
      <w:pPr>
        <w:pStyle w:val="AssignmentsLevel1"/>
      </w:pPr>
    </w:p>
    <w:p w14:paraId="072D56F1" w14:textId="77777777" w:rsidR="00DF19F7" w:rsidRDefault="00DF19F7" w:rsidP="00DF19F7"/>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1D110DF9"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6D7704" w14:textId="77777777" w:rsidR="00DF19F7" w:rsidRPr="0000777E" w:rsidRDefault="00DF19F7" w:rsidP="0085390D">
            <w:pPr>
              <w:rPr>
                <w:rFonts w:cs="Arial"/>
                <w:b/>
                <w:bCs/>
              </w:rPr>
            </w:pPr>
            <w:r w:rsidRPr="66AB7E2A">
              <w:rPr>
                <w:b/>
                <w:bCs/>
              </w:rPr>
              <w:t>Discussion Post #6, continued: Peer Feedback on Differentiation Assignment</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27BA90C" w14:textId="77777777" w:rsidR="00DF19F7" w:rsidRPr="00AC56E0" w:rsidRDefault="00DF19F7" w:rsidP="0085390D">
            <w:pPr>
              <w:rPr>
                <w:rFonts w:cs="Arial"/>
              </w:rPr>
            </w:pPr>
            <w:r w:rsidRPr="66AB7E2A">
              <w:rPr>
                <w:rFonts w:cs="Arial"/>
                <w:b/>
                <w:bCs/>
              </w:rPr>
              <w:t>CLO3:</w:t>
            </w:r>
            <w:r w:rsidRPr="66AB7E2A">
              <w:rPr>
                <w:rFonts w:cs="Arial"/>
              </w:rPr>
              <w:t xml:space="preserve"> Analyze the effectiveness of integrating differentiation strategies into a lesson.</w:t>
            </w:r>
          </w:p>
        </w:tc>
      </w:tr>
      <w:tr w:rsidR="00DF19F7" w:rsidRPr="00AC56E0" w14:paraId="1C91B39E"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3251D06A" w14:textId="77777777" w:rsidR="00DF19F7" w:rsidRDefault="00DF19F7" w:rsidP="0085390D">
            <w:r>
              <w:t xml:space="preserve">This is an opportunity to offer support and ideas to your peers about their use of differentiation strategies, and for you to expand your repertoire of ideas on how to best meet the needs of students.  </w:t>
            </w:r>
          </w:p>
          <w:p w14:paraId="5152E319" w14:textId="77777777" w:rsidR="00DF19F7" w:rsidRPr="00145B94" w:rsidRDefault="00DF19F7" w:rsidP="0085390D">
            <w:pPr>
              <w:rPr>
                <w:b/>
                <w:bCs/>
              </w:rPr>
            </w:pPr>
            <w:r w:rsidRPr="66AB7E2A">
              <w:rPr>
                <w:b/>
                <w:bCs/>
              </w:rPr>
              <w:t>Peer Feedback/Response:</w:t>
            </w:r>
          </w:p>
          <w:p w14:paraId="73DF18FC" w14:textId="77777777" w:rsidR="00DF19F7" w:rsidRPr="00145B94" w:rsidRDefault="00DF19F7" w:rsidP="00DF19F7">
            <w:pPr>
              <w:pStyle w:val="ListParagraph"/>
              <w:numPr>
                <w:ilvl w:val="0"/>
                <w:numId w:val="25"/>
              </w:numPr>
              <w:spacing w:after="0" w:line="240" w:lineRule="auto"/>
            </w:pPr>
            <w:r>
              <w:t xml:space="preserve">Review the submissions and artifacts of at least 2 peers within your assigned group.  </w:t>
            </w:r>
          </w:p>
          <w:p w14:paraId="50CE72C2" w14:textId="77777777" w:rsidR="00DF19F7" w:rsidRPr="00145B94" w:rsidRDefault="00DF19F7" w:rsidP="00DF19F7">
            <w:pPr>
              <w:pStyle w:val="ListParagraph"/>
              <w:numPr>
                <w:ilvl w:val="0"/>
                <w:numId w:val="25"/>
              </w:numPr>
              <w:spacing w:after="0" w:line="240" w:lineRule="auto"/>
            </w:pPr>
            <w:r>
              <w:t xml:space="preserve">Provide meaningful feedback on their submission in the form of questions, connections, suggestions, resources, etc. </w:t>
            </w:r>
          </w:p>
          <w:p w14:paraId="1B155605" w14:textId="77777777" w:rsidR="00DF19F7" w:rsidRPr="00AC56E0" w:rsidRDefault="00DF19F7" w:rsidP="00DF19F7">
            <w:pPr>
              <w:pStyle w:val="ListParagraph"/>
              <w:numPr>
                <w:ilvl w:val="0"/>
                <w:numId w:val="25"/>
              </w:numPr>
              <w:spacing w:after="0" w:line="240" w:lineRule="auto"/>
            </w:pPr>
            <w:r>
              <w:t>Complete your peer reviews by the end of Week 7.</w:t>
            </w:r>
          </w:p>
        </w:tc>
      </w:tr>
    </w:tbl>
    <w:p w14:paraId="6CED420B" w14:textId="59740FCE" w:rsidR="00281B42" w:rsidRDefault="00281B42" w:rsidP="00E022BB"/>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6F7435CA"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A9801F" w14:textId="77777777" w:rsidR="00DF19F7" w:rsidRPr="00AC56E0" w:rsidRDefault="00DF19F7" w:rsidP="0085390D">
            <w:pPr>
              <w:rPr>
                <w:rFonts w:cs="Arial"/>
              </w:rPr>
            </w:pPr>
            <w:r w:rsidRPr="66AB7E2A">
              <w:rPr>
                <w:b/>
                <w:bCs/>
              </w:rPr>
              <w:t>Discussion Post #8: Joaquin’s Dilemma</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A4EF11" w14:textId="77777777" w:rsidR="00DF19F7" w:rsidRPr="00AC56E0" w:rsidRDefault="00DF19F7" w:rsidP="0085390D">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19F7" w:rsidRPr="00AC56E0" w14:paraId="50342118"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584085AF" w14:textId="77777777" w:rsidR="00DF19F7" w:rsidRDefault="00DF19F7" w:rsidP="0085390D">
            <w:pPr>
              <w:contextualSpacing/>
            </w:pPr>
            <w:r>
              <w:t xml:space="preserve">Race plays an important role in society and in our schools. This is an article written by a prominent black educator about his experiences raising his son in Berkeley public schools. </w:t>
            </w:r>
          </w:p>
          <w:p w14:paraId="3E557BCB" w14:textId="77777777" w:rsidR="00DF19F7" w:rsidRDefault="00DF19F7" w:rsidP="0085390D">
            <w:pPr>
              <w:contextualSpacing/>
            </w:pPr>
          </w:p>
          <w:p w14:paraId="707ADFD4" w14:textId="77777777" w:rsidR="00DF19F7" w:rsidRDefault="00DF19F7" w:rsidP="0085390D">
            <w:pPr>
              <w:contextualSpacing/>
            </w:pPr>
            <w:r>
              <w:lastRenderedPageBreak/>
              <w:t xml:space="preserve">Some things to think about before reading the article. </w:t>
            </w:r>
          </w:p>
          <w:p w14:paraId="34E9B3FD" w14:textId="77777777" w:rsidR="00DF19F7" w:rsidRDefault="00DF19F7" w:rsidP="00DF19F7">
            <w:pPr>
              <w:pStyle w:val="ListParagraph"/>
              <w:numPr>
                <w:ilvl w:val="0"/>
                <w:numId w:val="23"/>
              </w:numPr>
              <w:spacing w:after="0" w:line="240" w:lineRule="auto"/>
            </w:pPr>
            <w:r>
              <w:t>How did you come to value education? Does it mirror your students’ value system? Why or why not?</w:t>
            </w:r>
          </w:p>
          <w:p w14:paraId="04AAC103" w14:textId="77777777" w:rsidR="00DF19F7" w:rsidRDefault="00DF19F7" w:rsidP="00DF19F7">
            <w:pPr>
              <w:pStyle w:val="ListParagraph"/>
              <w:numPr>
                <w:ilvl w:val="0"/>
                <w:numId w:val="23"/>
              </w:numPr>
              <w:spacing w:after="0" w:line="240" w:lineRule="auto"/>
            </w:pPr>
            <w:r>
              <w:t>What motivated you in school? How did you get to college? Was it an expected culmination of your high school education, or did you deviate from your family’s expectations? Do you students have a similar or different educational experience than you did? How was it different or the same?</w:t>
            </w:r>
          </w:p>
          <w:p w14:paraId="25BB4A3C" w14:textId="77777777" w:rsidR="00DF19F7" w:rsidRDefault="00DF19F7" w:rsidP="00DF19F7">
            <w:pPr>
              <w:pStyle w:val="ListParagraph"/>
              <w:numPr>
                <w:ilvl w:val="0"/>
                <w:numId w:val="23"/>
              </w:numPr>
              <w:spacing w:after="0" w:line="240" w:lineRule="auto"/>
            </w:pPr>
            <w:r>
              <w:t>What influence did your peer group hold for you as a teenager? Can you think of an example when you followed your peer group against your better judgment? What was the outcome? Can you think of a time when you made a decision contrary to the norms of you peer group? What was the outcome?</w:t>
            </w:r>
          </w:p>
          <w:p w14:paraId="1D1BB7D7" w14:textId="77777777" w:rsidR="00DF19F7" w:rsidRDefault="00DF19F7" w:rsidP="0085390D">
            <w:pPr>
              <w:contextualSpacing/>
            </w:pPr>
          </w:p>
          <w:p w14:paraId="4B6876FD" w14:textId="77777777" w:rsidR="00DF19F7" w:rsidRDefault="00DF19F7" w:rsidP="00DF19F7">
            <w:pPr>
              <w:pStyle w:val="ListParagraph"/>
              <w:numPr>
                <w:ilvl w:val="0"/>
                <w:numId w:val="22"/>
              </w:numPr>
              <w:spacing w:after="0" w:line="240" w:lineRule="auto"/>
            </w:pPr>
            <w:r>
              <w:t>Read the article by Pedro Noguera “Joaquin’s Dilemma” using the link provided.</w:t>
            </w:r>
          </w:p>
          <w:p w14:paraId="01A9B77C" w14:textId="77777777" w:rsidR="00DF19F7" w:rsidRDefault="00DF19F7" w:rsidP="0085390D">
            <w:pPr>
              <w:pStyle w:val="ListParagraph"/>
            </w:pPr>
            <w:r>
              <w:t xml:space="preserve">LINK: </w:t>
            </w:r>
            <w:hyperlink r:id="rId67">
              <w:r w:rsidRPr="66AB7E2A">
                <w:rPr>
                  <w:rStyle w:val="Hyperlink"/>
                </w:rPr>
                <w:t>http://www.inmotionmagazine.com/er/pnjoaq2.html</w:t>
              </w:r>
            </w:hyperlink>
          </w:p>
          <w:p w14:paraId="66F0AEEA" w14:textId="77777777" w:rsidR="00DF19F7" w:rsidRDefault="00DF19F7" w:rsidP="0085390D">
            <w:pPr>
              <w:pStyle w:val="ListParagraph"/>
            </w:pPr>
          </w:p>
          <w:p w14:paraId="3A7340EB" w14:textId="77777777" w:rsidR="00DF19F7" w:rsidRDefault="00DF19F7" w:rsidP="00DF19F7">
            <w:pPr>
              <w:pStyle w:val="ListParagraph"/>
              <w:numPr>
                <w:ilvl w:val="0"/>
                <w:numId w:val="22"/>
              </w:numPr>
              <w:spacing w:after="0" w:line="240" w:lineRule="auto"/>
            </w:pPr>
            <w:r>
              <w:t>Title your discussion post as “Content Area – Grade Level”</w:t>
            </w:r>
          </w:p>
          <w:p w14:paraId="728E4A9D" w14:textId="77777777" w:rsidR="00DF19F7" w:rsidRPr="00145B94" w:rsidRDefault="00DF19F7" w:rsidP="0085390D">
            <w:pPr>
              <w:pStyle w:val="ListParagraph"/>
            </w:pPr>
          </w:p>
          <w:p w14:paraId="57D161AB" w14:textId="77777777" w:rsidR="00DF19F7" w:rsidRDefault="00DF19F7" w:rsidP="00DF19F7">
            <w:pPr>
              <w:pStyle w:val="ListParagraph"/>
              <w:numPr>
                <w:ilvl w:val="0"/>
                <w:numId w:val="22"/>
              </w:numPr>
              <w:spacing w:after="0" w:line="240" w:lineRule="auto"/>
            </w:pPr>
            <w:r>
              <w:t xml:space="preserve">In your post, share how the reading relates to your own educational experiences, either as a student or a teacher. </w:t>
            </w:r>
          </w:p>
          <w:p w14:paraId="169CC80C" w14:textId="77777777" w:rsidR="00DF19F7" w:rsidRDefault="00DF19F7" w:rsidP="0085390D">
            <w:pPr>
              <w:contextualSpacing/>
            </w:pPr>
          </w:p>
          <w:p w14:paraId="17B32F8E" w14:textId="77777777" w:rsidR="00DF19F7" w:rsidRPr="001223FA" w:rsidRDefault="00DF19F7" w:rsidP="00DF19F7">
            <w:pPr>
              <w:pStyle w:val="ListParagraph"/>
              <w:numPr>
                <w:ilvl w:val="0"/>
                <w:numId w:val="22"/>
              </w:numPr>
              <w:spacing w:after="0" w:line="240" w:lineRule="auto"/>
            </w:pPr>
            <w:r>
              <w:t>Respond to at least two of your peer’s posts.  It could be a connection, a question, a suggestion, or other meaningful contribution. Your response should be a minimum of 2-3 sentences.</w:t>
            </w:r>
          </w:p>
        </w:tc>
      </w:tr>
    </w:tbl>
    <w:p w14:paraId="548F41ED" w14:textId="16E1171D" w:rsidR="00DF19F7" w:rsidRDefault="00DF19F7" w:rsidP="00E022BB"/>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33E5DD32"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F72EDBA" w14:textId="77777777" w:rsidR="00DF19F7" w:rsidRPr="00AC56E0" w:rsidRDefault="00DF19F7" w:rsidP="0085390D">
            <w:pPr>
              <w:rPr>
                <w:rFonts w:cs="Arial"/>
              </w:rPr>
            </w:pPr>
            <w:r w:rsidRPr="66AB7E2A">
              <w:rPr>
                <w:b/>
                <w:bCs/>
              </w:rPr>
              <w:t>eJournal #3: Perspective Shifts – Week 8</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716E1EC" w14:textId="77777777" w:rsidR="00DF19F7" w:rsidRPr="00AC56E0" w:rsidRDefault="00DF19F7" w:rsidP="0085390D">
            <w:pPr>
              <w:rPr>
                <w:rFonts w:cs="Arial"/>
              </w:rPr>
            </w:pPr>
            <w:r w:rsidRPr="66AB7E2A">
              <w:rPr>
                <w:rFonts w:cs="Arial"/>
                <w:b/>
                <w:bCs/>
              </w:rPr>
              <w:t>CLO4:</w:t>
            </w:r>
            <w:r w:rsidRPr="66AB7E2A">
              <w:rPr>
                <w:rFonts w:cs="Arial"/>
              </w:rPr>
              <w:t xml:space="preserve"> Reflect on differentiation strategies and how to best meet needs of different learners.</w:t>
            </w:r>
          </w:p>
        </w:tc>
      </w:tr>
      <w:tr w:rsidR="00DF19F7" w:rsidRPr="00AC56E0" w14:paraId="47170A48" w14:textId="77777777" w:rsidTr="0085390D">
        <w:trPr>
          <w:trHeight w:val="190"/>
        </w:trPr>
        <w:tc>
          <w:tcPr>
            <w:tcW w:w="13020" w:type="dxa"/>
            <w:gridSpan w:val="2"/>
            <w:tcBorders>
              <w:bottom w:val="single" w:sz="4" w:space="0" w:color="auto"/>
            </w:tcBorders>
            <w:tcMar>
              <w:top w:w="115" w:type="dxa"/>
              <w:left w:w="115" w:type="dxa"/>
              <w:bottom w:w="115" w:type="dxa"/>
              <w:right w:w="115" w:type="dxa"/>
            </w:tcMar>
          </w:tcPr>
          <w:p w14:paraId="1463A56D" w14:textId="77777777" w:rsidR="00DF19F7" w:rsidRDefault="00DF19F7" w:rsidP="0085390D">
            <w:r>
              <w:t>Reflection is an underrated component of a teaching cycle. By taking the time to review what you have learned and thinking about which changes you would make next time helps to continue your growth as an educator.</w:t>
            </w:r>
          </w:p>
          <w:p w14:paraId="4DCE0D68" w14:textId="77777777" w:rsidR="00DF19F7" w:rsidRDefault="00DF19F7" w:rsidP="00DF19F7">
            <w:pPr>
              <w:pStyle w:val="ListParagraph"/>
              <w:numPr>
                <w:ilvl w:val="0"/>
                <w:numId w:val="24"/>
              </w:numPr>
              <w:spacing w:after="0" w:line="240" w:lineRule="auto"/>
            </w:pPr>
            <w:r>
              <w:t xml:space="preserve">In what ways did your understanding of “differentiation” develop over the course of the term? Do you have a different understanding of what it encompasses now than you did before this class? </w:t>
            </w:r>
          </w:p>
          <w:p w14:paraId="74E51B35" w14:textId="77777777" w:rsidR="00DF19F7" w:rsidRDefault="00DF19F7" w:rsidP="00DF19F7">
            <w:pPr>
              <w:pStyle w:val="ListParagraph"/>
              <w:numPr>
                <w:ilvl w:val="0"/>
                <w:numId w:val="24"/>
              </w:numPr>
              <w:spacing w:after="0" w:line="240" w:lineRule="auto"/>
            </w:pPr>
            <w:r>
              <w:lastRenderedPageBreak/>
              <w:t>What is one thing you learned from this class?  How did it impact your teaching?</w:t>
            </w:r>
          </w:p>
          <w:p w14:paraId="1451A496" w14:textId="77777777" w:rsidR="00DF19F7" w:rsidRDefault="00DF19F7" w:rsidP="0085390D">
            <w:pPr>
              <w:contextualSpacing/>
            </w:pPr>
          </w:p>
          <w:p w14:paraId="1B23CA5D" w14:textId="77777777" w:rsidR="00DF19F7" w:rsidRPr="001223FA" w:rsidRDefault="00DF19F7" w:rsidP="0085390D">
            <w:pPr>
              <w:contextualSpacing/>
            </w:pPr>
            <w:r>
              <w:t>Respond to this prompt in a Word document and submit to the Canvas Dropbox by end of Week 8. Your response should not exceed 2 pages.</w:t>
            </w:r>
          </w:p>
        </w:tc>
      </w:tr>
    </w:tbl>
    <w:p w14:paraId="54406A3B" w14:textId="46384A33" w:rsidR="00DF19F7" w:rsidRDefault="00DF19F7" w:rsidP="00E022BB"/>
    <w:p w14:paraId="06C63C0B" w14:textId="77777777" w:rsidR="00281B42" w:rsidRDefault="00281B42" w:rsidP="00E022BB"/>
    <w:p w14:paraId="2241F87C" w14:textId="77777777" w:rsidR="00AF2DC4" w:rsidRDefault="00AF2DC4">
      <w:pPr>
        <w:rPr>
          <w:rFonts w:asciiTheme="majorHAnsi" w:eastAsiaTheme="majorEastAsia" w:hAnsiTheme="majorHAnsi" w:cstheme="majorBidi"/>
          <w:color w:val="2F5496" w:themeColor="accent1" w:themeShade="BF"/>
          <w:sz w:val="26"/>
          <w:szCs w:val="26"/>
        </w:rPr>
      </w:pPr>
      <w:r>
        <w:br w:type="page"/>
      </w:r>
    </w:p>
    <w:p w14:paraId="68FBB0EF" w14:textId="57E65F06" w:rsidR="00202F9F" w:rsidRDefault="0003542A" w:rsidP="00202F9F">
      <w:pPr>
        <w:pStyle w:val="Heading2"/>
      </w:pPr>
      <w:bookmarkStart w:id="65" w:name="_Toc530729599"/>
      <w:r>
        <w:lastRenderedPageBreak/>
        <w:t xml:space="preserve">Course: </w:t>
      </w:r>
      <w:r w:rsidR="00202F9F">
        <w:t xml:space="preserve">Grading and Goal Setting </w:t>
      </w:r>
      <w:r w:rsidR="00C15216">
        <w:t>(</w:t>
      </w:r>
      <w:r w:rsidR="00202F9F">
        <w:t>Seminar</w:t>
      </w:r>
      <w:r w:rsidR="00C15216">
        <w:t>)</w:t>
      </w:r>
      <w:bookmarkEnd w:id="65"/>
    </w:p>
    <w:p w14:paraId="46D73F14" w14:textId="4A9BB1D7" w:rsidR="00202F9F" w:rsidRDefault="00202F9F" w:rsidP="00202F9F"/>
    <w:p w14:paraId="52025B33" w14:textId="002BB6FF" w:rsidR="00202F9F" w:rsidRDefault="00BD079D" w:rsidP="003F23B5">
      <w:pPr>
        <w:pStyle w:val="Heading3"/>
      </w:pPr>
      <w:bookmarkStart w:id="66" w:name="_Toc530729600"/>
      <w:r>
        <w:t>Course Learning Outcomes</w:t>
      </w:r>
      <w:bookmarkEnd w:id="66"/>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B6675E" w:rsidRDefault="00BD079D" w:rsidP="00B6675E">
            <w:pPr>
              <w:rPr>
                <w:sz w:val="20"/>
                <w:szCs w:val="20"/>
              </w:rPr>
            </w:pPr>
            <w:r w:rsidRPr="00B6675E">
              <w:rPr>
                <w:b/>
                <w:bCs/>
                <w:sz w:val="20"/>
                <w:szCs w:val="20"/>
              </w:rPr>
              <w:t>CLO1:</w:t>
            </w:r>
            <w:r w:rsidRPr="00B6675E">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B6675E" w:rsidRDefault="00BD079D" w:rsidP="00B6675E">
            <w:pPr>
              <w:rPr>
                <w:sz w:val="20"/>
                <w:szCs w:val="20"/>
              </w:rPr>
            </w:pPr>
            <w:r w:rsidRPr="00B6675E">
              <w:rPr>
                <w:b/>
                <w:bCs/>
                <w:sz w:val="20"/>
                <w:szCs w:val="20"/>
              </w:rPr>
              <w:t>CLO2:</w:t>
            </w:r>
            <w:r w:rsidRPr="00B6675E">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B6675E" w:rsidRDefault="00BD079D" w:rsidP="00B6675E">
            <w:pPr>
              <w:rPr>
                <w:sz w:val="20"/>
                <w:szCs w:val="20"/>
              </w:rPr>
            </w:pPr>
            <w:r w:rsidRPr="00B6675E">
              <w:rPr>
                <w:b/>
                <w:bCs/>
                <w:sz w:val="20"/>
                <w:szCs w:val="20"/>
              </w:rPr>
              <w:t>CLO3:</w:t>
            </w:r>
            <w:r w:rsidRPr="00B6675E">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B6675E" w:rsidRDefault="00BD079D" w:rsidP="00B6675E">
            <w:pPr>
              <w:rPr>
                <w:rFonts w:cs="Arial"/>
                <w:sz w:val="20"/>
                <w:szCs w:val="20"/>
              </w:rPr>
            </w:pPr>
            <w:r w:rsidRPr="00B6675E">
              <w:rPr>
                <w:rFonts w:cs="Arial"/>
                <w:b/>
                <w:bCs/>
                <w:sz w:val="20"/>
                <w:szCs w:val="20"/>
              </w:rPr>
              <w:t>CLO4:</w:t>
            </w:r>
            <w:r w:rsidRPr="00B6675E">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67" w:name="_Toc530729601"/>
      <w:r>
        <w:t>Course Structure</w:t>
      </w:r>
      <w:bookmarkEnd w:id="67"/>
    </w:p>
    <w:p w14:paraId="1365C253" w14:textId="77777777" w:rsidR="00BD079D" w:rsidRDefault="00BD079D" w:rsidP="00BD079D">
      <w:r>
        <w:t>Planning, Teaching, Analysis and Self-Evaluation/Reflection Segments</w:t>
      </w: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Assignment: eJournal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Assignment: eJournal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Assignment: eJournal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Assignment: eJournal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77777777" w:rsidR="00BD079D" w:rsidRPr="00AC56E0" w:rsidRDefault="00BD079D" w:rsidP="00077763">
            <w:pPr>
              <w:jc w:val="center"/>
            </w:pPr>
            <w:r>
              <w:t>End of Week 7</w:t>
            </w: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Assignment: eJournal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lastRenderedPageBreak/>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68" w:name="_Toc530729602"/>
      <w:r>
        <w:t>Textbook</w:t>
      </w:r>
      <w:bookmarkEnd w:id="68"/>
    </w:p>
    <w:p w14:paraId="68E56ECD" w14:textId="44D89234" w:rsidR="00BD079D" w:rsidRDefault="00BD079D" w:rsidP="00202F9F"/>
    <w:p w14:paraId="5BEE061E" w14:textId="77777777" w:rsidR="00BD079D" w:rsidRDefault="00BD079D" w:rsidP="00BD079D">
      <w:pPr>
        <w:pStyle w:val="APACitation"/>
      </w:pPr>
      <w:r>
        <w:t>Lemov,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262FBFEE" w14:textId="138FFC27" w:rsidR="00BD079D" w:rsidRDefault="00BD079D" w:rsidP="003F23B5">
      <w:pPr>
        <w:pStyle w:val="Heading3"/>
      </w:pPr>
      <w:bookmarkStart w:id="69" w:name="_Toc530729603"/>
      <w:r>
        <w:t>Example Assignments</w:t>
      </w:r>
      <w:bookmarkEnd w:id="69"/>
    </w:p>
    <w:p w14:paraId="7D4278E0" w14:textId="77777777" w:rsidR="00BD079D" w:rsidRPr="00202F9F" w:rsidRDefault="00BD079D" w:rsidP="00202F9F"/>
    <w:p w14:paraId="514DD6BA" w14:textId="77777777" w:rsidR="00077763" w:rsidRPr="00746CD6" w:rsidRDefault="00077763" w:rsidP="00746CD6">
      <w:pPr>
        <w:pStyle w:val="NoSpacing"/>
        <w:rPr>
          <w:b/>
          <w:color w:val="1F4E79" w:themeColor="accent5" w:themeShade="80"/>
        </w:rPr>
      </w:pPr>
      <w:bookmarkStart w:id="70" w:name="_Toc475788860"/>
      <w:r w:rsidRPr="00746CD6">
        <w:rPr>
          <w:b/>
          <w:color w:val="1F4E79" w:themeColor="accent5" w:themeShade="80"/>
        </w:rPr>
        <w:t>Module Two: Weeks 4–5: Teaching Segment</w:t>
      </w:r>
      <w:bookmarkEnd w:id="70"/>
    </w:p>
    <w:p w14:paraId="32337370" w14:textId="77777777" w:rsidR="00077763" w:rsidRPr="00746CD6" w:rsidRDefault="00077763" w:rsidP="00746CD6">
      <w:pPr>
        <w:pStyle w:val="NoSpacing"/>
        <w:rPr>
          <w:b/>
          <w:color w:val="1F4E79" w:themeColor="accent5" w:themeShade="8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077763" w:rsidRPr="00AC56E0" w14:paraId="2B8453DE" w14:textId="77777777" w:rsidTr="0007776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7EFED07" w14:textId="77777777" w:rsidR="00077763" w:rsidRPr="00AC56E0" w:rsidRDefault="00077763" w:rsidP="00077763">
            <w:pPr>
              <w:rPr>
                <w:rFonts w:cs="Arial"/>
                <w:b/>
                <w:bCs/>
              </w:rPr>
            </w:pPr>
            <w:r w:rsidRPr="73A798FA">
              <w:rPr>
                <w:rFonts w:cs="Arial"/>
                <w:b/>
                <w:bCs/>
              </w:rPr>
              <w:t>Assignment: Data Driven Instruction</w:t>
            </w:r>
          </w:p>
        </w:tc>
        <w:tc>
          <w:tcPr>
            <w:tcW w:w="1184" w:type="pct"/>
            <w:tcBorders>
              <w:left w:val="single" w:sz="4" w:space="0" w:color="auto"/>
            </w:tcBorders>
            <w:shd w:val="clear" w:color="auto" w:fill="D5DCE4" w:themeFill="text2" w:themeFillTint="33"/>
          </w:tcPr>
          <w:p w14:paraId="1A64E3D0" w14:textId="77777777" w:rsidR="00077763" w:rsidRPr="00AC56E0" w:rsidRDefault="00077763" w:rsidP="00C0391E">
            <w:r w:rsidRPr="73A798FA">
              <w:t>CLO3</w:t>
            </w:r>
          </w:p>
        </w:tc>
      </w:tr>
      <w:tr w:rsidR="00077763" w:rsidRPr="00AC56E0" w14:paraId="0922420E" w14:textId="77777777" w:rsidTr="00077763">
        <w:trPr>
          <w:trHeight w:val="199"/>
        </w:trPr>
        <w:tc>
          <w:tcPr>
            <w:tcW w:w="5000" w:type="pct"/>
            <w:gridSpan w:val="2"/>
            <w:shd w:val="clear" w:color="auto" w:fill="auto"/>
            <w:tcMar>
              <w:top w:w="115" w:type="dxa"/>
              <w:left w:w="115" w:type="dxa"/>
              <w:bottom w:w="115" w:type="dxa"/>
              <w:right w:w="115" w:type="dxa"/>
            </w:tcMar>
          </w:tcPr>
          <w:p w14:paraId="0E92330F" w14:textId="77777777" w:rsidR="00077763" w:rsidRDefault="00077763" w:rsidP="00077763">
            <w:pPr>
              <w:rPr>
                <w:rFonts w:cs="Arial"/>
              </w:rPr>
            </w:pPr>
            <w:r w:rsidRPr="73A798FA">
              <w:rPr>
                <w:rFonts w:cs="Arial"/>
              </w:rPr>
              <w:t xml:space="preserve">You will use an assessment of your student’s work to monitor students’ mastery of the content and provide an action plan to address needs revealed by the assessment. </w:t>
            </w:r>
          </w:p>
          <w:p w14:paraId="1593A3EB" w14:textId="77777777" w:rsidR="00077763" w:rsidRDefault="00077763" w:rsidP="00077763">
            <w:pPr>
              <w:rPr>
                <w:rFonts w:cs="Arial"/>
              </w:rPr>
            </w:pPr>
            <w:r w:rsidRPr="73A798FA">
              <w:rPr>
                <w:rFonts w:cs="Arial"/>
                <w:b/>
                <w:bCs/>
              </w:rPr>
              <w:t>Select</w:t>
            </w:r>
            <w:r w:rsidRPr="73A798FA">
              <w:rPr>
                <w:rFonts w:cs="Arial"/>
              </w:rPr>
              <w:t xml:space="preserve"> an assessment to analyze using the following examples as a benchmark for your selection: </w:t>
            </w:r>
          </w:p>
          <w:p w14:paraId="2B7FCABF" w14:textId="39954D85" w:rsidR="00077763" w:rsidRDefault="00077763" w:rsidP="00077763">
            <w:pPr>
              <w:pStyle w:val="AssignmentsLevel2"/>
              <w:ind w:left="360"/>
            </w:pPr>
            <w:r w:rsidRPr="3E94F198">
              <w:t>You will use an assessment of your students</w:t>
            </w:r>
            <w:r w:rsidR="00027165">
              <w:t>’</w:t>
            </w:r>
            <w:r w:rsidRPr="3E94F198">
              <w:t xml:space="preserve"> work to monitor students’ mastery of the content and provide an action plan to address needs revealed by the assessment. </w:t>
            </w:r>
          </w:p>
          <w:p w14:paraId="521C9877" w14:textId="77777777" w:rsidR="00C56727" w:rsidRDefault="00C56727" w:rsidP="00077763">
            <w:pPr>
              <w:rPr>
                <w:rFonts w:cs="Arial"/>
                <w:b/>
                <w:bCs/>
              </w:rPr>
            </w:pPr>
          </w:p>
          <w:p w14:paraId="51D14893" w14:textId="4C0760E2" w:rsidR="00077763" w:rsidRDefault="00077763" w:rsidP="00077763">
            <w:pPr>
              <w:rPr>
                <w:rFonts w:cs="Arial"/>
              </w:rPr>
            </w:pPr>
            <w:r w:rsidRPr="3E94F198">
              <w:rPr>
                <w:rFonts w:cs="Arial"/>
                <w:b/>
                <w:bCs/>
              </w:rPr>
              <w:t>Select</w:t>
            </w:r>
            <w:r w:rsidRPr="3E94F198">
              <w:rPr>
                <w:rFonts w:cs="Arial"/>
              </w:rPr>
              <w:t xml:space="preserve"> an assessment to analyze using the following examples as a benchmark for your selection: </w:t>
            </w:r>
          </w:p>
          <w:p w14:paraId="1EB4FDC3" w14:textId="77777777" w:rsidR="00077763" w:rsidRDefault="004C51C4" w:rsidP="00077763">
            <w:pPr>
              <w:pStyle w:val="AssignmentsLevel2"/>
              <w:ind w:left="360"/>
            </w:pPr>
            <w:hyperlink r:id="rId68">
              <w:r w:rsidR="00077763" w:rsidRPr="73A798FA">
                <w:rPr>
                  <w:rStyle w:val="Hyperlink"/>
                </w:rPr>
                <w:t>Examining Student Work – Elementary: Understanding the Protocol</w:t>
              </w:r>
            </w:hyperlink>
            <w:r w:rsidR="00077763">
              <w:t xml:space="preserve"> from MI Streamnet.  </w:t>
            </w:r>
          </w:p>
          <w:p w14:paraId="2077EA99" w14:textId="77777777" w:rsidR="00077763" w:rsidRDefault="004C51C4" w:rsidP="00077763">
            <w:pPr>
              <w:pStyle w:val="AssignmentsLevel2"/>
              <w:ind w:left="360"/>
            </w:pPr>
            <w:hyperlink r:id="rId69">
              <w:r w:rsidR="00077763" w:rsidRPr="73A798FA">
                <w:rPr>
                  <w:rStyle w:val="Hyperlink"/>
                </w:rPr>
                <w:t>Examining Student Work – Middle School: Understanding the Protocol</w:t>
              </w:r>
            </w:hyperlink>
            <w:r w:rsidR="00077763">
              <w:t xml:space="preserve"> from MI Streamnet. </w:t>
            </w:r>
          </w:p>
          <w:p w14:paraId="19757A2C" w14:textId="77777777" w:rsidR="0068537B" w:rsidRDefault="0068537B" w:rsidP="00077763">
            <w:pPr>
              <w:rPr>
                <w:rFonts w:cs="Arial"/>
                <w:b/>
                <w:bCs/>
              </w:rPr>
            </w:pPr>
          </w:p>
          <w:p w14:paraId="5EF44F6B" w14:textId="6B0AD40A" w:rsidR="00077763" w:rsidRDefault="00077763" w:rsidP="00077763">
            <w:pPr>
              <w:rPr>
                <w:rFonts w:cs="Arial"/>
              </w:rPr>
            </w:pPr>
            <w:r w:rsidRPr="3E94F198">
              <w:rPr>
                <w:rFonts w:cs="Arial"/>
                <w:b/>
                <w:bCs/>
              </w:rPr>
              <w:lastRenderedPageBreak/>
              <w:t>Note</w:t>
            </w:r>
            <w:r w:rsidRPr="3E94F198">
              <w:rPr>
                <w:rFonts w:cs="Arial"/>
              </w:rPr>
              <w:t xml:space="preserve">. </w:t>
            </w:r>
            <w:r>
              <w:t>Using a formative assessment with open-ended questions will likely yield better responses than a multiple-choice type format for the analysis section of this assignment.</w:t>
            </w:r>
          </w:p>
          <w:p w14:paraId="1E0BF9A0" w14:textId="77777777" w:rsidR="00077763" w:rsidRDefault="00077763" w:rsidP="00077763">
            <w:pPr>
              <w:rPr>
                <w:rFonts w:cs="Arial"/>
              </w:rPr>
            </w:pPr>
            <w:r w:rsidRPr="3E94F198">
              <w:rPr>
                <w:rFonts w:cs="Arial"/>
                <w:b/>
                <w:bCs/>
              </w:rPr>
              <w:t>Collect</w:t>
            </w:r>
            <w:r w:rsidRPr="3E94F198">
              <w:rPr>
                <w:rFonts w:cs="Arial"/>
              </w:rPr>
              <w:t xml:space="preserve"> student work to monitor mastery of the content. </w:t>
            </w:r>
          </w:p>
          <w:p w14:paraId="1EF2D906" w14:textId="77777777" w:rsidR="00077763" w:rsidRDefault="00077763" w:rsidP="00077763">
            <w:pPr>
              <w:rPr>
                <w:rFonts w:cs="Arial"/>
              </w:rPr>
            </w:pPr>
            <w:r w:rsidRPr="3E94F198">
              <w:rPr>
                <w:rFonts w:cs="Arial"/>
                <w:b/>
                <w:bCs/>
              </w:rPr>
              <w:t>Determine</w:t>
            </w:r>
            <w:r w:rsidRPr="3E94F198">
              <w:rPr>
                <w:rFonts w:cs="Arial"/>
              </w:rPr>
              <w:t xml:space="preserve"> criteria to evaluate the work. </w:t>
            </w:r>
          </w:p>
          <w:p w14:paraId="749C32F2" w14:textId="77777777" w:rsidR="00077763" w:rsidRDefault="00077763" w:rsidP="00077763">
            <w:pPr>
              <w:rPr>
                <w:rFonts w:cs="Arial"/>
              </w:rPr>
            </w:pPr>
            <w:r w:rsidRPr="3E94F198">
              <w:rPr>
                <w:rFonts w:cs="Arial"/>
                <w:b/>
                <w:bCs/>
              </w:rPr>
              <w:t>Conduct</w:t>
            </w:r>
            <w:r w:rsidRPr="3E94F198">
              <w:rPr>
                <w:rFonts w:cs="Arial"/>
              </w:rPr>
              <w:t xml:space="preserve"> a three-pile sorting process to sort the work. </w:t>
            </w:r>
          </w:p>
          <w:p w14:paraId="795469F3" w14:textId="77777777" w:rsidR="00077763" w:rsidRDefault="00077763" w:rsidP="00077763">
            <w:pPr>
              <w:rPr>
                <w:rFonts w:cs="Arial"/>
              </w:rPr>
            </w:pPr>
            <w:r w:rsidRPr="3E94F198">
              <w:rPr>
                <w:rFonts w:cs="Arial"/>
                <w:b/>
                <w:bCs/>
              </w:rPr>
              <w:t>Analyze</w:t>
            </w:r>
            <w:r w:rsidRPr="3E94F198">
              <w:rPr>
                <w:rFonts w:cs="Arial"/>
              </w:rPr>
              <w:t xml:space="preserve"> the work to identify commonalities and trends within each pile using the Data Driven Instruction Data Sheet. You may modify this sheet to meet your needs.</w:t>
            </w:r>
          </w:p>
          <w:p w14:paraId="3DD0D10C" w14:textId="77777777" w:rsidR="00077763" w:rsidRDefault="00077763" w:rsidP="00077763">
            <w:pPr>
              <w:rPr>
                <w:rFonts w:cs="Arial"/>
                <w:color w:val="000000" w:themeColor="text1"/>
              </w:rPr>
            </w:pPr>
            <w:r w:rsidRPr="3E94F198">
              <w:rPr>
                <w:rFonts w:cs="Arial"/>
                <w:b/>
                <w:bCs/>
              </w:rPr>
              <w:t>Identify</w:t>
            </w:r>
            <w:r w:rsidRPr="3E94F198">
              <w:rPr>
                <w:rFonts w:cs="Arial"/>
              </w:rPr>
              <w:t xml:space="preserve"> </w:t>
            </w:r>
            <w:r w:rsidRPr="3E94F198">
              <w:rPr>
                <w:rFonts w:cs="Arial"/>
                <w:color w:val="000000" w:themeColor="text1"/>
              </w:rPr>
              <w:t xml:space="preserve">three samples of student work that demonstrate different levels of mastery. </w:t>
            </w:r>
          </w:p>
          <w:p w14:paraId="4014E8A3" w14:textId="77777777" w:rsidR="00077763" w:rsidRDefault="00077763" w:rsidP="00077763">
            <w:pPr>
              <w:rPr>
                <w:rFonts w:cs="Arial"/>
              </w:rPr>
            </w:pPr>
            <w:r w:rsidRPr="3E94F198">
              <w:rPr>
                <w:rFonts w:cs="Arial"/>
                <w:b/>
                <w:bCs/>
                <w:color w:val="000000" w:themeColor="text1"/>
              </w:rPr>
              <w:t>Develop</w:t>
            </w:r>
            <w:r w:rsidRPr="3E94F198">
              <w:rPr>
                <w:rFonts w:cs="Arial"/>
                <w:color w:val="000000" w:themeColor="text1"/>
              </w:rPr>
              <w:t xml:space="preserve"> an action plan that outlines your next instructional steps to address any inconsistencies, misconceptions and student needs revealed from your analysis. </w:t>
            </w:r>
          </w:p>
          <w:p w14:paraId="574EC3D6" w14:textId="77777777" w:rsidR="00077763" w:rsidRDefault="00077763" w:rsidP="00077763">
            <w:pPr>
              <w:rPr>
                <w:rFonts w:cs="Arial"/>
              </w:rPr>
            </w:pPr>
            <w:r w:rsidRPr="3E94F198">
              <w:rPr>
                <w:rFonts w:cs="Arial"/>
                <w:b/>
                <w:bCs/>
              </w:rPr>
              <w:t>Write</w:t>
            </w:r>
            <w:r w:rsidRPr="3E94F198">
              <w:rPr>
                <w:rFonts w:cs="Arial"/>
              </w:rPr>
              <w:t xml:space="preserve"> a paper about your process and action plan that includes the following information: </w:t>
            </w:r>
          </w:p>
          <w:p w14:paraId="555E1D37" w14:textId="77777777" w:rsidR="00077763" w:rsidRDefault="00077763" w:rsidP="00077763">
            <w:pPr>
              <w:pStyle w:val="AssignmentsLevel2"/>
              <w:ind w:left="360"/>
              <w:rPr>
                <w:b/>
                <w:bCs/>
              </w:rPr>
            </w:pPr>
            <w:r w:rsidRPr="3E94F198">
              <w:rPr>
                <w:b/>
                <w:bCs/>
              </w:rPr>
              <w:t>Student Work</w:t>
            </w:r>
          </w:p>
          <w:p w14:paraId="16939AAE" w14:textId="77777777" w:rsidR="00077763" w:rsidRDefault="00077763" w:rsidP="00077763">
            <w:pPr>
              <w:pStyle w:val="AssignmentsLevel1"/>
            </w:pPr>
          </w:p>
          <w:p w14:paraId="37A1B491" w14:textId="77777777" w:rsidR="00077763" w:rsidRDefault="00077763" w:rsidP="00077763">
            <w:pPr>
              <w:pStyle w:val="AssignmentsLevel3"/>
              <w:tabs>
                <w:tab w:val="num" w:pos="360"/>
              </w:tabs>
              <w:ind w:left="720"/>
            </w:pPr>
            <w:r>
              <w:t>Did students work alone or in groups?</w:t>
            </w:r>
          </w:p>
          <w:p w14:paraId="5198F0B9" w14:textId="77777777" w:rsidR="00077763" w:rsidRDefault="00077763" w:rsidP="00077763">
            <w:pPr>
              <w:pStyle w:val="AssignmentsLevel3"/>
              <w:tabs>
                <w:tab w:val="num" w:pos="360"/>
              </w:tabs>
              <w:ind w:left="720"/>
            </w:pPr>
            <w:r>
              <w:t>When does this assessment fall within this scope of the unit and lesson?</w:t>
            </w:r>
          </w:p>
          <w:p w14:paraId="7357BF12" w14:textId="77777777" w:rsidR="00077763" w:rsidRDefault="00077763" w:rsidP="00077763">
            <w:pPr>
              <w:pStyle w:val="AssignmentsLevel3"/>
              <w:tabs>
                <w:tab w:val="num" w:pos="360"/>
              </w:tabs>
              <w:ind w:left="720"/>
            </w:pPr>
            <w:r>
              <w:t>If you teach more than one class, why did you select this group to analyze?</w:t>
            </w:r>
          </w:p>
          <w:p w14:paraId="084A1BE4" w14:textId="77777777" w:rsidR="00077763" w:rsidRDefault="00077763" w:rsidP="00077763">
            <w:pPr>
              <w:pStyle w:val="AssignmentsLevel1"/>
            </w:pPr>
          </w:p>
          <w:p w14:paraId="1E1CA12B" w14:textId="77777777" w:rsidR="00077763" w:rsidRDefault="00077763" w:rsidP="00077763">
            <w:pPr>
              <w:pStyle w:val="AssignmentsLevel2"/>
              <w:ind w:left="360"/>
              <w:rPr>
                <w:b/>
                <w:bCs/>
              </w:rPr>
            </w:pPr>
            <w:r w:rsidRPr="3E94F198">
              <w:rPr>
                <w:b/>
                <w:bCs/>
              </w:rPr>
              <w:t>Criteria</w:t>
            </w:r>
          </w:p>
          <w:p w14:paraId="4B5FAFF5" w14:textId="77777777" w:rsidR="00077763" w:rsidRDefault="00077763" w:rsidP="00077763">
            <w:pPr>
              <w:pStyle w:val="AssignmentsLevel1"/>
            </w:pPr>
          </w:p>
          <w:p w14:paraId="30EE32D4" w14:textId="77777777" w:rsidR="00077763" w:rsidRDefault="00077763" w:rsidP="00077763">
            <w:pPr>
              <w:pStyle w:val="AssignmentsLevel3"/>
              <w:tabs>
                <w:tab w:val="num" w:pos="360"/>
              </w:tabs>
              <w:ind w:left="720"/>
            </w:pPr>
            <w:r>
              <w:t>What would mastery of this skill or concept involve? What would you look for as evidence that students have mastered this concept or skill?</w:t>
            </w:r>
          </w:p>
          <w:p w14:paraId="3D20CD47" w14:textId="77777777" w:rsidR="00077763" w:rsidRDefault="00077763" w:rsidP="00077763">
            <w:pPr>
              <w:pStyle w:val="AssignmentsLevel3"/>
              <w:tabs>
                <w:tab w:val="num" w:pos="360"/>
              </w:tabs>
              <w:ind w:left="720"/>
            </w:pPr>
            <w:r>
              <w:t>How will you differentiate between different levels of mastery?</w:t>
            </w:r>
          </w:p>
          <w:p w14:paraId="2E6FE39A" w14:textId="77777777" w:rsidR="00077763" w:rsidRDefault="00077763" w:rsidP="00077763">
            <w:pPr>
              <w:pStyle w:val="AssignmentsLevel3"/>
              <w:tabs>
                <w:tab w:val="num" w:pos="360"/>
              </w:tabs>
              <w:ind w:left="720"/>
            </w:pPr>
            <w:r>
              <w:t xml:space="preserve">How will you evaluate the assessment (e.g., a rubric, a checklist, a comparison to prior work, etc.)? </w:t>
            </w:r>
          </w:p>
          <w:p w14:paraId="157B5760" w14:textId="77777777" w:rsidR="00077763" w:rsidRDefault="00077763" w:rsidP="00077763">
            <w:pPr>
              <w:pStyle w:val="AssignmentsLevel1"/>
            </w:pPr>
          </w:p>
          <w:p w14:paraId="37D3BBD7" w14:textId="77777777" w:rsidR="00077763" w:rsidRDefault="00077763" w:rsidP="00077763">
            <w:pPr>
              <w:pStyle w:val="AssignmentsLevel2"/>
              <w:ind w:left="360"/>
              <w:rPr>
                <w:b/>
                <w:bCs/>
              </w:rPr>
            </w:pPr>
            <w:r w:rsidRPr="3E94F198">
              <w:rPr>
                <w:b/>
                <w:bCs/>
              </w:rPr>
              <w:t>Sorting</w:t>
            </w:r>
          </w:p>
          <w:p w14:paraId="50DA0943" w14:textId="77777777" w:rsidR="00077763" w:rsidRDefault="00077763" w:rsidP="00077763">
            <w:pPr>
              <w:pStyle w:val="AssignmentsLevel1"/>
            </w:pPr>
          </w:p>
          <w:p w14:paraId="57A2273B" w14:textId="77777777" w:rsidR="00077763" w:rsidRDefault="00077763" w:rsidP="00077763">
            <w:pPr>
              <w:pStyle w:val="AssignmentsLevel3"/>
              <w:tabs>
                <w:tab w:val="num" w:pos="360"/>
              </w:tabs>
              <w:ind w:left="720"/>
            </w:pPr>
            <w:r>
              <w:t>Explain which three categories you used to sort the work, (e.g., meeting, approaching or not meeting).</w:t>
            </w:r>
          </w:p>
          <w:p w14:paraId="02C7DEC0" w14:textId="77777777" w:rsidR="00077763" w:rsidRDefault="00077763" w:rsidP="00077763">
            <w:pPr>
              <w:pStyle w:val="AssignmentsLevel3"/>
              <w:tabs>
                <w:tab w:val="num" w:pos="360"/>
              </w:tabs>
              <w:ind w:left="720"/>
            </w:pPr>
            <w:r>
              <w:t xml:space="preserve">Tabulate how many students fall into each category. </w:t>
            </w:r>
          </w:p>
          <w:p w14:paraId="48B916D5" w14:textId="77777777" w:rsidR="00077763" w:rsidRDefault="00077763" w:rsidP="00077763">
            <w:pPr>
              <w:pStyle w:val="AssignmentsLevel1"/>
            </w:pPr>
          </w:p>
          <w:p w14:paraId="7FADD43A" w14:textId="77777777" w:rsidR="00077763" w:rsidRDefault="00077763" w:rsidP="00077763">
            <w:pPr>
              <w:pStyle w:val="AssignmentsLevel2"/>
              <w:ind w:left="360"/>
              <w:rPr>
                <w:b/>
                <w:bCs/>
              </w:rPr>
            </w:pPr>
            <w:r w:rsidRPr="3E94F198">
              <w:rPr>
                <w:b/>
                <w:bCs/>
              </w:rPr>
              <w:t>Analysis</w:t>
            </w:r>
          </w:p>
          <w:p w14:paraId="4AB3A6A9" w14:textId="77777777" w:rsidR="00077763" w:rsidRDefault="00077763" w:rsidP="00077763">
            <w:pPr>
              <w:pStyle w:val="AssignmentsLevel1"/>
            </w:pPr>
          </w:p>
          <w:p w14:paraId="690D8951" w14:textId="77777777" w:rsidR="00077763" w:rsidRDefault="00077763" w:rsidP="00077763">
            <w:pPr>
              <w:pStyle w:val="AssignmentsLevel3"/>
              <w:tabs>
                <w:tab w:val="num" w:pos="360"/>
              </w:tabs>
              <w:ind w:left="720"/>
            </w:pPr>
            <w:r>
              <w:t xml:space="preserve">For each pile, what are key areas where groups of students did or did not demonstrate mastery? </w:t>
            </w:r>
          </w:p>
          <w:p w14:paraId="4759E628" w14:textId="77777777" w:rsidR="00077763" w:rsidRDefault="00077763" w:rsidP="00077763">
            <w:pPr>
              <w:pStyle w:val="AssignmentsLevel3"/>
              <w:tabs>
                <w:tab w:val="num" w:pos="360"/>
              </w:tabs>
              <w:ind w:left="720"/>
            </w:pPr>
            <w:r>
              <w:t xml:space="preserve">Identify outliers and what specific needs they may need to have addressed. </w:t>
            </w:r>
          </w:p>
          <w:p w14:paraId="5EDF5E6D" w14:textId="77777777" w:rsidR="00077763" w:rsidRDefault="00077763" w:rsidP="00077763">
            <w:pPr>
              <w:pStyle w:val="AssignmentsLevel3"/>
              <w:tabs>
                <w:tab w:val="num" w:pos="360"/>
              </w:tabs>
              <w:ind w:left="720"/>
            </w:pPr>
            <w:r>
              <w:t>Look at the distribution of students within each category. Are the majority of students mastering the concept or skill assessed?</w:t>
            </w:r>
          </w:p>
          <w:p w14:paraId="3A3669E5" w14:textId="77777777" w:rsidR="00077763" w:rsidRDefault="00077763" w:rsidP="00077763">
            <w:pPr>
              <w:pStyle w:val="AssignmentsLevel3"/>
              <w:tabs>
                <w:tab w:val="num" w:pos="360"/>
              </w:tabs>
              <w:ind w:left="720"/>
            </w:pPr>
            <w:r>
              <w:t xml:space="preserve">Which of the skills or concepts were most difficult for your students? Which were the easiest? Why? </w:t>
            </w:r>
          </w:p>
          <w:p w14:paraId="5489380D" w14:textId="77777777" w:rsidR="00077763" w:rsidRDefault="00077763" w:rsidP="00077763">
            <w:pPr>
              <w:pStyle w:val="AssignmentsLevel1"/>
            </w:pPr>
          </w:p>
          <w:p w14:paraId="2F383DF7" w14:textId="77777777" w:rsidR="00077763" w:rsidRDefault="00077763" w:rsidP="00077763">
            <w:pPr>
              <w:pStyle w:val="AssignmentsLevel2"/>
              <w:ind w:left="360"/>
              <w:rPr>
                <w:b/>
                <w:bCs/>
              </w:rPr>
            </w:pPr>
            <w:r w:rsidRPr="3E94F198">
              <w:rPr>
                <w:b/>
                <w:bCs/>
              </w:rPr>
              <w:t xml:space="preserve">Artifacts </w:t>
            </w:r>
          </w:p>
          <w:p w14:paraId="1BADEE25" w14:textId="77777777" w:rsidR="00077763" w:rsidRDefault="00077763" w:rsidP="00077763">
            <w:pPr>
              <w:pStyle w:val="AssignmentsLevel1"/>
            </w:pPr>
          </w:p>
          <w:p w14:paraId="7A95CADE" w14:textId="77777777" w:rsidR="00077763" w:rsidRDefault="00077763" w:rsidP="00077763">
            <w:pPr>
              <w:pStyle w:val="AssignmentsLevel3"/>
              <w:tabs>
                <w:tab w:val="num" w:pos="360"/>
              </w:tabs>
              <w:ind w:left="720"/>
            </w:pPr>
            <w:r>
              <w:t>Data Driven Instruction Data Sheets</w:t>
            </w:r>
          </w:p>
          <w:p w14:paraId="5F94A726" w14:textId="77777777" w:rsidR="00077763" w:rsidRDefault="00077763" w:rsidP="00077763">
            <w:pPr>
              <w:pStyle w:val="AssignmentsLevel3"/>
              <w:tabs>
                <w:tab w:val="num" w:pos="360"/>
              </w:tabs>
              <w:ind w:left="720"/>
            </w:pPr>
            <w:r>
              <w:t>Three samples of student work.</w:t>
            </w:r>
          </w:p>
          <w:p w14:paraId="64DD4A6C" w14:textId="77777777" w:rsidR="00077763" w:rsidRDefault="00077763" w:rsidP="00077763">
            <w:pPr>
              <w:pStyle w:val="AssignmentsLevel3"/>
              <w:tabs>
                <w:tab w:val="num" w:pos="360"/>
              </w:tabs>
              <w:ind w:left="720"/>
              <w:rPr>
                <w:color w:val="000000" w:themeColor="text1"/>
              </w:rPr>
            </w:pPr>
            <w:r w:rsidRPr="3E94F198">
              <w:rPr>
                <w:color w:val="000000" w:themeColor="text1"/>
              </w:rPr>
              <w:t xml:space="preserve">Brief description of each work sample and why you selected it. You will also share these artifacts with peers in the upcoming week. </w:t>
            </w:r>
          </w:p>
          <w:p w14:paraId="187D0779" w14:textId="77777777" w:rsidR="00077763" w:rsidRDefault="00077763" w:rsidP="00077763">
            <w:pPr>
              <w:pStyle w:val="AssignmentsLevel1"/>
            </w:pPr>
          </w:p>
          <w:p w14:paraId="0F947890" w14:textId="77777777" w:rsidR="00077763" w:rsidRDefault="00077763" w:rsidP="00077763">
            <w:pPr>
              <w:pStyle w:val="AssignmentsLevel2"/>
              <w:ind w:left="360"/>
              <w:rPr>
                <w:b/>
                <w:bCs/>
                <w:color w:val="000000" w:themeColor="text1"/>
              </w:rPr>
            </w:pPr>
            <w:r w:rsidRPr="3E94F198">
              <w:rPr>
                <w:b/>
                <w:bCs/>
                <w:color w:val="000000" w:themeColor="text1"/>
              </w:rPr>
              <w:t xml:space="preserve">Action Plan </w:t>
            </w:r>
          </w:p>
          <w:p w14:paraId="4DE1EA5A" w14:textId="77777777" w:rsidR="00077763" w:rsidRDefault="00077763" w:rsidP="00077763">
            <w:pPr>
              <w:pStyle w:val="AssignmentsLevel1"/>
            </w:pPr>
          </w:p>
          <w:p w14:paraId="6EE867D1" w14:textId="77777777" w:rsidR="00077763" w:rsidRDefault="00077763" w:rsidP="00077763">
            <w:pPr>
              <w:pStyle w:val="AssignmentsLevel3"/>
              <w:tabs>
                <w:tab w:val="num" w:pos="360"/>
              </w:tabs>
              <w:ind w:left="720"/>
            </w:pPr>
            <w:r>
              <w:t>Do you need to re-teach a concept or skill based on the outcomes of the assessment? How and when could you do this?</w:t>
            </w:r>
          </w:p>
          <w:p w14:paraId="64E3B70F" w14:textId="77777777" w:rsidR="00077763" w:rsidRDefault="00077763" w:rsidP="00077763">
            <w:pPr>
              <w:pStyle w:val="AssignmentsLevel3"/>
              <w:tabs>
                <w:tab w:val="num" w:pos="360"/>
              </w:tabs>
              <w:ind w:left="720"/>
            </w:pPr>
            <w:r>
              <w:t>How can you address the needs of individual students? Describe what they may look like in the context of your classroom.</w:t>
            </w:r>
          </w:p>
          <w:p w14:paraId="0EF2974A" w14:textId="77777777" w:rsidR="00077763" w:rsidRDefault="00077763" w:rsidP="00077763">
            <w:pPr>
              <w:pStyle w:val="AssignmentsLevel3"/>
              <w:tabs>
                <w:tab w:val="num" w:pos="360"/>
              </w:tabs>
              <w:ind w:left="720"/>
            </w:pPr>
            <w:r>
              <w:t>How can you address the needs of small groups? Describe what that may look like within the context of your classroom.</w:t>
            </w:r>
          </w:p>
          <w:p w14:paraId="0BA2A763" w14:textId="77777777" w:rsidR="00077763" w:rsidRDefault="00077763" w:rsidP="00077763">
            <w:pPr>
              <w:pStyle w:val="AssignmentsLevel3"/>
              <w:tabs>
                <w:tab w:val="num" w:pos="360"/>
              </w:tabs>
              <w:ind w:left="720"/>
            </w:pPr>
            <w:r>
              <w:t>Were inconsistencies or misconceptions revealed in this assessment? How could you correct these with the class?</w:t>
            </w:r>
          </w:p>
          <w:p w14:paraId="79FC2899" w14:textId="77777777" w:rsidR="00077763" w:rsidRDefault="00077763" w:rsidP="00077763">
            <w:pPr>
              <w:pStyle w:val="AssignmentsLevel3"/>
              <w:tabs>
                <w:tab w:val="num" w:pos="360"/>
              </w:tabs>
              <w:ind w:left="720"/>
            </w:pPr>
            <w:r>
              <w:t>How and when will you reassess students on this skill or concept?</w:t>
            </w:r>
          </w:p>
          <w:p w14:paraId="59AE7928" w14:textId="77777777" w:rsidR="00077763" w:rsidRDefault="00077763" w:rsidP="00746CD6">
            <w:pPr>
              <w:pStyle w:val="AssignmentsLevel2"/>
              <w:numPr>
                <w:ilvl w:val="0"/>
                <w:numId w:val="0"/>
              </w:numPr>
              <w:ind w:left="360"/>
            </w:pPr>
          </w:p>
          <w:p w14:paraId="0BFC0ABD" w14:textId="77777777" w:rsidR="00077763" w:rsidRDefault="00077763" w:rsidP="00077763">
            <w:pPr>
              <w:rPr>
                <w:rFonts w:cs="Arial"/>
              </w:rPr>
            </w:pPr>
            <w:r w:rsidRPr="73A798FA">
              <w:rPr>
                <w:rFonts w:cs="Arial"/>
                <w:b/>
                <w:bCs/>
              </w:rPr>
              <w:t>Submit</w:t>
            </w:r>
            <w:r w:rsidRPr="73A798FA">
              <w:rPr>
                <w:rFonts w:cs="Arial"/>
              </w:rPr>
              <w:t xml:space="preserve"> your paper as a Word document by Sunday of Week 5. </w:t>
            </w:r>
          </w:p>
          <w:p w14:paraId="052575BB" w14:textId="77777777" w:rsidR="00077763" w:rsidRPr="00AC56E0" w:rsidRDefault="00077763" w:rsidP="00077763">
            <w:pPr>
              <w:rPr>
                <w:rFonts w:cs="Arial"/>
              </w:rPr>
            </w:pPr>
            <w:r w:rsidRPr="73A798FA">
              <w:rPr>
                <w:rFonts w:cs="Arial"/>
                <w:b/>
                <w:bCs/>
              </w:rPr>
              <w:t>Note</w:t>
            </w:r>
            <w:r w:rsidRPr="73A798FA">
              <w:rPr>
                <w:rFonts w:cs="Arial"/>
              </w:rPr>
              <w:t>. You will post your student work samples to a Peer Group Discussion by the end of Week 6</w:t>
            </w:r>
          </w:p>
        </w:tc>
      </w:tr>
    </w:tbl>
    <w:p w14:paraId="49DBE885" w14:textId="77777777" w:rsidR="00D92D7A" w:rsidRDefault="00D92D7A">
      <w:pPr>
        <w:rPr>
          <w:rFonts w:asciiTheme="majorHAnsi" w:eastAsiaTheme="majorEastAsia" w:hAnsiTheme="majorHAnsi" w:cstheme="majorBidi"/>
          <w:color w:val="2F5496" w:themeColor="accent1" w:themeShade="BF"/>
          <w:sz w:val="26"/>
          <w:szCs w:val="26"/>
        </w:rPr>
      </w:pPr>
      <w:bookmarkStart w:id="71" w:name="_Toc529631841"/>
      <w:r>
        <w:lastRenderedPageBreak/>
        <w:br w:type="page"/>
      </w:r>
    </w:p>
    <w:p w14:paraId="07251BFB" w14:textId="028BD7A1" w:rsidR="004019B1" w:rsidRDefault="004019B1" w:rsidP="004019B1">
      <w:pPr>
        <w:pStyle w:val="Heading2"/>
      </w:pPr>
      <w:bookmarkStart w:id="72" w:name="_Toc530729604"/>
      <w:r>
        <w:lastRenderedPageBreak/>
        <w:t xml:space="preserve">Course: Curriculum and Instruction </w:t>
      </w:r>
      <w:r w:rsidR="00D92D7A">
        <w:t>(</w:t>
      </w:r>
      <w:r>
        <w:t>Seminar</w:t>
      </w:r>
      <w:bookmarkEnd w:id="71"/>
      <w:r w:rsidR="00D92D7A">
        <w:t>)</w:t>
      </w:r>
      <w:bookmarkEnd w:id="72"/>
    </w:p>
    <w:p w14:paraId="561DDA37" w14:textId="77777777" w:rsidR="006039F8" w:rsidRPr="006039F8" w:rsidRDefault="006039F8" w:rsidP="006039F8"/>
    <w:p w14:paraId="1CD6CB9E" w14:textId="77777777" w:rsidR="004019B1" w:rsidRDefault="004019B1" w:rsidP="004019B1">
      <w:pPr>
        <w:pStyle w:val="Heading3"/>
      </w:pPr>
      <w:bookmarkStart w:id="73" w:name="_Toc529631842"/>
      <w:bookmarkStart w:id="74" w:name="_Toc530729605"/>
      <w:r>
        <w:t>Course Learning Outcomes</w:t>
      </w:r>
      <w:bookmarkEnd w:id="73"/>
      <w:bookmarkEnd w:id="74"/>
    </w:p>
    <w:tbl>
      <w:tblPr>
        <w:tblStyle w:val="TableGrid"/>
        <w:tblW w:w="5000" w:type="pct"/>
        <w:tblLook w:val="04A0" w:firstRow="1" w:lastRow="0" w:firstColumn="1" w:lastColumn="0" w:noHBand="0" w:noVBand="1"/>
      </w:tblPr>
      <w:tblGrid>
        <w:gridCol w:w="12950"/>
      </w:tblGrid>
      <w:tr w:rsidR="004019B1" w:rsidRPr="00C70E87" w14:paraId="0D34CE83" w14:textId="77777777" w:rsidTr="004019B1">
        <w:tc>
          <w:tcPr>
            <w:tcW w:w="5000" w:type="pct"/>
            <w:shd w:val="clear" w:color="auto" w:fill="A6A6A6" w:themeFill="background1" w:themeFillShade="A6"/>
            <w:vAlign w:val="center"/>
          </w:tcPr>
          <w:p w14:paraId="774E2D82" w14:textId="77777777" w:rsidR="004019B1" w:rsidRPr="00C70E87" w:rsidRDefault="004019B1" w:rsidP="004019B1">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4019B1" w:rsidRPr="00BF2815" w14:paraId="517BDFE1" w14:textId="77777777" w:rsidTr="004019B1">
        <w:tc>
          <w:tcPr>
            <w:tcW w:w="5000" w:type="pct"/>
            <w:vAlign w:val="center"/>
          </w:tcPr>
          <w:p w14:paraId="3DE33BDA" w14:textId="77777777" w:rsidR="004019B1" w:rsidRPr="00BF2815" w:rsidRDefault="004019B1" w:rsidP="004019B1">
            <w:pPr>
              <w:tabs>
                <w:tab w:val="left" w:pos="0"/>
              </w:tabs>
              <w:rPr>
                <w:rFonts w:cs="Arial"/>
                <w:sz w:val="20"/>
                <w:szCs w:val="20"/>
              </w:rPr>
            </w:pPr>
            <w:r w:rsidRPr="175D4E44">
              <w:rPr>
                <w:rFonts w:cs="Arial"/>
                <w:b/>
                <w:bCs/>
                <w:sz w:val="20"/>
                <w:szCs w:val="20"/>
              </w:rPr>
              <w:t>CLO1:</w:t>
            </w:r>
            <w:r w:rsidRPr="175D4E44">
              <w:rPr>
                <w:rFonts w:cs="Arial"/>
                <w:sz w:val="20"/>
                <w:szCs w:val="20"/>
              </w:rPr>
              <w:t xml:space="preserve"> Describe instructional strategies that maximize the level of academic rigor. </w:t>
            </w:r>
          </w:p>
        </w:tc>
      </w:tr>
      <w:tr w:rsidR="004019B1" w:rsidRPr="00BF2815" w14:paraId="330B885A" w14:textId="77777777" w:rsidTr="004019B1">
        <w:tc>
          <w:tcPr>
            <w:tcW w:w="5000" w:type="pct"/>
            <w:vAlign w:val="center"/>
          </w:tcPr>
          <w:p w14:paraId="184891BC" w14:textId="41BE4A7D" w:rsidR="004019B1" w:rsidRPr="003A3573" w:rsidRDefault="004019B1" w:rsidP="004019B1">
            <w:pPr>
              <w:tabs>
                <w:tab w:val="left" w:pos="0"/>
              </w:tabs>
              <w:rPr>
                <w:rFonts w:cs="Arial"/>
                <w:sz w:val="20"/>
                <w:szCs w:val="20"/>
              </w:rPr>
            </w:pPr>
            <w:r w:rsidRPr="003A3573">
              <w:rPr>
                <w:rFonts w:cs="Arial"/>
                <w:b/>
                <w:bCs/>
                <w:sz w:val="20"/>
                <w:szCs w:val="20"/>
              </w:rPr>
              <w:t>CLO2:</w:t>
            </w:r>
            <w:r w:rsidRPr="003A3573">
              <w:rPr>
                <w:rFonts w:cs="Arial"/>
                <w:sz w:val="20"/>
                <w:szCs w:val="20"/>
              </w:rPr>
              <w:t xml:space="preserve"> Identify relevant </w:t>
            </w:r>
            <w:r w:rsidR="00FE70F1">
              <w:rPr>
                <w:rFonts w:cs="Arial"/>
                <w:sz w:val="20"/>
                <w:szCs w:val="20"/>
              </w:rPr>
              <w:t xml:space="preserve">state </w:t>
            </w:r>
            <w:r w:rsidRPr="003A3573">
              <w:rPr>
                <w:rFonts w:cs="Arial"/>
                <w:sz w:val="20"/>
                <w:szCs w:val="20"/>
              </w:rPr>
              <w:t>standards for student’s specific grade level and content area and integrate into a lesson plan.</w:t>
            </w:r>
          </w:p>
        </w:tc>
      </w:tr>
      <w:tr w:rsidR="004019B1" w:rsidRPr="00BF2815" w14:paraId="6C53DAC9" w14:textId="77777777" w:rsidTr="004019B1">
        <w:tc>
          <w:tcPr>
            <w:tcW w:w="5000" w:type="pct"/>
            <w:vAlign w:val="center"/>
          </w:tcPr>
          <w:p w14:paraId="5C7AC13B" w14:textId="77777777" w:rsidR="004019B1" w:rsidRPr="003A3573" w:rsidRDefault="004019B1" w:rsidP="004019B1">
            <w:pPr>
              <w:tabs>
                <w:tab w:val="left" w:pos="0"/>
              </w:tabs>
              <w:rPr>
                <w:rFonts w:cs="Arial"/>
                <w:sz w:val="20"/>
                <w:szCs w:val="20"/>
              </w:rPr>
            </w:pPr>
            <w:r w:rsidRPr="003A3573">
              <w:rPr>
                <w:rFonts w:cs="Arial"/>
                <w:b/>
                <w:bCs/>
                <w:sz w:val="20"/>
                <w:szCs w:val="20"/>
              </w:rPr>
              <w:t>CLO3:</w:t>
            </w:r>
            <w:r w:rsidRPr="003A3573">
              <w:rPr>
                <w:rFonts w:cs="Arial"/>
                <w:sz w:val="20"/>
                <w:szCs w:val="20"/>
              </w:rPr>
              <w:t xml:space="preserve"> Analyze the effectiveness of a teaching segment for chosen focus areas.</w:t>
            </w:r>
          </w:p>
        </w:tc>
      </w:tr>
      <w:tr w:rsidR="004019B1" w:rsidRPr="00BF2815" w14:paraId="771443A6" w14:textId="77777777" w:rsidTr="004019B1">
        <w:tc>
          <w:tcPr>
            <w:tcW w:w="5000" w:type="pct"/>
            <w:vAlign w:val="center"/>
          </w:tcPr>
          <w:p w14:paraId="67FD2F81" w14:textId="7372FE45" w:rsidR="004019B1" w:rsidRPr="003A3573" w:rsidRDefault="004019B1" w:rsidP="004019B1">
            <w:pPr>
              <w:tabs>
                <w:tab w:val="left" w:pos="0"/>
              </w:tabs>
              <w:spacing w:before="40" w:after="40"/>
              <w:rPr>
                <w:rFonts w:cs="Arial"/>
                <w:sz w:val="20"/>
                <w:szCs w:val="20"/>
              </w:rPr>
            </w:pPr>
            <w:r w:rsidRPr="003A3573">
              <w:rPr>
                <w:rFonts w:cs="Arial"/>
                <w:b/>
                <w:bCs/>
                <w:sz w:val="20"/>
                <w:szCs w:val="20"/>
              </w:rPr>
              <w:t>CLO4:</w:t>
            </w:r>
            <w:r w:rsidRPr="003A3573">
              <w:rPr>
                <w:rFonts w:cs="Arial"/>
                <w:sz w:val="20"/>
                <w:szCs w:val="20"/>
              </w:rPr>
              <w:t xml:space="preserve"> Determine the implementation and use of standards with the integration of disciplinary literacy.</w:t>
            </w:r>
          </w:p>
        </w:tc>
      </w:tr>
    </w:tbl>
    <w:p w14:paraId="5F7424B3" w14:textId="77777777" w:rsidR="004019B1" w:rsidRDefault="004019B1" w:rsidP="004019B1"/>
    <w:p w14:paraId="05B0C85D" w14:textId="0B024B34" w:rsidR="004019B1" w:rsidRDefault="006039F8" w:rsidP="004019B1">
      <w:pPr>
        <w:pStyle w:val="Heading3"/>
      </w:pPr>
      <w:bookmarkStart w:id="75" w:name="_Toc529631843"/>
      <w:bookmarkStart w:id="76" w:name="_Toc530729606"/>
      <w:r>
        <w:t>Course</w:t>
      </w:r>
      <w:r w:rsidR="004019B1">
        <w:t xml:space="preserve"> Structure</w:t>
      </w:r>
      <w:bookmarkEnd w:id="75"/>
      <w:bookmarkEnd w:id="76"/>
    </w:p>
    <w:p w14:paraId="6A034963" w14:textId="77777777" w:rsidR="004019B1" w:rsidRDefault="004019B1" w:rsidP="004019B1">
      <w:r>
        <w:t>Planning, Teaching, Analysis and Self-Evaluation/Reflection Segments</w:t>
      </w:r>
    </w:p>
    <w:p w14:paraId="1B233E3F" w14:textId="77777777" w:rsidR="004019B1" w:rsidRPr="00AC56E0" w:rsidRDefault="004019B1" w:rsidP="004019B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4019B1" w:rsidRPr="00AC56E0" w14:paraId="186723D4" w14:textId="77777777" w:rsidTr="004019B1">
        <w:tc>
          <w:tcPr>
            <w:tcW w:w="265" w:type="dxa"/>
            <w:tcBorders>
              <w:top w:val="single" w:sz="4" w:space="0" w:color="auto"/>
              <w:bottom w:val="single" w:sz="4" w:space="0" w:color="auto"/>
            </w:tcBorders>
            <w:shd w:val="clear" w:color="auto" w:fill="005391"/>
            <w:vAlign w:val="center"/>
          </w:tcPr>
          <w:p w14:paraId="3217C437" w14:textId="77777777" w:rsidR="004019B1" w:rsidRPr="00AC56E0" w:rsidRDefault="004019B1" w:rsidP="004019B1">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54CF36D7" w14:textId="77777777" w:rsidR="004019B1" w:rsidRPr="00AC56E0" w:rsidRDefault="004019B1" w:rsidP="004019B1">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2C77AD2C"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063B4D60"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2C140DEE" w14:textId="77777777" w:rsidR="004019B1" w:rsidRPr="00AC56E0" w:rsidRDefault="004019B1" w:rsidP="004019B1">
            <w:pPr>
              <w:jc w:val="center"/>
              <w:rPr>
                <w:b/>
                <w:bCs/>
                <w:color w:val="FFFFFF" w:themeColor="background1"/>
                <w:sz w:val="22"/>
                <w:szCs w:val="22"/>
              </w:rPr>
            </w:pPr>
            <w:r w:rsidRPr="175D4E44">
              <w:rPr>
                <w:b/>
                <w:bCs/>
                <w:color w:val="FFFFFF" w:themeColor="background1"/>
                <w:sz w:val="22"/>
                <w:szCs w:val="22"/>
              </w:rPr>
              <w:t>Point Value</w:t>
            </w:r>
          </w:p>
        </w:tc>
      </w:tr>
      <w:tr w:rsidR="004019B1" w:rsidRPr="00AC56E0" w14:paraId="55796519" w14:textId="77777777" w:rsidTr="004019B1">
        <w:tc>
          <w:tcPr>
            <w:tcW w:w="7555" w:type="dxa"/>
            <w:gridSpan w:val="2"/>
            <w:tcBorders>
              <w:top w:val="single" w:sz="4" w:space="0" w:color="auto"/>
            </w:tcBorders>
            <w:shd w:val="clear" w:color="auto" w:fill="BFBFBF" w:themeFill="background1" w:themeFillShade="BF"/>
            <w:vAlign w:val="center"/>
          </w:tcPr>
          <w:p w14:paraId="47D6309D" w14:textId="77777777" w:rsidR="004019B1" w:rsidRPr="00AC56E0" w:rsidRDefault="004019B1" w:rsidP="004019B1">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7F13E480" w14:textId="77777777" w:rsidR="004019B1" w:rsidRPr="00AC56E0" w:rsidRDefault="004019B1" w:rsidP="004019B1">
            <w:pPr>
              <w:jc w:val="center"/>
            </w:pPr>
          </w:p>
        </w:tc>
        <w:tc>
          <w:tcPr>
            <w:tcW w:w="2522" w:type="dxa"/>
            <w:tcBorders>
              <w:top w:val="single" w:sz="4" w:space="0" w:color="auto"/>
            </w:tcBorders>
            <w:shd w:val="clear" w:color="auto" w:fill="BFBFBF" w:themeFill="background1" w:themeFillShade="BF"/>
            <w:vAlign w:val="center"/>
          </w:tcPr>
          <w:p w14:paraId="3932112A" w14:textId="77777777" w:rsidR="004019B1" w:rsidRPr="00AC56E0" w:rsidRDefault="004019B1" w:rsidP="004019B1">
            <w:pPr>
              <w:jc w:val="center"/>
            </w:pPr>
          </w:p>
        </w:tc>
        <w:tc>
          <w:tcPr>
            <w:tcW w:w="1703" w:type="dxa"/>
            <w:tcBorders>
              <w:top w:val="single" w:sz="4" w:space="0" w:color="auto"/>
            </w:tcBorders>
            <w:shd w:val="clear" w:color="auto" w:fill="BFBFBF" w:themeFill="background1" w:themeFillShade="BF"/>
            <w:vAlign w:val="center"/>
          </w:tcPr>
          <w:p w14:paraId="50C94C1A" w14:textId="77777777" w:rsidR="004019B1" w:rsidRPr="00AC56E0" w:rsidRDefault="004019B1" w:rsidP="004019B1">
            <w:pPr>
              <w:jc w:val="center"/>
            </w:pPr>
          </w:p>
        </w:tc>
      </w:tr>
      <w:tr w:rsidR="004019B1" w:rsidRPr="00AC56E0" w14:paraId="351CD2C2" w14:textId="77777777" w:rsidTr="004019B1">
        <w:tc>
          <w:tcPr>
            <w:tcW w:w="265" w:type="dxa"/>
            <w:vAlign w:val="center"/>
          </w:tcPr>
          <w:p w14:paraId="2D286040" w14:textId="77777777" w:rsidR="004019B1" w:rsidRPr="00AC56E0" w:rsidRDefault="004019B1" w:rsidP="004019B1">
            <w:pPr>
              <w:rPr>
                <w:b/>
              </w:rPr>
            </w:pPr>
          </w:p>
        </w:tc>
        <w:tc>
          <w:tcPr>
            <w:tcW w:w="7290" w:type="dxa"/>
            <w:vAlign w:val="center"/>
          </w:tcPr>
          <w:p w14:paraId="01014DDF" w14:textId="77777777" w:rsidR="004019B1" w:rsidRPr="00F254FB" w:rsidRDefault="004019B1" w:rsidP="004019B1">
            <w:r>
              <w:t>Assignment: Week 1 Reading Guide</w:t>
            </w:r>
          </w:p>
        </w:tc>
        <w:tc>
          <w:tcPr>
            <w:tcW w:w="1620" w:type="dxa"/>
            <w:vAlign w:val="center"/>
          </w:tcPr>
          <w:p w14:paraId="2A151697" w14:textId="77777777" w:rsidR="004019B1" w:rsidRPr="00AC56E0" w:rsidRDefault="004019B1" w:rsidP="004019B1">
            <w:pPr>
              <w:jc w:val="center"/>
            </w:pPr>
            <w:r>
              <w:t>End of Week 1</w:t>
            </w:r>
          </w:p>
        </w:tc>
        <w:tc>
          <w:tcPr>
            <w:tcW w:w="2522" w:type="dxa"/>
            <w:vAlign w:val="center"/>
          </w:tcPr>
          <w:p w14:paraId="061069A4" w14:textId="77777777" w:rsidR="004019B1" w:rsidRPr="00AC56E0" w:rsidRDefault="004019B1" w:rsidP="004019B1">
            <w:pPr>
              <w:jc w:val="center"/>
            </w:pPr>
            <w:r>
              <w:t>Planning Segment</w:t>
            </w:r>
          </w:p>
        </w:tc>
        <w:tc>
          <w:tcPr>
            <w:tcW w:w="1703" w:type="dxa"/>
            <w:vAlign w:val="center"/>
          </w:tcPr>
          <w:p w14:paraId="3EB15BD5" w14:textId="77777777" w:rsidR="004019B1" w:rsidRPr="00AC56E0" w:rsidRDefault="004019B1" w:rsidP="004019B1">
            <w:pPr>
              <w:jc w:val="center"/>
            </w:pPr>
            <w:r>
              <w:t>3</w:t>
            </w:r>
          </w:p>
        </w:tc>
      </w:tr>
      <w:tr w:rsidR="004019B1" w:rsidRPr="00AC56E0" w14:paraId="24E17D40" w14:textId="77777777" w:rsidTr="004019B1">
        <w:tc>
          <w:tcPr>
            <w:tcW w:w="265" w:type="dxa"/>
            <w:vAlign w:val="center"/>
          </w:tcPr>
          <w:p w14:paraId="2DCE2C80" w14:textId="77777777" w:rsidR="004019B1" w:rsidRPr="00AC56E0" w:rsidRDefault="004019B1" w:rsidP="004019B1">
            <w:pPr>
              <w:rPr>
                <w:b/>
              </w:rPr>
            </w:pPr>
          </w:p>
        </w:tc>
        <w:tc>
          <w:tcPr>
            <w:tcW w:w="7290" w:type="dxa"/>
            <w:vAlign w:val="center"/>
          </w:tcPr>
          <w:p w14:paraId="598E040A" w14:textId="6B1A9450" w:rsidR="004019B1" w:rsidRPr="00AC56E0" w:rsidRDefault="004019B1" w:rsidP="004019B1">
            <w:r>
              <w:t>Discussion: Introduction to</w:t>
            </w:r>
            <w:r w:rsidR="003A3573">
              <w:t xml:space="preserve"> State and</w:t>
            </w:r>
            <w:r>
              <w:t xml:space="preserve"> </w:t>
            </w:r>
            <w:r w:rsidRPr="003A3573">
              <w:t>inTASC S</w:t>
            </w:r>
            <w:r>
              <w:t>tandards</w:t>
            </w:r>
          </w:p>
        </w:tc>
        <w:tc>
          <w:tcPr>
            <w:tcW w:w="1620" w:type="dxa"/>
            <w:vAlign w:val="center"/>
          </w:tcPr>
          <w:p w14:paraId="383DCFCC" w14:textId="77777777" w:rsidR="004019B1" w:rsidRPr="00AC56E0" w:rsidRDefault="004019B1" w:rsidP="004019B1">
            <w:pPr>
              <w:jc w:val="center"/>
            </w:pPr>
            <w:r>
              <w:t>End of Week 1</w:t>
            </w:r>
          </w:p>
        </w:tc>
        <w:tc>
          <w:tcPr>
            <w:tcW w:w="2522" w:type="dxa"/>
            <w:vAlign w:val="center"/>
          </w:tcPr>
          <w:p w14:paraId="3659889F" w14:textId="77777777" w:rsidR="004019B1" w:rsidRDefault="004019B1" w:rsidP="004019B1">
            <w:pPr>
              <w:jc w:val="center"/>
            </w:pPr>
            <w:r>
              <w:t>Planning Segment</w:t>
            </w:r>
          </w:p>
        </w:tc>
        <w:tc>
          <w:tcPr>
            <w:tcW w:w="1703" w:type="dxa"/>
            <w:vAlign w:val="center"/>
          </w:tcPr>
          <w:p w14:paraId="23DB087E" w14:textId="77777777" w:rsidR="004019B1" w:rsidRPr="00AC56E0" w:rsidRDefault="004019B1" w:rsidP="004019B1">
            <w:pPr>
              <w:jc w:val="center"/>
            </w:pPr>
            <w:r>
              <w:t>7</w:t>
            </w:r>
          </w:p>
        </w:tc>
      </w:tr>
      <w:tr w:rsidR="004019B1" w:rsidRPr="00AC56E0" w14:paraId="7F71DD75" w14:textId="77777777" w:rsidTr="004019B1">
        <w:tc>
          <w:tcPr>
            <w:tcW w:w="265" w:type="dxa"/>
            <w:vAlign w:val="center"/>
          </w:tcPr>
          <w:p w14:paraId="798ED1EB" w14:textId="77777777" w:rsidR="004019B1" w:rsidRPr="00AC56E0" w:rsidRDefault="004019B1" w:rsidP="004019B1">
            <w:pPr>
              <w:rPr>
                <w:b/>
              </w:rPr>
            </w:pPr>
          </w:p>
        </w:tc>
        <w:tc>
          <w:tcPr>
            <w:tcW w:w="7290" w:type="dxa"/>
            <w:vAlign w:val="center"/>
          </w:tcPr>
          <w:p w14:paraId="7718241F" w14:textId="77777777" w:rsidR="004019B1" w:rsidRPr="00E712DE" w:rsidRDefault="004019B1" w:rsidP="004019B1">
            <w:r w:rsidRPr="00E712DE">
              <w:t>Assignment: Week 2 Reading Guide</w:t>
            </w:r>
          </w:p>
        </w:tc>
        <w:tc>
          <w:tcPr>
            <w:tcW w:w="1620" w:type="dxa"/>
            <w:vAlign w:val="center"/>
          </w:tcPr>
          <w:p w14:paraId="742EADEC" w14:textId="77777777" w:rsidR="004019B1" w:rsidRPr="00AC56E0" w:rsidRDefault="004019B1" w:rsidP="004019B1">
            <w:pPr>
              <w:jc w:val="center"/>
            </w:pPr>
            <w:r>
              <w:t>End of Week 2</w:t>
            </w:r>
          </w:p>
        </w:tc>
        <w:tc>
          <w:tcPr>
            <w:tcW w:w="2522" w:type="dxa"/>
            <w:vAlign w:val="center"/>
          </w:tcPr>
          <w:p w14:paraId="3DD32FE5" w14:textId="77777777" w:rsidR="004019B1" w:rsidRDefault="004019B1" w:rsidP="004019B1">
            <w:pPr>
              <w:jc w:val="center"/>
            </w:pPr>
            <w:r>
              <w:t>Planning Segment</w:t>
            </w:r>
          </w:p>
        </w:tc>
        <w:tc>
          <w:tcPr>
            <w:tcW w:w="1703" w:type="dxa"/>
            <w:vAlign w:val="center"/>
          </w:tcPr>
          <w:p w14:paraId="69E13317" w14:textId="77777777" w:rsidR="004019B1" w:rsidRPr="00AC56E0" w:rsidRDefault="004019B1" w:rsidP="004019B1">
            <w:pPr>
              <w:jc w:val="center"/>
            </w:pPr>
            <w:r>
              <w:t>3</w:t>
            </w:r>
          </w:p>
        </w:tc>
      </w:tr>
      <w:tr w:rsidR="004019B1" w:rsidRPr="00AC56E0" w14:paraId="6BCEA84F" w14:textId="77777777" w:rsidTr="004019B1">
        <w:tc>
          <w:tcPr>
            <w:tcW w:w="265" w:type="dxa"/>
            <w:vAlign w:val="center"/>
          </w:tcPr>
          <w:p w14:paraId="4E49C51E" w14:textId="77777777" w:rsidR="004019B1" w:rsidRDefault="004019B1" w:rsidP="004019B1">
            <w:pPr>
              <w:rPr>
                <w:b/>
              </w:rPr>
            </w:pPr>
          </w:p>
        </w:tc>
        <w:tc>
          <w:tcPr>
            <w:tcW w:w="7290" w:type="dxa"/>
            <w:vAlign w:val="center"/>
          </w:tcPr>
          <w:p w14:paraId="7F1BF439" w14:textId="6EEA6F3E" w:rsidR="004019B1" w:rsidRPr="00E712DE" w:rsidRDefault="004019B1" w:rsidP="004019B1">
            <w:r w:rsidRPr="00E712DE">
              <w:t>Discussion: Exploration in the</w:t>
            </w:r>
            <w:r w:rsidR="00E712DE" w:rsidRPr="00E712DE">
              <w:t xml:space="preserve"> State and</w:t>
            </w:r>
            <w:r w:rsidRPr="00E712DE">
              <w:t xml:space="preserve"> inTASC Standard</w:t>
            </w:r>
          </w:p>
        </w:tc>
        <w:tc>
          <w:tcPr>
            <w:tcW w:w="1620" w:type="dxa"/>
            <w:vAlign w:val="center"/>
          </w:tcPr>
          <w:p w14:paraId="6E753739" w14:textId="77777777" w:rsidR="004019B1" w:rsidRPr="00AC56E0" w:rsidRDefault="004019B1" w:rsidP="004019B1">
            <w:pPr>
              <w:jc w:val="center"/>
            </w:pPr>
            <w:r>
              <w:t>End of Week 2</w:t>
            </w:r>
          </w:p>
        </w:tc>
        <w:tc>
          <w:tcPr>
            <w:tcW w:w="2522" w:type="dxa"/>
            <w:vAlign w:val="center"/>
          </w:tcPr>
          <w:p w14:paraId="21D4841D" w14:textId="77777777" w:rsidR="004019B1" w:rsidRDefault="004019B1" w:rsidP="004019B1">
            <w:pPr>
              <w:jc w:val="center"/>
            </w:pPr>
            <w:r>
              <w:t>Planning Segment</w:t>
            </w:r>
          </w:p>
        </w:tc>
        <w:tc>
          <w:tcPr>
            <w:tcW w:w="1703" w:type="dxa"/>
            <w:vAlign w:val="center"/>
          </w:tcPr>
          <w:p w14:paraId="70DD107E" w14:textId="77777777" w:rsidR="004019B1" w:rsidRDefault="004019B1" w:rsidP="004019B1">
            <w:pPr>
              <w:jc w:val="center"/>
            </w:pPr>
            <w:r>
              <w:t>7</w:t>
            </w:r>
          </w:p>
        </w:tc>
      </w:tr>
      <w:tr w:rsidR="004019B1" w:rsidRPr="00AC56E0" w14:paraId="67C4631E" w14:textId="77777777" w:rsidTr="004019B1">
        <w:tc>
          <w:tcPr>
            <w:tcW w:w="265" w:type="dxa"/>
            <w:vAlign w:val="center"/>
          </w:tcPr>
          <w:p w14:paraId="721BC653" w14:textId="77777777" w:rsidR="004019B1" w:rsidRDefault="004019B1" w:rsidP="004019B1">
            <w:pPr>
              <w:rPr>
                <w:b/>
              </w:rPr>
            </w:pPr>
          </w:p>
        </w:tc>
        <w:tc>
          <w:tcPr>
            <w:tcW w:w="7290" w:type="dxa"/>
            <w:vAlign w:val="center"/>
          </w:tcPr>
          <w:p w14:paraId="2E944016" w14:textId="77777777" w:rsidR="004019B1" w:rsidRPr="00E712DE" w:rsidRDefault="004019B1" w:rsidP="004019B1">
            <w:r w:rsidRPr="00E712DE">
              <w:t>Assignment: Week 3 Reading Guide</w:t>
            </w:r>
          </w:p>
        </w:tc>
        <w:tc>
          <w:tcPr>
            <w:tcW w:w="1620" w:type="dxa"/>
            <w:vAlign w:val="center"/>
          </w:tcPr>
          <w:p w14:paraId="086B4F0F" w14:textId="77777777" w:rsidR="004019B1" w:rsidRPr="00AC56E0" w:rsidRDefault="004019B1" w:rsidP="004019B1">
            <w:pPr>
              <w:jc w:val="center"/>
            </w:pPr>
            <w:r>
              <w:t>End of Week 3</w:t>
            </w:r>
          </w:p>
        </w:tc>
        <w:tc>
          <w:tcPr>
            <w:tcW w:w="2522" w:type="dxa"/>
            <w:vAlign w:val="center"/>
          </w:tcPr>
          <w:p w14:paraId="17C4955E" w14:textId="77777777" w:rsidR="004019B1" w:rsidRDefault="004019B1" w:rsidP="004019B1">
            <w:pPr>
              <w:jc w:val="center"/>
            </w:pPr>
            <w:r>
              <w:t>Planning Segment</w:t>
            </w:r>
          </w:p>
        </w:tc>
        <w:tc>
          <w:tcPr>
            <w:tcW w:w="1703" w:type="dxa"/>
            <w:vAlign w:val="center"/>
          </w:tcPr>
          <w:p w14:paraId="6BA30359" w14:textId="77777777" w:rsidR="004019B1" w:rsidRDefault="004019B1" w:rsidP="004019B1">
            <w:pPr>
              <w:jc w:val="center"/>
            </w:pPr>
            <w:r>
              <w:t>3</w:t>
            </w:r>
          </w:p>
        </w:tc>
      </w:tr>
      <w:tr w:rsidR="004019B1" w:rsidRPr="00AC56E0" w14:paraId="2D825590" w14:textId="77777777" w:rsidTr="004019B1">
        <w:tc>
          <w:tcPr>
            <w:tcW w:w="265" w:type="dxa"/>
            <w:vAlign w:val="center"/>
          </w:tcPr>
          <w:p w14:paraId="741B646A" w14:textId="77777777" w:rsidR="004019B1" w:rsidRPr="00AC56E0" w:rsidRDefault="004019B1" w:rsidP="004019B1">
            <w:pPr>
              <w:rPr>
                <w:b/>
              </w:rPr>
            </w:pPr>
          </w:p>
        </w:tc>
        <w:tc>
          <w:tcPr>
            <w:tcW w:w="7290" w:type="dxa"/>
            <w:vAlign w:val="center"/>
          </w:tcPr>
          <w:p w14:paraId="59E833A3" w14:textId="77777777" w:rsidR="004019B1" w:rsidRPr="00E712DE" w:rsidRDefault="004019B1" w:rsidP="004019B1">
            <w:r w:rsidRPr="00E712DE">
              <w:t>Discussion: Disciplinary Literacy</w:t>
            </w:r>
          </w:p>
        </w:tc>
        <w:tc>
          <w:tcPr>
            <w:tcW w:w="1620" w:type="dxa"/>
            <w:vAlign w:val="center"/>
          </w:tcPr>
          <w:p w14:paraId="3C11DB3E" w14:textId="77777777" w:rsidR="004019B1" w:rsidRPr="00AC56E0" w:rsidRDefault="004019B1" w:rsidP="004019B1">
            <w:pPr>
              <w:jc w:val="center"/>
            </w:pPr>
            <w:r>
              <w:t>End of Week 3</w:t>
            </w:r>
          </w:p>
        </w:tc>
        <w:tc>
          <w:tcPr>
            <w:tcW w:w="2522" w:type="dxa"/>
            <w:vAlign w:val="center"/>
          </w:tcPr>
          <w:p w14:paraId="1414AA00" w14:textId="77777777" w:rsidR="004019B1" w:rsidRDefault="004019B1" w:rsidP="004019B1">
            <w:pPr>
              <w:jc w:val="center"/>
            </w:pPr>
            <w:r>
              <w:t>Planning Segment</w:t>
            </w:r>
          </w:p>
        </w:tc>
        <w:tc>
          <w:tcPr>
            <w:tcW w:w="1703" w:type="dxa"/>
            <w:vAlign w:val="center"/>
          </w:tcPr>
          <w:p w14:paraId="77CA789F" w14:textId="77777777" w:rsidR="004019B1" w:rsidRPr="00AC56E0" w:rsidRDefault="004019B1" w:rsidP="004019B1">
            <w:pPr>
              <w:jc w:val="center"/>
            </w:pPr>
            <w:r>
              <w:t>7</w:t>
            </w:r>
          </w:p>
        </w:tc>
      </w:tr>
      <w:tr w:rsidR="004019B1" w:rsidRPr="00AC56E0" w14:paraId="2C64DB4D" w14:textId="77777777" w:rsidTr="004019B1">
        <w:tc>
          <w:tcPr>
            <w:tcW w:w="7555" w:type="dxa"/>
            <w:gridSpan w:val="2"/>
            <w:shd w:val="clear" w:color="auto" w:fill="BFBFBF" w:themeFill="background1" w:themeFillShade="BF"/>
            <w:vAlign w:val="center"/>
          </w:tcPr>
          <w:p w14:paraId="7C193B11" w14:textId="77777777" w:rsidR="004019B1" w:rsidRPr="00E712DE" w:rsidRDefault="004019B1" w:rsidP="004019B1">
            <w:r w:rsidRPr="00E712DE">
              <w:rPr>
                <w:b/>
                <w:bCs/>
              </w:rPr>
              <w:t>Weeks 4–5: Teaching Segment</w:t>
            </w:r>
          </w:p>
        </w:tc>
        <w:tc>
          <w:tcPr>
            <w:tcW w:w="1620" w:type="dxa"/>
            <w:shd w:val="clear" w:color="auto" w:fill="BFBFBF" w:themeFill="background1" w:themeFillShade="BF"/>
            <w:vAlign w:val="center"/>
          </w:tcPr>
          <w:p w14:paraId="6EFBFF7F" w14:textId="77777777" w:rsidR="004019B1" w:rsidRPr="00AC56E0" w:rsidRDefault="004019B1" w:rsidP="004019B1">
            <w:pPr>
              <w:jc w:val="center"/>
            </w:pPr>
          </w:p>
        </w:tc>
        <w:tc>
          <w:tcPr>
            <w:tcW w:w="2522" w:type="dxa"/>
            <w:shd w:val="clear" w:color="auto" w:fill="BFBFBF" w:themeFill="background1" w:themeFillShade="BF"/>
            <w:vAlign w:val="center"/>
          </w:tcPr>
          <w:p w14:paraId="5485A2F2" w14:textId="77777777" w:rsidR="004019B1" w:rsidRPr="00AC56E0" w:rsidRDefault="004019B1" w:rsidP="004019B1">
            <w:pPr>
              <w:jc w:val="center"/>
            </w:pPr>
          </w:p>
        </w:tc>
        <w:tc>
          <w:tcPr>
            <w:tcW w:w="1703" w:type="dxa"/>
            <w:shd w:val="clear" w:color="auto" w:fill="BFBFBF" w:themeFill="background1" w:themeFillShade="BF"/>
            <w:vAlign w:val="center"/>
          </w:tcPr>
          <w:p w14:paraId="25C908D7" w14:textId="77777777" w:rsidR="004019B1" w:rsidRPr="00AC56E0" w:rsidRDefault="004019B1" w:rsidP="004019B1">
            <w:pPr>
              <w:jc w:val="center"/>
            </w:pPr>
          </w:p>
        </w:tc>
      </w:tr>
      <w:tr w:rsidR="004019B1" w:rsidRPr="00AC56E0" w14:paraId="1B5711B5" w14:textId="77777777" w:rsidTr="004019B1">
        <w:trPr>
          <w:trHeight w:val="324"/>
        </w:trPr>
        <w:tc>
          <w:tcPr>
            <w:tcW w:w="265" w:type="dxa"/>
            <w:vAlign w:val="center"/>
          </w:tcPr>
          <w:p w14:paraId="343DDF7B" w14:textId="77777777" w:rsidR="004019B1" w:rsidRPr="00AC56E0" w:rsidRDefault="004019B1" w:rsidP="004019B1">
            <w:pPr>
              <w:rPr>
                <w:b/>
              </w:rPr>
            </w:pPr>
          </w:p>
        </w:tc>
        <w:tc>
          <w:tcPr>
            <w:tcW w:w="7290" w:type="dxa"/>
            <w:vAlign w:val="center"/>
          </w:tcPr>
          <w:p w14:paraId="44B3489A" w14:textId="77777777" w:rsidR="004019B1" w:rsidRPr="00E712DE" w:rsidRDefault="004019B1" w:rsidP="004019B1">
            <w:r w:rsidRPr="00E712DE">
              <w:t>Discussion: Tools &amp; Resources</w:t>
            </w:r>
          </w:p>
        </w:tc>
        <w:tc>
          <w:tcPr>
            <w:tcW w:w="1620" w:type="dxa"/>
          </w:tcPr>
          <w:p w14:paraId="2CF50A66" w14:textId="77777777" w:rsidR="004019B1" w:rsidRPr="00AC56E0" w:rsidRDefault="004019B1" w:rsidP="004019B1">
            <w:pPr>
              <w:jc w:val="center"/>
            </w:pPr>
            <w:r>
              <w:t>End of Week 4</w:t>
            </w:r>
          </w:p>
        </w:tc>
        <w:tc>
          <w:tcPr>
            <w:tcW w:w="2522" w:type="dxa"/>
            <w:vAlign w:val="center"/>
          </w:tcPr>
          <w:p w14:paraId="4F9CA559" w14:textId="77777777" w:rsidR="004019B1" w:rsidRPr="00AC56E0" w:rsidRDefault="004019B1" w:rsidP="004019B1">
            <w:pPr>
              <w:jc w:val="center"/>
            </w:pPr>
            <w:r>
              <w:t>Teaching Segment</w:t>
            </w:r>
          </w:p>
        </w:tc>
        <w:tc>
          <w:tcPr>
            <w:tcW w:w="1703" w:type="dxa"/>
          </w:tcPr>
          <w:p w14:paraId="47802D4F" w14:textId="77777777" w:rsidR="004019B1" w:rsidRPr="00AC56E0" w:rsidRDefault="004019B1" w:rsidP="004019B1">
            <w:pPr>
              <w:jc w:val="center"/>
            </w:pPr>
            <w:r>
              <w:t>7</w:t>
            </w:r>
          </w:p>
        </w:tc>
      </w:tr>
      <w:tr w:rsidR="004019B1" w:rsidRPr="00AC56E0" w14:paraId="6A3387F6" w14:textId="77777777" w:rsidTr="004019B1">
        <w:tc>
          <w:tcPr>
            <w:tcW w:w="265" w:type="dxa"/>
            <w:vAlign w:val="center"/>
          </w:tcPr>
          <w:p w14:paraId="764F16B5" w14:textId="77777777" w:rsidR="004019B1" w:rsidRPr="00AC56E0" w:rsidRDefault="004019B1" w:rsidP="004019B1">
            <w:pPr>
              <w:rPr>
                <w:b/>
              </w:rPr>
            </w:pPr>
          </w:p>
        </w:tc>
        <w:tc>
          <w:tcPr>
            <w:tcW w:w="7290" w:type="dxa"/>
            <w:vAlign w:val="center"/>
          </w:tcPr>
          <w:p w14:paraId="5327024F" w14:textId="58596228" w:rsidR="004019B1" w:rsidRPr="00E712DE" w:rsidRDefault="004019B1" w:rsidP="004019B1">
            <w:r w:rsidRPr="00E712DE">
              <w:t xml:space="preserve">Assignment: eJournal #1–Lesson Alignment to </w:t>
            </w:r>
            <w:r w:rsidR="00E712DE" w:rsidRPr="00E712DE">
              <w:t>State Standards</w:t>
            </w:r>
          </w:p>
        </w:tc>
        <w:tc>
          <w:tcPr>
            <w:tcW w:w="1620" w:type="dxa"/>
          </w:tcPr>
          <w:p w14:paraId="1A90618D" w14:textId="77777777" w:rsidR="004019B1" w:rsidRPr="00AC56E0" w:rsidRDefault="004019B1" w:rsidP="004019B1">
            <w:pPr>
              <w:jc w:val="center"/>
            </w:pPr>
            <w:r>
              <w:t>End of Week 4</w:t>
            </w:r>
          </w:p>
        </w:tc>
        <w:tc>
          <w:tcPr>
            <w:tcW w:w="2522" w:type="dxa"/>
            <w:vAlign w:val="center"/>
          </w:tcPr>
          <w:p w14:paraId="2FFB1153" w14:textId="77777777" w:rsidR="004019B1" w:rsidRPr="00AC56E0" w:rsidRDefault="004019B1" w:rsidP="004019B1">
            <w:pPr>
              <w:jc w:val="center"/>
            </w:pPr>
            <w:r>
              <w:t>Teaching Segment</w:t>
            </w:r>
          </w:p>
        </w:tc>
        <w:tc>
          <w:tcPr>
            <w:tcW w:w="1703" w:type="dxa"/>
          </w:tcPr>
          <w:p w14:paraId="4DD47258" w14:textId="77777777" w:rsidR="004019B1" w:rsidRPr="00AC56E0" w:rsidRDefault="004019B1" w:rsidP="004019B1">
            <w:pPr>
              <w:jc w:val="center"/>
            </w:pPr>
            <w:r>
              <w:t>3</w:t>
            </w:r>
          </w:p>
        </w:tc>
      </w:tr>
      <w:tr w:rsidR="004019B1" w:rsidRPr="00AC56E0" w14:paraId="4C4A7102" w14:textId="77777777" w:rsidTr="004019B1">
        <w:tc>
          <w:tcPr>
            <w:tcW w:w="265" w:type="dxa"/>
            <w:vAlign w:val="center"/>
          </w:tcPr>
          <w:p w14:paraId="55F3DB15" w14:textId="77777777" w:rsidR="004019B1" w:rsidRDefault="004019B1" w:rsidP="004019B1">
            <w:pPr>
              <w:rPr>
                <w:b/>
              </w:rPr>
            </w:pPr>
          </w:p>
        </w:tc>
        <w:tc>
          <w:tcPr>
            <w:tcW w:w="7290" w:type="dxa"/>
            <w:vAlign w:val="center"/>
          </w:tcPr>
          <w:p w14:paraId="072891FE" w14:textId="77777777" w:rsidR="004019B1" w:rsidRPr="00F254FB" w:rsidRDefault="004019B1" w:rsidP="004019B1">
            <w:r>
              <w:t>Assignment: Classroom Snapshot</w:t>
            </w:r>
          </w:p>
        </w:tc>
        <w:tc>
          <w:tcPr>
            <w:tcW w:w="1620" w:type="dxa"/>
          </w:tcPr>
          <w:p w14:paraId="3A757D30" w14:textId="77777777" w:rsidR="004019B1" w:rsidRPr="00AC56E0" w:rsidRDefault="004019B1" w:rsidP="004019B1">
            <w:pPr>
              <w:jc w:val="center"/>
            </w:pPr>
            <w:r>
              <w:t>End of Week 5</w:t>
            </w:r>
          </w:p>
        </w:tc>
        <w:tc>
          <w:tcPr>
            <w:tcW w:w="2522" w:type="dxa"/>
            <w:vAlign w:val="center"/>
          </w:tcPr>
          <w:p w14:paraId="485071F4" w14:textId="77777777" w:rsidR="004019B1" w:rsidRPr="00AC56E0" w:rsidRDefault="004019B1" w:rsidP="004019B1">
            <w:pPr>
              <w:jc w:val="center"/>
            </w:pPr>
            <w:r>
              <w:t>Teaching Segment</w:t>
            </w:r>
          </w:p>
        </w:tc>
        <w:tc>
          <w:tcPr>
            <w:tcW w:w="1703" w:type="dxa"/>
          </w:tcPr>
          <w:p w14:paraId="51307D79" w14:textId="77777777" w:rsidR="004019B1" w:rsidRDefault="004019B1" w:rsidP="004019B1">
            <w:pPr>
              <w:jc w:val="center"/>
            </w:pPr>
            <w:r>
              <w:t>17</w:t>
            </w:r>
          </w:p>
        </w:tc>
      </w:tr>
      <w:tr w:rsidR="004019B1" w:rsidRPr="00AC56E0" w14:paraId="5D2EF958" w14:textId="77777777" w:rsidTr="004019B1">
        <w:tc>
          <w:tcPr>
            <w:tcW w:w="265" w:type="dxa"/>
            <w:vAlign w:val="center"/>
          </w:tcPr>
          <w:p w14:paraId="5EDE42B3" w14:textId="77777777" w:rsidR="004019B1" w:rsidRPr="00AC56E0" w:rsidRDefault="004019B1" w:rsidP="004019B1">
            <w:pPr>
              <w:rPr>
                <w:b/>
              </w:rPr>
            </w:pPr>
          </w:p>
        </w:tc>
        <w:tc>
          <w:tcPr>
            <w:tcW w:w="7290" w:type="dxa"/>
            <w:vAlign w:val="center"/>
          </w:tcPr>
          <w:p w14:paraId="0FB1B93A" w14:textId="77777777" w:rsidR="004019B1" w:rsidRPr="00AC56E0" w:rsidRDefault="004019B1" w:rsidP="004019B1">
            <w:r>
              <w:t>Assignment: eJournal #2–Classroom Snapshot Reflection</w:t>
            </w:r>
          </w:p>
        </w:tc>
        <w:tc>
          <w:tcPr>
            <w:tcW w:w="1620" w:type="dxa"/>
          </w:tcPr>
          <w:p w14:paraId="301BA4A3" w14:textId="77777777" w:rsidR="004019B1" w:rsidRPr="00AC56E0" w:rsidRDefault="004019B1" w:rsidP="004019B1">
            <w:pPr>
              <w:jc w:val="center"/>
            </w:pPr>
            <w:r>
              <w:t>End of Week 5</w:t>
            </w:r>
          </w:p>
        </w:tc>
        <w:tc>
          <w:tcPr>
            <w:tcW w:w="2522" w:type="dxa"/>
            <w:vAlign w:val="center"/>
          </w:tcPr>
          <w:p w14:paraId="2F87CE64" w14:textId="77777777" w:rsidR="004019B1" w:rsidRPr="00AC56E0" w:rsidRDefault="004019B1" w:rsidP="004019B1">
            <w:pPr>
              <w:jc w:val="center"/>
            </w:pPr>
            <w:r>
              <w:t>Teaching Segment</w:t>
            </w:r>
          </w:p>
        </w:tc>
        <w:tc>
          <w:tcPr>
            <w:tcW w:w="1703" w:type="dxa"/>
          </w:tcPr>
          <w:p w14:paraId="0805AF9E" w14:textId="77777777" w:rsidR="004019B1" w:rsidRPr="00AC56E0" w:rsidRDefault="004019B1" w:rsidP="004019B1">
            <w:pPr>
              <w:jc w:val="center"/>
            </w:pPr>
            <w:r>
              <w:t>3</w:t>
            </w:r>
          </w:p>
        </w:tc>
      </w:tr>
      <w:tr w:rsidR="004019B1" w:rsidRPr="00AC56E0" w14:paraId="40E50334" w14:textId="77777777" w:rsidTr="004019B1">
        <w:tc>
          <w:tcPr>
            <w:tcW w:w="7555" w:type="dxa"/>
            <w:gridSpan w:val="2"/>
            <w:shd w:val="clear" w:color="auto" w:fill="BFBFBF" w:themeFill="background1" w:themeFillShade="BF"/>
            <w:vAlign w:val="center"/>
          </w:tcPr>
          <w:p w14:paraId="6E20809B" w14:textId="77777777" w:rsidR="004019B1" w:rsidRPr="00AC56E0" w:rsidRDefault="004019B1" w:rsidP="004019B1">
            <w:r w:rsidRPr="175D4E44">
              <w:rPr>
                <w:b/>
                <w:bCs/>
              </w:rPr>
              <w:t>Weeks 6–7: Analysis Segment</w:t>
            </w:r>
          </w:p>
        </w:tc>
        <w:tc>
          <w:tcPr>
            <w:tcW w:w="1620" w:type="dxa"/>
            <w:shd w:val="clear" w:color="auto" w:fill="BFBFBF" w:themeFill="background1" w:themeFillShade="BF"/>
            <w:vAlign w:val="center"/>
          </w:tcPr>
          <w:p w14:paraId="6FF299C4" w14:textId="77777777" w:rsidR="004019B1" w:rsidRPr="00AC56E0" w:rsidRDefault="004019B1" w:rsidP="004019B1">
            <w:pPr>
              <w:jc w:val="center"/>
            </w:pPr>
          </w:p>
        </w:tc>
        <w:tc>
          <w:tcPr>
            <w:tcW w:w="2522" w:type="dxa"/>
            <w:shd w:val="clear" w:color="auto" w:fill="BFBFBF" w:themeFill="background1" w:themeFillShade="BF"/>
            <w:vAlign w:val="center"/>
          </w:tcPr>
          <w:p w14:paraId="4901DDED" w14:textId="77777777" w:rsidR="004019B1" w:rsidRPr="00AC56E0" w:rsidRDefault="004019B1" w:rsidP="004019B1">
            <w:pPr>
              <w:jc w:val="center"/>
            </w:pPr>
          </w:p>
        </w:tc>
        <w:tc>
          <w:tcPr>
            <w:tcW w:w="1703" w:type="dxa"/>
            <w:shd w:val="clear" w:color="auto" w:fill="BFBFBF" w:themeFill="background1" w:themeFillShade="BF"/>
            <w:vAlign w:val="center"/>
          </w:tcPr>
          <w:p w14:paraId="67ABB253" w14:textId="77777777" w:rsidR="004019B1" w:rsidRPr="00AC56E0" w:rsidRDefault="004019B1" w:rsidP="004019B1">
            <w:pPr>
              <w:jc w:val="center"/>
            </w:pPr>
          </w:p>
        </w:tc>
      </w:tr>
      <w:tr w:rsidR="004019B1" w:rsidRPr="00AC56E0" w14:paraId="4CD79B68" w14:textId="77777777" w:rsidTr="004019B1">
        <w:tc>
          <w:tcPr>
            <w:tcW w:w="265" w:type="dxa"/>
            <w:vAlign w:val="center"/>
          </w:tcPr>
          <w:p w14:paraId="2CB8AEB2" w14:textId="77777777" w:rsidR="004019B1" w:rsidRPr="00AC56E0" w:rsidRDefault="004019B1" w:rsidP="004019B1">
            <w:pPr>
              <w:rPr>
                <w:b/>
              </w:rPr>
            </w:pPr>
          </w:p>
        </w:tc>
        <w:tc>
          <w:tcPr>
            <w:tcW w:w="7290" w:type="dxa"/>
            <w:vAlign w:val="center"/>
          </w:tcPr>
          <w:p w14:paraId="44129D1C" w14:textId="77777777" w:rsidR="004019B1" w:rsidRPr="00AC56E0" w:rsidRDefault="004019B1" w:rsidP="004019B1">
            <w:r>
              <w:t>Discussion: Myths &amp; Rigor</w:t>
            </w:r>
          </w:p>
        </w:tc>
        <w:tc>
          <w:tcPr>
            <w:tcW w:w="1620" w:type="dxa"/>
          </w:tcPr>
          <w:p w14:paraId="192208BA" w14:textId="77777777" w:rsidR="004019B1" w:rsidRPr="00AC56E0" w:rsidRDefault="004019B1" w:rsidP="004019B1">
            <w:pPr>
              <w:jc w:val="center"/>
            </w:pPr>
            <w:r>
              <w:t>End of Week 6</w:t>
            </w:r>
          </w:p>
        </w:tc>
        <w:tc>
          <w:tcPr>
            <w:tcW w:w="2522" w:type="dxa"/>
            <w:vAlign w:val="center"/>
          </w:tcPr>
          <w:p w14:paraId="49B57AF9" w14:textId="77777777" w:rsidR="004019B1" w:rsidRPr="00AC56E0" w:rsidRDefault="004019B1" w:rsidP="004019B1">
            <w:pPr>
              <w:jc w:val="center"/>
            </w:pPr>
            <w:r>
              <w:t>Analysis Segment</w:t>
            </w:r>
          </w:p>
        </w:tc>
        <w:tc>
          <w:tcPr>
            <w:tcW w:w="1703" w:type="dxa"/>
            <w:vAlign w:val="center"/>
          </w:tcPr>
          <w:p w14:paraId="523B6D29" w14:textId="77777777" w:rsidR="004019B1" w:rsidRPr="00AC56E0" w:rsidRDefault="004019B1" w:rsidP="004019B1">
            <w:pPr>
              <w:jc w:val="center"/>
            </w:pPr>
            <w:r>
              <w:t>7</w:t>
            </w:r>
          </w:p>
        </w:tc>
      </w:tr>
      <w:tr w:rsidR="004019B1" w:rsidRPr="00AC56E0" w14:paraId="0BCE612D" w14:textId="77777777" w:rsidTr="004019B1">
        <w:tc>
          <w:tcPr>
            <w:tcW w:w="265" w:type="dxa"/>
            <w:vAlign w:val="center"/>
          </w:tcPr>
          <w:p w14:paraId="0671B2A3" w14:textId="77777777" w:rsidR="004019B1" w:rsidRPr="00AC56E0" w:rsidRDefault="004019B1" w:rsidP="004019B1">
            <w:pPr>
              <w:rPr>
                <w:b/>
              </w:rPr>
            </w:pPr>
          </w:p>
        </w:tc>
        <w:tc>
          <w:tcPr>
            <w:tcW w:w="7290" w:type="dxa"/>
            <w:vAlign w:val="center"/>
          </w:tcPr>
          <w:p w14:paraId="52DEC020" w14:textId="77777777" w:rsidR="004019B1" w:rsidRPr="00AC56E0" w:rsidRDefault="004019B1" w:rsidP="004019B1">
            <w:r>
              <w:t>Discussion: Classroom Snapshot Share-Out</w:t>
            </w:r>
          </w:p>
        </w:tc>
        <w:tc>
          <w:tcPr>
            <w:tcW w:w="1620" w:type="dxa"/>
          </w:tcPr>
          <w:p w14:paraId="467D6C35" w14:textId="77777777" w:rsidR="004019B1" w:rsidRPr="00AC56E0" w:rsidRDefault="004019B1" w:rsidP="004019B1">
            <w:pPr>
              <w:jc w:val="center"/>
            </w:pPr>
            <w:r>
              <w:t>End of Week 7</w:t>
            </w:r>
          </w:p>
        </w:tc>
        <w:tc>
          <w:tcPr>
            <w:tcW w:w="2522" w:type="dxa"/>
            <w:vAlign w:val="center"/>
          </w:tcPr>
          <w:p w14:paraId="54AD0C43" w14:textId="77777777" w:rsidR="004019B1" w:rsidRPr="00AC56E0" w:rsidRDefault="004019B1" w:rsidP="004019B1">
            <w:pPr>
              <w:jc w:val="center"/>
            </w:pPr>
            <w:r>
              <w:t>Analysis Segment</w:t>
            </w:r>
          </w:p>
        </w:tc>
        <w:tc>
          <w:tcPr>
            <w:tcW w:w="1703" w:type="dxa"/>
            <w:vAlign w:val="center"/>
          </w:tcPr>
          <w:p w14:paraId="0DBC4C78" w14:textId="77777777" w:rsidR="004019B1" w:rsidRPr="00AC56E0" w:rsidRDefault="004019B1" w:rsidP="004019B1">
            <w:pPr>
              <w:jc w:val="center"/>
            </w:pPr>
            <w:r>
              <w:t>17</w:t>
            </w:r>
          </w:p>
        </w:tc>
      </w:tr>
      <w:tr w:rsidR="004019B1" w:rsidRPr="00AC56E0" w14:paraId="1D3A6A93" w14:textId="77777777" w:rsidTr="004019B1">
        <w:tc>
          <w:tcPr>
            <w:tcW w:w="265" w:type="dxa"/>
            <w:vAlign w:val="center"/>
          </w:tcPr>
          <w:p w14:paraId="0772BD10" w14:textId="77777777" w:rsidR="004019B1" w:rsidRDefault="004019B1" w:rsidP="004019B1">
            <w:pPr>
              <w:rPr>
                <w:b/>
              </w:rPr>
            </w:pPr>
          </w:p>
        </w:tc>
        <w:tc>
          <w:tcPr>
            <w:tcW w:w="7290" w:type="dxa"/>
            <w:vAlign w:val="center"/>
          </w:tcPr>
          <w:p w14:paraId="57CBCDC0" w14:textId="77777777" w:rsidR="004019B1" w:rsidRPr="00E712DE" w:rsidRDefault="004019B1" w:rsidP="004019B1">
            <w:r w:rsidRPr="00E712DE">
              <w:t>Assignment: eJournal#3–Takeaways from Classroom Snapshot Assignment</w:t>
            </w:r>
          </w:p>
        </w:tc>
        <w:tc>
          <w:tcPr>
            <w:tcW w:w="1620" w:type="dxa"/>
          </w:tcPr>
          <w:p w14:paraId="40A12EC5" w14:textId="77777777" w:rsidR="004019B1" w:rsidRPr="00AC56E0" w:rsidRDefault="004019B1" w:rsidP="004019B1">
            <w:pPr>
              <w:jc w:val="center"/>
            </w:pPr>
            <w:r>
              <w:t>End of Week 7</w:t>
            </w:r>
          </w:p>
        </w:tc>
        <w:tc>
          <w:tcPr>
            <w:tcW w:w="2522" w:type="dxa"/>
            <w:vAlign w:val="center"/>
          </w:tcPr>
          <w:p w14:paraId="028C0440" w14:textId="77777777" w:rsidR="004019B1" w:rsidRPr="00AC56E0" w:rsidRDefault="004019B1" w:rsidP="004019B1">
            <w:pPr>
              <w:jc w:val="center"/>
            </w:pPr>
            <w:r>
              <w:t>Analysis Segment</w:t>
            </w:r>
          </w:p>
        </w:tc>
        <w:tc>
          <w:tcPr>
            <w:tcW w:w="1703" w:type="dxa"/>
            <w:vAlign w:val="center"/>
          </w:tcPr>
          <w:p w14:paraId="508BC611" w14:textId="77777777" w:rsidR="004019B1" w:rsidRDefault="004019B1" w:rsidP="004019B1">
            <w:pPr>
              <w:jc w:val="center"/>
            </w:pPr>
            <w:r>
              <w:t>3</w:t>
            </w:r>
          </w:p>
        </w:tc>
      </w:tr>
      <w:tr w:rsidR="004019B1" w:rsidRPr="00AC56E0" w14:paraId="4AE4A768" w14:textId="77777777" w:rsidTr="004019B1">
        <w:tc>
          <w:tcPr>
            <w:tcW w:w="265" w:type="dxa"/>
            <w:vAlign w:val="center"/>
          </w:tcPr>
          <w:p w14:paraId="65173F33" w14:textId="77777777" w:rsidR="004019B1" w:rsidRPr="00AC56E0" w:rsidRDefault="004019B1" w:rsidP="004019B1">
            <w:pPr>
              <w:rPr>
                <w:b/>
              </w:rPr>
            </w:pPr>
          </w:p>
        </w:tc>
        <w:tc>
          <w:tcPr>
            <w:tcW w:w="7290" w:type="dxa"/>
            <w:vAlign w:val="center"/>
          </w:tcPr>
          <w:p w14:paraId="47E07167" w14:textId="74B7D273" w:rsidR="004019B1" w:rsidRPr="00E712DE" w:rsidRDefault="004019B1" w:rsidP="004019B1">
            <w:r w:rsidRPr="00E712DE">
              <w:t xml:space="preserve">Assignment: eJournal#4– Self-Assessment of </w:t>
            </w:r>
            <w:r w:rsidR="00E712DE" w:rsidRPr="00E712DE">
              <w:t xml:space="preserve">State and </w:t>
            </w:r>
            <w:r w:rsidRPr="00E712DE">
              <w:t xml:space="preserve">inTASC </w:t>
            </w:r>
            <w:r w:rsidR="00E712DE" w:rsidRPr="00E712DE">
              <w:t xml:space="preserve">Standards </w:t>
            </w:r>
            <w:r w:rsidRPr="00E712DE">
              <w:t>Knowledge and Use</w:t>
            </w:r>
          </w:p>
        </w:tc>
        <w:tc>
          <w:tcPr>
            <w:tcW w:w="1620" w:type="dxa"/>
          </w:tcPr>
          <w:p w14:paraId="086B4926" w14:textId="77777777" w:rsidR="004019B1" w:rsidRPr="00AC56E0" w:rsidRDefault="004019B1" w:rsidP="004019B1">
            <w:pPr>
              <w:jc w:val="center"/>
            </w:pPr>
            <w:r>
              <w:t>End of Week 7</w:t>
            </w:r>
          </w:p>
        </w:tc>
        <w:tc>
          <w:tcPr>
            <w:tcW w:w="2522" w:type="dxa"/>
            <w:vAlign w:val="center"/>
          </w:tcPr>
          <w:p w14:paraId="16E1EA49" w14:textId="77777777" w:rsidR="004019B1" w:rsidRPr="00AC56E0" w:rsidRDefault="004019B1" w:rsidP="004019B1">
            <w:pPr>
              <w:jc w:val="center"/>
            </w:pPr>
            <w:r>
              <w:t>Analysis Segment</w:t>
            </w:r>
          </w:p>
        </w:tc>
        <w:tc>
          <w:tcPr>
            <w:tcW w:w="1703" w:type="dxa"/>
            <w:vAlign w:val="center"/>
          </w:tcPr>
          <w:p w14:paraId="73E59DD3" w14:textId="77777777" w:rsidR="004019B1" w:rsidRPr="00AC56E0" w:rsidRDefault="004019B1" w:rsidP="004019B1">
            <w:pPr>
              <w:jc w:val="center"/>
            </w:pPr>
            <w:r>
              <w:t>3</w:t>
            </w:r>
          </w:p>
        </w:tc>
      </w:tr>
      <w:tr w:rsidR="004019B1" w:rsidRPr="00AC56E0" w14:paraId="246574AF" w14:textId="77777777" w:rsidTr="004019B1">
        <w:tc>
          <w:tcPr>
            <w:tcW w:w="7555" w:type="dxa"/>
            <w:gridSpan w:val="2"/>
            <w:shd w:val="clear" w:color="auto" w:fill="BFBFBF" w:themeFill="background1" w:themeFillShade="BF"/>
            <w:vAlign w:val="center"/>
          </w:tcPr>
          <w:p w14:paraId="40F70F15" w14:textId="77777777" w:rsidR="004019B1" w:rsidRPr="00AC56E0" w:rsidRDefault="004019B1" w:rsidP="004019B1">
            <w:r w:rsidRPr="175D4E44">
              <w:rPr>
                <w:b/>
                <w:bCs/>
              </w:rPr>
              <w:t>Week 8: Reflection Segment</w:t>
            </w:r>
          </w:p>
        </w:tc>
        <w:tc>
          <w:tcPr>
            <w:tcW w:w="1620" w:type="dxa"/>
            <w:shd w:val="clear" w:color="auto" w:fill="BFBFBF" w:themeFill="background1" w:themeFillShade="BF"/>
            <w:vAlign w:val="center"/>
          </w:tcPr>
          <w:p w14:paraId="610A6B59" w14:textId="77777777" w:rsidR="004019B1" w:rsidRPr="00AC56E0" w:rsidRDefault="004019B1" w:rsidP="004019B1">
            <w:pPr>
              <w:jc w:val="center"/>
            </w:pPr>
          </w:p>
        </w:tc>
        <w:tc>
          <w:tcPr>
            <w:tcW w:w="2522" w:type="dxa"/>
            <w:shd w:val="clear" w:color="auto" w:fill="BFBFBF" w:themeFill="background1" w:themeFillShade="BF"/>
            <w:vAlign w:val="center"/>
          </w:tcPr>
          <w:p w14:paraId="67C5238D" w14:textId="77777777" w:rsidR="004019B1" w:rsidRPr="00AC56E0" w:rsidRDefault="004019B1" w:rsidP="004019B1">
            <w:pPr>
              <w:jc w:val="center"/>
            </w:pPr>
          </w:p>
        </w:tc>
        <w:tc>
          <w:tcPr>
            <w:tcW w:w="1703" w:type="dxa"/>
            <w:shd w:val="clear" w:color="auto" w:fill="BFBFBF" w:themeFill="background1" w:themeFillShade="BF"/>
            <w:vAlign w:val="center"/>
          </w:tcPr>
          <w:p w14:paraId="10F1B97C" w14:textId="77777777" w:rsidR="004019B1" w:rsidRPr="00AC56E0" w:rsidRDefault="004019B1" w:rsidP="004019B1">
            <w:pPr>
              <w:jc w:val="center"/>
            </w:pPr>
          </w:p>
        </w:tc>
      </w:tr>
      <w:tr w:rsidR="004019B1" w:rsidRPr="00AC56E0" w14:paraId="72C6981A" w14:textId="77777777" w:rsidTr="004019B1">
        <w:tc>
          <w:tcPr>
            <w:tcW w:w="265" w:type="dxa"/>
            <w:vAlign w:val="center"/>
          </w:tcPr>
          <w:p w14:paraId="633A1E9C" w14:textId="77777777" w:rsidR="004019B1" w:rsidRPr="00AC56E0" w:rsidRDefault="004019B1" w:rsidP="004019B1">
            <w:pPr>
              <w:rPr>
                <w:b/>
              </w:rPr>
            </w:pPr>
          </w:p>
        </w:tc>
        <w:tc>
          <w:tcPr>
            <w:tcW w:w="7290" w:type="dxa"/>
            <w:vAlign w:val="center"/>
          </w:tcPr>
          <w:p w14:paraId="47B539FD" w14:textId="77777777" w:rsidR="004019B1" w:rsidRPr="00AC56E0" w:rsidRDefault="004019B1" w:rsidP="004019B1">
            <w:r>
              <w:t>Discussion: Literacy &amp; Social Justice</w:t>
            </w:r>
          </w:p>
        </w:tc>
        <w:tc>
          <w:tcPr>
            <w:tcW w:w="1620" w:type="dxa"/>
          </w:tcPr>
          <w:p w14:paraId="0E7E674B" w14:textId="77777777" w:rsidR="004019B1" w:rsidRPr="00AC56E0" w:rsidRDefault="004019B1" w:rsidP="004019B1">
            <w:pPr>
              <w:jc w:val="center"/>
            </w:pPr>
            <w:r>
              <w:t>End of Week 8</w:t>
            </w:r>
          </w:p>
        </w:tc>
        <w:tc>
          <w:tcPr>
            <w:tcW w:w="2522" w:type="dxa"/>
            <w:vAlign w:val="center"/>
          </w:tcPr>
          <w:p w14:paraId="224D6D8F" w14:textId="77777777" w:rsidR="004019B1" w:rsidRPr="00AC56E0" w:rsidRDefault="004019B1" w:rsidP="004019B1">
            <w:pPr>
              <w:jc w:val="center"/>
            </w:pPr>
            <w:r>
              <w:t>Refection Segment</w:t>
            </w:r>
          </w:p>
        </w:tc>
        <w:tc>
          <w:tcPr>
            <w:tcW w:w="1703" w:type="dxa"/>
            <w:vAlign w:val="center"/>
          </w:tcPr>
          <w:p w14:paraId="0F70BB1A" w14:textId="77777777" w:rsidR="004019B1" w:rsidRPr="00AC56E0" w:rsidRDefault="004019B1" w:rsidP="004019B1">
            <w:pPr>
              <w:jc w:val="center"/>
            </w:pPr>
            <w:r>
              <w:t>7</w:t>
            </w:r>
          </w:p>
        </w:tc>
      </w:tr>
      <w:tr w:rsidR="004019B1" w:rsidRPr="00AC56E0" w14:paraId="4405DE65" w14:textId="77777777" w:rsidTr="004019B1">
        <w:tc>
          <w:tcPr>
            <w:tcW w:w="265" w:type="dxa"/>
            <w:vAlign w:val="center"/>
          </w:tcPr>
          <w:p w14:paraId="47C61E79" w14:textId="77777777" w:rsidR="004019B1" w:rsidRPr="00AC56E0" w:rsidRDefault="004019B1" w:rsidP="004019B1">
            <w:pPr>
              <w:rPr>
                <w:b/>
              </w:rPr>
            </w:pPr>
          </w:p>
        </w:tc>
        <w:tc>
          <w:tcPr>
            <w:tcW w:w="7290" w:type="dxa"/>
            <w:vAlign w:val="center"/>
          </w:tcPr>
          <w:p w14:paraId="168BD9B5" w14:textId="77777777" w:rsidR="004019B1" w:rsidRPr="00AC56E0" w:rsidRDefault="004019B1" w:rsidP="004019B1">
            <w:r>
              <w:t>Assignment: eJournal #5–Perspective Shifts</w:t>
            </w:r>
          </w:p>
        </w:tc>
        <w:tc>
          <w:tcPr>
            <w:tcW w:w="1620" w:type="dxa"/>
          </w:tcPr>
          <w:p w14:paraId="0E2BAEC0" w14:textId="77777777" w:rsidR="004019B1" w:rsidRPr="00AC56E0" w:rsidRDefault="004019B1" w:rsidP="004019B1">
            <w:pPr>
              <w:jc w:val="center"/>
            </w:pPr>
            <w:r>
              <w:t>End of Week 8</w:t>
            </w:r>
          </w:p>
        </w:tc>
        <w:tc>
          <w:tcPr>
            <w:tcW w:w="2522" w:type="dxa"/>
            <w:vAlign w:val="center"/>
          </w:tcPr>
          <w:p w14:paraId="3CDBC5DB" w14:textId="77777777" w:rsidR="004019B1" w:rsidRPr="00AC56E0" w:rsidRDefault="004019B1" w:rsidP="004019B1">
            <w:pPr>
              <w:jc w:val="center"/>
            </w:pPr>
            <w:r>
              <w:t>Refection Segment</w:t>
            </w:r>
          </w:p>
        </w:tc>
        <w:tc>
          <w:tcPr>
            <w:tcW w:w="1703" w:type="dxa"/>
            <w:vAlign w:val="center"/>
          </w:tcPr>
          <w:p w14:paraId="56422EAF" w14:textId="77777777" w:rsidR="004019B1" w:rsidRPr="00AC56E0" w:rsidRDefault="004019B1" w:rsidP="004019B1">
            <w:pPr>
              <w:jc w:val="center"/>
            </w:pPr>
            <w:r>
              <w:t>3</w:t>
            </w:r>
          </w:p>
        </w:tc>
      </w:tr>
      <w:tr w:rsidR="004019B1" w:rsidRPr="00973B73" w14:paraId="168671F2" w14:textId="77777777" w:rsidTr="004019B1">
        <w:tc>
          <w:tcPr>
            <w:tcW w:w="7555" w:type="dxa"/>
            <w:gridSpan w:val="2"/>
            <w:tcBorders>
              <w:top w:val="single" w:sz="4" w:space="0" w:color="auto"/>
              <w:bottom w:val="single" w:sz="4" w:space="0" w:color="auto"/>
            </w:tcBorders>
            <w:shd w:val="clear" w:color="auto" w:fill="005391"/>
            <w:vAlign w:val="center"/>
          </w:tcPr>
          <w:p w14:paraId="303194F8" w14:textId="77777777" w:rsidR="004019B1" w:rsidRPr="00973B73" w:rsidRDefault="004019B1" w:rsidP="004019B1">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792CC47C" w14:textId="77777777" w:rsidR="004019B1" w:rsidRPr="00973B73" w:rsidRDefault="004019B1" w:rsidP="004019B1">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57AB372" w14:textId="77777777" w:rsidR="004019B1" w:rsidRPr="00973B73" w:rsidRDefault="004019B1" w:rsidP="004019B1">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0F42F38F" w14:textId="77777777" w:rsidR="004019B1" w:rsidRPr="00973B73" w:rsidRDefault="004019B1" w:rsidP="004019B1">
            <w:pPr>
              <w:jc w:val="center"/>
              <w:rPr>
                <w:b/>
                <w:bCs/>
                <w:color w:val="FFFFFF" w:themeColor="background1"/>
              </w:rPr>
            </w:pPr>
            <w:r w:rsidRPr="7C3513BD">
              <w:rPr>
                <w:b/>
                <w:bCs/>
                <w:color w:val="FFFFFF" w:themeColor="background1"/>
                <w:sz w:val="22"/>
                <w:szCs w:val="22"/>
              </w:rPr>
              <w:t>100</w:t>
            </w:r>
          </w:p>
        </w:tc>
      </w:tr>
    </w:tbl>
    <w:p w14:paraId="3ECDFED8" w14:textId="720BB964" w:rsidR="004019B1" w:rsidRDefault="004019B1" w:rsidP="004019B1">
      <w:pPr>
        <w:pStyle w:val="APACitation"/>
        <w:ind w:left="0" w:firstLine="0"/>
        <w:rPr>
          <w:color w:val="FFFFFF" w:themeColor="background1"/>
          <w:szCs w:val="22"/>
        </w:rPr>
      </w:pPr>
    </w:p>
    <w:p w14:paraId="2DFFF59C" w14:textId="77777777" w:rsidR="006039F8" w:rsidRDefault="006039F8" w:rsidP="006039F8">
      <w:pPr>
        <w:pStyle w:val="Heading3"/>
      </w:pPr>
      <w:bookmarkStart w:id="77" w:name="_Toc530226988"/>
      <w:bookmarkStart w:id="78" w:name="_Toc530244308"/>
      <w:bookmarkStart w:id="79" w:name="_Toc530729607"/>
      <w:r>
        <w:t>Textbook</w:t>
      </w:r>
      <w:bookmarkEnd w:id="77"/>
      <w:bookmarkEnd w:id="78"/>
      <w:bookmarkEnd w:id="79"/>
    </w:p>
    <w:p w14:paraId="4F7E2E19" w14:textId="77777777" w:rsidR="006039F8" w:rsidRDefault="006039F8" w:rsidP="006039F8">
      <w:pPr>
        <w:pStyle w:val="AssignmentsLevel1"/>
      </w:pPr>
    </w:p>
    <w:p w14:paraId="36BB5969" w14:textId="77777777" w:rsidR="006039F8" w:rsidRDefault="006039F8" w:rsidP="006039F8">
      <w:pPr>
        <w:pStyle w:val="AssignmentsLevel1"/>
      </w:pPr>
      <w:r>
        <w:t xml:space="preserve">Lemov,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4C61F34D" w14:textId="77777777" w:rsidR="006039F8" w:rsidRDefault="006039F8" w:rsidP="006039F8">
      <w:pPr>
        <w:pStyle w:val="APACitation"/>
      </w:pPr>
      <w:r>
        <w:tab/>
      </w:r>
    </w:p>
    <w:p w14:paraId="64BFA8DD" w14:textId="77777777" w:rsidR="006039F8" w:rsidRPr="00DF0F0C" w:rsidRDefault="006039F8" w:rsidP="006039F8">
      <w:pPr>
        <w:pStyle w:val="APACitation"/>
        <w:ind w:firstLine="0"/>
      </w:pPr>
      <w:r>
        <w:t>ISBN: 978-1-118-90185-4</w:t>
      </w:r>
    </w:p>
    <w:p w14:paraId="46D437AD" w14:textId="5668B58C" w:rsidR="006039F8" w:rsidRDefault="006039F8" w:rsidP="004019B1">
      <w:pPr>
        <w:pStyle w:val="APACitation"/>
        <w:ind w:left="0" w:firstLine="0"/>
        <w:rPr>
          <w:color w:val="FFFFFF" w:themeColor="background1"/>
          <w:szCs w:val="22"/>
        </w:rPr>
      </w:pPr>
    </w:p>
    <w:p w14:paraId="0A09A390" w14:textId="77777777" w:rsidR="006039F8" w:rsidRPr="00973B73" w:rsidRDefault="006039F8" w:rsidP="004019B1">
      <w:pPr>
        <w:pStyle w:val="APACitation"/>
        <w:ind w:left="0" w:firstLine="0"/>
        <w:rPr>
          <w:color w:val="FFFFFF" w:themeColor="background1"/>
          <w:szCs w:val="22"/>
        </w:rPr>
      </w:pPr>
    </w:p>
    <w:p w14:paraId="03F17359" w14:textId="2A1F5A15" w:rsidR="0068537B" w:rsidRDefault="004019B1" w:rsidP="00417C2C">
      <w:pPr>
        <w:pStyle w:val="Heading3"/>
      </w:pPr>
      <w:bookmarkStart w:id="80" w:name="_Toc529631844"/>
      <w:bookmarkStart w:id="81" w:name="_Toc530729608"/>
      <w:r>
        <w:t>Example Assignment</w:t>
      </w:r>
      <w:bookmarkEnd w:id="80"/>
      <w:r w:rsidR="0068537B">
        <w:t>s</w:t>
      </w:r>
      <w:bookmarkEnd w:id="81"/>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17C2C" w:rsidRPr="00AC56E0" w14:paraId="11BC75E9"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404E08" w14:textId="77777777" w:rsidR="00417C2C" w:rsidRPr="00AC56E0" w:rsidRDefault="00417C2C" w:rsidP="0085390D">
            <w:pPr>
              <w:rPr>
                <w:rFonts w:cs="Arial"/>
                <w:b/>
                <w:bCs/>
              </w:rPr>
            </w:pPr>
            <w:bookmarkStart w:id="82" w:name="_Hlk529650080"/>
            <w:r w:rsidRPr="175D4E44">
              <w:rPr>
                <w:rFonts w:cs="Arial"/>
                <w:b/>
                <w:bCs/>
              </w:rPr>
              <w:t>Assignment: Classroom Snapshot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FFE818A" w14:textId="77777777" w:rsidR="00417C2C" w:rsidRPr="00AC56E0" w:rsidRDefault="00417C2C" w:rsidP="0085390D">
            <w:pPr>
              <w:rPr>
                <w:rFonts w:cs="Arial"/>
              </w:rPr>
            </w:pPr>
            <w:r w:rsidRPr="7C3513BD">
              <w:rPr>
                <w:rFonts w:cs="Arial"/>
              </w:rPr>
              <w:t>2.2</w:t>
            </w:r>
          </w:p>
        </w:tc>
      </w:tr>
      <w:tr w:rsidR="00417C2C" w:rsidRPr="00AC56E0" w14:paraId="5E6DBF40" w14:textId="77777777" w:rsidTr="0085390D">
        <w:trPr>
          <w:trHeight w:val="199"/>
        </w:trPr>
        <w:tc>
          <w:tcPr>
            <w:tcW w:w="13050" w:type="dxa"/>
            <w:gridSpan w:val="2"/>
            <w:shd w:val="clear" w:color="auto" w:fill="auto"/>
            <w:tcMar>
              <w:top w:w="115" w:type="dxa"/>
              <w:left w:w="115" w:type="dxa"/>
              <w:bottom w:w="115" w:type="dxa"/>
              <w:right w:w="115" w:type="dxa"/>
            </w:tcMar>
          </w:tcPr>
          <w:p w14:paraId="060418FB" w14:textId="401ACF55" w:rsidR="00417C2C" w:rsidRPr="00210DED" w:rsidRDefault="00417C2C" w:rsidP="0085390D">
            <w:pPr>
              <w:rPr>
                <w:rFonts w:cs="Arial"/>
              </w:rPr>
            </w:pPr>
            <w:r w:rsidRPr="175D4E44">
              <w:rPr>
                <w:rFonts w:cs="Arial"/>
              </w:rPr>
              <w:t xml:space="preserve">Videotapes of ourselves can be very illuminating.  We can learn some of our bad habits, we can see our students from a new perspective, and we can get feedback from people who are not normally in our classroom. Also, for </w:t>
            </w:r>
            <w:r>
              <w:rPr>
                <w:rFonts w:cs="Arial"/>
              </w:rPr>
              <w:t>edTPA</w:t>
            </w:r>
            <w:r w:rsidRPr="175D4E44">
              <w:rPr>
                <w:rFonts w:cs="Arial"/>
              </w:rPr>
              <w:t xml:space="preserve"> you will be required to submit a video of you teaching in your classroom.  This assignment is designed to prepare you for feedback, reflection, growth, and working out logistical details.</w:t>
            </w:r>
          </w:p>
          <w:p w14:paraId="1A9DF42F" w14:textId="77777777" w:rsidR="00417C2C" w:rsidRDefault="00417C2C" w:rsidP="0085390D">
            <w:pPr>
              <w:rPr>
                <w:rFonts w:cs="Arial"/>
              </w:rPr>
            </w:pPr>
            <w:r w:rsidRPr="175D4E44">
              <w:rPr>
                <w:rFonts w:cs="Arial"/>
                <w:b/>
                <w:bCs/>
              </w:rPr>
              <w:t>Write</w:t>
            </w:r>
            <w:r w:rsidRPr="175D4E44">
              <w:rPr>
                <w:rFonts w:cs="Arial"/>
              </w:rPr>
              <w:t xml:space="preserve"> a 1-to 2-page summary that provides context for your lesson. Explain the following: </w:t>
            </w:r>
          </w:p>
          <w:p w14:paraId="6E1233BF" w14:textId="77777777" w:rsidR="00417C2C" w:rsidRDefault="00417C2C" w:rsidP="00417C2C">
            <w:pPr>
              <w:pStyle w:val="AssignmentsLevel2"/>
              <w:ind w:left="360"/>
            </w:pPr>
            <w:r>
              <w:t xml:space="preserve">What grade you teach </w:t>
            </w:r>
          </w:p>
          <w:p w14:paraId="4B581A60" w14:textId="77777777" w:rsidR="00417C2C" w:rsidRDefault="00417C2C" w:rsidP="00417C2C">
            <w:pPr>
              <w:pStyle w:val="AssignmentsLevel2"/>
              <w:ind w:left="360"/>
            </w:pPr>
            <w:r>
              <w:t xml:space="preserve">What unit you are studying </w:t>
            </w:r>
          </w:p>
          <w:p w14:paraId="0DF8B59C" w14:textId="77777777" w:rsidR="00417C2C" w:rsidRDefault="00417C2C" w:rsidP="00417C2C">
            <w:pPr>
              <w:pStyle w:val="AssignmentsLevel2"/>
              <w:ind w:left="360"/>
            </w:pPr>
            <w:r>
              <w:t xml:space="preserve">What part of the lesson segment you are sharing </w:t>
            </w:r>
          </w:p>
          <w:p w14:paraId="195BE842" w14:textId="77777777" w:rsidR="00417C2C" w:rsidRDefault="00417C2C" w:rsidP="00417C2C">
            <w:pPr>
              <w:pStyle w:val="AssignmentsLevel2"/>
              <w:ind w:left="360"/>
            </w:pPr>
            <w:r>
              <w:t xml:space="preserve">Any other pertinent information that will help us understand your lesson. </w:t>
            </w:r>
          </w:p>
          <w:p w14:paraId="75E9E37F" w14:textId="77777777" w:rsidR="00417C2C" w:rsidRDefault="00417C2C" w:rsidP="0085390D">
            <w:pPr>
              <w:rPr>
                <w:rFonts w:cs="Arial"/>
              </w:rPr>
            </w:pPr>
          </w:p>
          <w:p w14:paraId="28C96FD5" w14:textId="77777777" w:rsidR="00417C2C" w:rsidRDefault="00417C2C" w:rsidP="0085390D">
            <w:pPr>
              <w:rPr>
                <w:rFonts w:cs="Arial"/>
              </w:rPr>
            </w:pPr>
            <w:r w:rsidRPr="7C3513BD">
              <w:rPr>
                <w:rFonts w:cs="Arial"/>
                <w:b/>
                <w:bCs/>
              </w:rPr>
              <w:t>Note</w:t>
            </w:r>
            <w:r w:rsidRPr="7C3513BD">
              <w:rPr>
                <w:rFonts w:cs="Arial"/>
              </w:rPr>
              <w:t>. This should be the same lesson described in Week 4’s eJournal #1</w:t>
            </w:r>
          </w:p>
          <w:p w14:paraId="290623D1" w14:textId="6FBDC6CB" w:rsidR="00417C2C" w:rsidRDefault="00417C2C" w:rsidP="0085390D">
            <w:pPr>
              <w:rPr>
                <w:rFonts w:cs="Arial"/>
              </w:rPr>
            </w:pPr>
            <w:r w:rsidRPr="175D4E44">
              <w:rPr>
                <w:rFonts w:cs="Arial"/>
                <w:b/>
                <w:bCs/>
              </w:rPr>
              <w:t>Record</w:t>
            </w:r>
            <w:r w:rsidRPr="175D4E44">
              <w:rPr>
                <w:rFonts w:cs="Arial"/>
              </w:rPr>
              <w:t xml:space="preserve"> 3 to- 5-minutes of continuous, unedited instructional time in your classroom that shows</w:t>
            </w:r>
            <w:r w:rsidR="00984D50">
              <w:rPr>
                <w:rFonts w:cs="Arial"/>
              </w:rPr>
              <w:t xml:space="preserve"> state content standards</w:t>
            </w:r>
            <w:r w:rsidRPr="175D4E44">
              <w:rPr>
                <w:rFonts w:cs="Arial"/>
              </w:rPr>
              <w:t xml:space="preserve">. It doesn’t matter if the 3-5 minutes incorporates direct instruction or independent work time, but it needs to be time when the class is clearly working on work aligned to the </w:t>
            </w:r>
            <w:r w:rsidR="00984D50">
              <w:rPr>
                <w:rFonts w:cs="Arial"/>
              </w:rPr>
              <w:t>state standards</w:t>
            </w:r>
            <w:r w:rsidRPr="175D4E44">
              <w:rPr>
                <w:rFonts w:cs="Arial"/>
              </w:rPr>
              <w:t xml:space="preserve">. </w:t>
            </w:r>
          </w:p>
          <w:p w14:paraId="61632057" w14:textId="77777777" w:rsidR="00417C2C" w:rsidRDefault="00417C2C" w:rsidP="0085390D">
            <w:pPr>
              <w:rPr>
                <w:rFonts w:cs="Arial"/>
              </w:rPr>
            </w:pPr>
            <w:r w:rsidRPr="175D4E44">
              <w:rPr>
                <w:rFonts w:cs="Arial"/>
                <w:b/>
                <w:bCs/>
              </w:rPr>
              <w:t>Ensure</w:t>
            </w:r>
            <w:r w:rsidRPr="175D4E44">
              <w:rPr>
                <w:rFonts w:cs="Arial"/>
              </w:rPr>
              <w:t xml:space="preserve"> you are in compliance with your </w:t>
            </w:r>
            <w:r>
              <w:t>school site policies related to videotaping students.</w:t>
            </w:r>
          </w:p>
          <w:p w14:paraId="5562C7C5" w14:textId="77777777" w:rsidR="00417C2C" w:rsidRPr="00210DED" w:rsidRDefault="00417C2C" w:rsidP="0085390D">
            <w:pPr>
              <w:rPr>
                <w:rFonts w:cs="Arial"/>
              </w:rPr>
            </w:pPr>
            <w:r w:rsidRPr="7C3513BD">
              <w:rPr>
                <w:rFonts w:cs="Arial"/>
                <w:b/>
                <w:bCs/>
              </w:rPr>
              <w:lastRenderedPageBreak/>
              <w:t>Upload</w:t>
            </w:r>
            <w:r w:rsidRPr="7C3513BD">
              <w:rPr>
                <w:rFonts w:cs="Arial"/>
              </w:rPr>
              <w:t xml:space="preserve"> your video in a format that can readily be shared, such as an MP4 file, to a cloud-based file sharing tool such as Alliants’ OneDrive, Google Drive, or YouTube. </w:t>
            </w:r>
          </w:p>
          <w:p w14:paraId="335671FD" w14:textId="77777777" w:rsidR="00417C2C" w:rsidRPr="00210DED" w:rsidRDefault="00417C2C" w:rsidP="0085390D">
            <w:pPr>
              <w:rPr>
                <w:rFonts w:cs="Arial"/>
              </w:rPr>
            </w:pPr>
            <w:r w:rsidRPr="175D4E44">
              <w:rPr>
                <w:rFonts w:cs="Arial"/>
                <w:b/>
                <w:bCs/>
              </w:rPr>
              <w:t>Submit</w:t>
            </w:r>
            <w:r w:rsidRPr="175D4E44">
              <w:rPr>
                <w:rFonts w:cs="Arial"/>
              </w:rPr>
              <w:t xml:space="preserve"> your summary and link to your video by Sunday of Week 5. </w:t>
            </w:r>
          </w:p>
          <w:p w14:paraId="754B223F" w14:textId="77777777" w:rsidR="00417C2C" w:rsidRPr="00AC56E0" w:rsidRDefault="00417C2C" w:rsidP="0085390D">
            <w:pPr>
              <w:rPr>
                <w:rFonts w:cs="Arial"/>
              </w:rPr>
            </w:pPr>
            <w:r w:rsidRPr="175D4E44">
              <w:rPr>
                <w:rFonts w:cs="Arial"/>
                <w:b/>
                <w:bCs/>
              </w:rPr>
              <w:t>Note</w:t>
            </w:r>
            <w:r w:rsidRPr="175D4E44">
              <w:rPr>
                <w:rFonts w:cs="Arial"/>
              </w:rPr>
              <w:t>. You will be sharing your Classroom Snapshot video to a Peer Group Discussion by the end of Week 6.</w:t>
            </w:r>
          </w:p>
        </w:tc>
      </w:tr>
      <w:bookmarkEnd w:id="82"/>
    </w:tbl>
    <w:p w14:paraId="0FCF9599" w14:textId="6ECA9CBF" w:rsidR="00417C2C" w:rsidRDefault="00417C2C" w:rsidP="00417C2C"/>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F53CF" w:rsidRPr="00AC56E0" w14:paraId="16E4FF3C" w14:textId="77777777" w:rsidTr="0085390D">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D0C03BF" w14:textId="77777777" w:rsidR="00AF53CF" w:rsidRPr="00AC56E0" w:rsidRDefault="00AF53CF" w:rsidP="0085390D">
            <w:pPr>
              <w:rPr>
                <w:rFonts w:cs="Arial"/>
                <w:b/>
                <w:bCs/>
              </w:rPr>
            </w:pPr>
            <w:r w:rsidRPr="7C3513BD">
              <w:rPr>
                <w:rFonts w:cs="Arial"/>
                <w:b/>
                <w:bCs/>
              </w:rPr>
              <w:t>Assignment: eJournal #2–Classroom Snapshot Reflection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0F87673" w14:textId="77777777" w:rsidR="00AF53CF" w:rsidRPr="00AC56E0" w:rsidRDefault="00AF53CF" w:rsidP="0085390D">
            <w:pPr>
              <w:rPr>
                <w:rFonts w:cs="Arial"/>
              </w:rPr>
            </w:pPr>
            <w:r w:rsidRPr="7C3513BD">
              <w:rPr>
                <w:rFonts w:cs="Arial"/>
              </w:rPr>
              <w:t>2.3</w:t>
            </w:r>
          </w:p>
        </w:tc>
      </w:tr>
      <w:tr w:rsidR="00AF53CF" w:rsidRPr="00AC56E0" w14:paraId="62C8B49E" w14:textId="77777777" w:rsidTr="0085390D">
        <w:trPr>
          <w:trHeight w:val="199"/>
        </w:trPr>
        <w:tc>
          <w:tcPr>
            <w:tcW w:w="13050" w:type="dxa"/>
            <w:gridSpan w:val="2"/>
            <w:shd w:val="clear" w:color="auto" w:fill="auto"/>
            <w:tcMar>
              <w:top w:w="115" w:type="dxa"/>
              <w:left w:w="115" w:type="dxa"/>
              <w:bottom w:w="115" w:type="dxa"/>
              <w:right w:w="115" w:type="dxa"/>
            </w:tcMar>
          </w:tcPr>
          <w:p w14:paraId="143292EB" w14:textId="77777777" w:rsidR="006039F8" w:rsidRDefault="006039F8" w:rsidP="0085390D">
            <w:pPr>
              <w:rPr>
                <w:rFonts w:cs="Arial"/>
                <w:b/>
                <w:bCs/>
              </w:rPr>
            </w:pPr>
          </w:p>
          <w:p w14:paraId="6A205206" w14:textId="3F0DEC64" w:rsidR="00AF53CF" w:rsidRPr="00472210" w:rsidRDefault="00AF53CF" w:rsidP="0085390D">
            <w:pPr>
              <w:rPr>
                <w:rFonts w:cs="Arial"/>
              </w:rPr>
            </w:pPr>
            <w:r w:rsidRPr="175D4E44">
              <w:rPr>
                <w:rFonts w:cs="Arial"/>
                <w:b/>
                <w:bCs/>
              </w:rPr>
              <w:t>Write</w:t>
            </w:r>
            <w:r w:rsidRPr="175D4E44">
              <w:rPr>
                <w:rFonts w:cs="Arial"/>
              </w:rPr>
              <w:t xml:space="preserve"> a 1-to 2-page reflection on the Classroom Snapshot assignment. </w:t>
            </w:r>
          </w:p>
          <w:p w14:paraId="5967FD1D" w14:textId="77777777" w:rsidR="00AF53CF" w:rsidRPr="00472210" w:rsidRDefault="00AF53CF" w:rsidP="0085390D">
            <w:pPr>
              <w:rPr>
                <w:rFonts w:cs="Arial"/>
              </w:rPr>
            </w:pPr>
            <w:r w:rsidRPr="175D4E44">
              <w:rPr>
                <w:rFonts w:cs="Arial"/>
                <w:b/>
                <w:bCs/>
              </w:rPr>
              <w:t>Consider</w:t>
            </w:r>
            <w:r w:rsidRPr="175D4E44">
              <w:rPr>
                <w:rFonts w:cs="Arial"/>
              </w:rPr>
              <w:t xml:space="preserve"> the following prompts to help guide your reflection:</w:t>
            </w:r>
          </w:p>
          <w:p w14:paraId="3B8AE8A6" w14:textId="77777777" w:rsidR="00AF53CF" w:rsidRPr="00472210" w:rsidRDefault="00AF53CF" w:rsidP="00AF53CF">
            <w:pPr>
              <w:pStyle w:val="AssignmentsLevel2"/>
              <w:ind w:left="360"/>
            </w:pPr>
            <w:r>
              <w:t>Were you surprised by anything you saw in your video?</w:t>
            </w:r>
          </w:p>
          <w:p w14:paraId="5B0BF481" w14:textId="77777777" w:rsidR="00AF53CF" w:rsidRPr="00472210" w:rsidRDefault="00AF53CF" w:rsidP="00AF53CF">
            <w:pPr>
              <w:pStyle w:val="AssignmentsLevel2"/>
              <w:ind w:left="360"/>
            </w:pPr>
            <w:r>
              <w:t>What went well? Why do you think that part of the lesson was successful?</w:t>
            </w:r>
          </w:p>
          <w:p w14:paraId="74AFEEA6" w14:textId="77777777" w:rsidR="00AF53CF" w:rsidRDefault="00AF53CF" w:rsidP="00AF53CF">
            <w:pPr>
              <w:pStyle w:val="AssignmentsLevel2"/>
              <w:ind w:left="360"/>
            </w:pPr>
            <w:r>
              <w:t>What is an issue that you would like to address? Why is it an area of concern?</w:t>
            </w:r>
          </w:p>
          <w:p w14:paraId="1C6344D4" w14:textId="77777777" w:rsidR="00AF53CF" w:rsidRDefault="00AF53CF" w:rsidP="0085390D">
            <w:pPr>
              <w:rPr>
                <w:rFonts w:cs="Arial"/>
              </w:rPr>
            </w:pPr>
          </w:p>
          <w:p w14:paraId="2754297F" w14:textId="77777777" w:rsidR="00AF53CF" w:rsidRPr="00AC56E0" w:rsidRDefault="00AF53CF" w:rsidP="0085390D">
            <w:pPr>
              <w:rPr>
                <w:rFonts w:cs="Arial"/>
              </w:rPr>
            </w:pPr>
            <w:r w:rsidRPr="7C3513BD">
              <w:rPr>
                <w:rFonts w:cs="Arial"/>
                <w:b/>
                <w:bCs/>
              </w:rPr>
              <w:t>Submit</w:t>
            </w:r>
            <w:r w:rsidRPr="7C3513BD">
              <w:rPr>
                <w:rFonts w:cs="Arial"/>
              </w:rPr>
              <w:t xml:space="preserve"> your eJournal as a Word document by Sunday of Week 5.</w:t>
            </w:r>
          </w:p>
        </w:tc>
      </w:tr>
    </w:tbl>
    <w:p w14:paraId="6DEC4811" w14:textId="6F6FF418" w:rsidR="00AF53CF" w:rsidRDefault="00AF53CF" w:rsidP="00417C2C"/>
    <w:p w14:paraId="34F427CB" w14:textId="15A75FF4" w:rsidR="00200E7D" w:rsidRDefault="00200E7D" w:rsidP="00417C2C"/>
    <w:p w14:paraId="335352A5" w14:textId="7505F846" w:rsidR="00200E7D" w:rsidRDefault="00200E7D" w:rsidP="00417C2C"/>
    <w:p w14:paraId="6B6FE4E7" w14:textId="77777777" w:rsidR="00345655" w:rsidRDefault="00345655">
      <w:pPr>
        <w:rPr>
          <w:rFonts w:asciiTheme="majorHAnsi" w:eastAsiaTheme="majorEastAsia" w:hAnsiTheme="majorHAnsi" w:cstheme="majorBidi"/>
          <w:color w:val="2F5496" w:themeColor="accent1" w:themeShade="BF"/>
          <w:sz w:val="26"/>
          <w:szCs w:val="26"/>
        </w:rPr>
      </w:pPr>
      <w:r>
        <w:br w:type="page"/>
      </w:r>
    </w:p>
    <w:p w14:paraId="2A22BCF8" w14:textId="77777777" w:rsidR="000F34D8" w:rsidRDefault="000F34D8" w:rsidP="000F34D8">
      <w:pPr>
        <w:pStyle w:val="Heading2"/>
        <w:rPr>
          <w:shd w:val="clear" w:color="auto" w:fill="FFFFFF"/>
        </w:rPr>
      </w:pPr>
      <w:bookmarkStart w:id="83" w:name="_Toc529707836"/>
      <w:bookmarkStart w:id="84" w:name="_Toc530234805"/>
      <w:bookmarkStart w:id="85" w:name="_Toc530729609"/>
      <w:r>
        <w:rPr>
          <w:shd w:val="clear" w:color="auto" w:fill="FFFFFF"/>
        </w:rPr>
        <w:lastRenderedPageBreak/>
        <w:t>Course: Applied Linguistics Seminar: Content Area Reading</w:t>
      </w:r>
      <w:bookmarkEnd w:id="83"/>
      <w:bookmarkEnd w:id="84"/>
      <w:bookmarkEnd w:id="85"/>
    </w:p>
    <w:p w14:paraId="11B8467F" w14:textId="77777777" w:rsidR="000F34D8" w:rsidRDefault="000F34D8" w:rsidP="000F34D8"/>
    <w:p w14:paraId="657525CA" w14:textId="77777777" w:rsidR="000F34D8" w:rsidRDefault="000F34D8" w:rsidP="000F34D8">
      <w:pPr>
        <w:pStyle w:val="Heading3"/>
      </w:pPr>
      <w:bookmarkStart w:id="86" w:name="_Toc530226976"/>
      <w:bookmarkStart w:id="87" w:name="_Toc530729610"/>
      <w:r>
        <w:t>Course Learning Outcomes</w:t>
      </w:r>
      <w:bookmarkEnd w:id="86"/>
      <w:bookmarkEnd w:id="87"/>
    </w:p>
    <w:p w14:paraId="5A37A44D" w14:textId="77777777" w:rsidR="000F34D8" w:rsidRDefault="000F34D8" w:rsidP="000F34D8"/>
    <w:tbl>
      <w:tblPr>
        <w:tblStyle w:val="TableGrid"/>
        <w:tblW w:w="5000" w:type="pct"/>
        <w:tblLook w:val="04A0" w:firstRow="1" w:lastRow="0" w:firstColumn="1" w:lastColumn="0" w:noHBand="0" w:noVBand="1"/>
      </w:tblPr>
      <w:tblGrid>
        <w:gridCol w:w="12950"/>
      </w:tblGrid>
      <w:tr w:rsidR="000F34D8" w:rsidRPr="00C70E87" w14:paraId="5A2CB953" w14:textId="77777777" w:rsidTr="004C51C4">
        <w:tc>
          <w:tcPr>
            <w:tcW w:w="3143" w:type="pct"/>
            <w:shd w:val="clear" w:color="auto" w:fill="A6A6A6" w:themeFill="background1" w:themeFillShade="A6"/>
            <w:vAlign w:val="center"/>
          </w:tcPr>
          <w:p w14:paraId="23A709B9" w14:textId="77777777" w:rsidR="000F34D8" w:rsidRPr="00C70E87" w:rsidRDefault="000F34D8" w:rsidP="004C51C4">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0F34D8" w:rsidRPr="00C70E87" w14:paraId="0EB97321" w14:textId="77777777" w:rsidTr="004C51C4">
        <w:tc>
          <w:tcPr>
            <w:tcW w:w="3143" w:type="pct"/>
            <w:vAlign w:val="center"/>
          </w:tcPr>
          <w:p w14:paraId="00CE8B0F" w14:textId="77777777" w:rsidR="000F34D8" w:rsidRPr="00C70E87" w:rsidRDefault="000F34D8" w:rsidP="004C51C4">
            <w:pPr>
              <w:tabs>
                <w:tab w:val="left" w:pos="0"/>
              </w:tabs>
              <w:spacing w:before="40" w:after="40"/>
              <w:rPr>
                <w:rFonts w:cs="Arial"/>
                <w:sz w:val="20"/>
                <w:szCs w:val="20"/>
              </w:rPr>
            </w:pPr>
            <w:r w:rsidRPr="00A9049B">
              <w:rPr>
                <w:rFonts w:cs="Arial"/>
                <w:b/>
                <w:sz w:val="20"/>
                <w:szCs w:val="20"/>
              </w:rPr>
              <w:t>CLO1:</w:t>
            </w:r>
            <w:r w:rsidRPr="00A9049B">
              <w:rPr>
                <w:rFonts w:cs="Arial"/>
                <w:sz w:val="20"/>
                <w:szCs w:val="20"/>
              </w:rPr>
              <w:t xml:space="preserve"> Explain the basic principles, theory, and practices of second language acquisition and influencing factors on proficiency levels as they relate to reading development. </w:t>
            </w:r>
          </w:p>
        </w:tc>
      </w:tr>
      <w:tr w:rsidR="000F34D8" w:rsidRPr="00C70E87" w14:paraId="53C4A2B5" w14:textId="77777777" w:rsidTr="004C51C4">
        <w:tc>
          <w:tcPr>
            <w:tcW w:w="3143" w:type="pct"/>
            <w:vAlign w:val="center"/>
          </w:tcPr>
          <w:p w14:paraId="7B8260B3" w14:textId="77777777" w:rsidR="000F34D8" w:rsidRPr="00C70E87" w:rsidRDefault="000F34D8" w:rsidP="004C51C4">
            <w:pPr>
              <w:tabs>
                <w:tab w:val="left" w:pos="0"/>
              </w:tabs>
              <w:spacing w:before="40" w:after="40"/>
              <w:rPr>
                <w:rFonts w:cs="Arial"/>
                <w:sz w:val="20"/>
                <w:szCs w:val="20"/>
              </w:rPr>
            </w:pPr>
            <w:r w:rsidRPr="00A9049B">
              <w:rPr>
                <w:rFonts w:cs="Arial"/>
                <w:b/>
                <w:sz w:val="20"/>
                <w:szCs w:val="20"/>
              </w:rPr>
              <w:t>CLO2:</w:t>
            </w:r>
            <w:r w:rsidRPr="00A9049B">
              <w:rPr>
                <w:rFonts w:cs="Arial"/>
                <w:sz w:val="20"/>
                <w:szCs w:val="20"/>
              </w:rPr>
              <w:t xml:space="preserve"> Explain the </w:t>
            </w:r>
            <w:r>
              <w:rPr>
                <w:rFonts w:cs="Arial"/>
                <w:sz w:val="20"/>
                <w:szCs w:val="20"/>
              </w:rPr>
              <w:t>process</w:t>
            </w:r>
            <w:r w:rsidRPr="00A9049B">
              <w:rPr>
                <w:rFonts w:cs="Arial"/>
                <w:sz w:val="20"/>
                <w:szCs w:val="20"/>
              </w:rPr>
              <w:t xml:space="preserve"> of English Language </w:t>
            </w:r>
            <w:r>
              <w:rPr>
                <w:rFonts w:cs="Arial"/>
                <w:sz w:val="20"/>
                <w:szCs w:val="20"/>
              </w:rPr>
              <w:t>d</w:t>
            </w:r>
            <w:r w:rsidRPr="00A9049B">
              <w:rPr>
                <w:rFonts w:cs="Arial"/>
                <w:sz w:val="20"/>
                <w:szCs w:val="20"/>
              </w:rPr>
              <w:t xml:space="preserve">evelopment (ELD) and English Language Arts (ELA) standards as they </w:t>
            </w:r>
            <w:r>
              <w:rPr>
                <w:rFonts w:cs="Arial"/>
                <w:sz w:val="20"/>
                <w:szCs w:val="20"/>
              </w:rPr>
              <w:t>relate to content area reading.</w:t>
            </w:r>
          </w:p>
        </w:tc>
      </w:tr>
      <w:tr w:rsidR="000F34D8" w:rsidRPr="00C70E87" w14:paraId="37FAF01D" w14:textId="77777777" w:rsidTr="004C51C4">
        <w:tc>
          <w:tcPr>
            <w:tcW w:w="3143" w:type="pct"/>
            <w:vAlign w:val="center"/>
          </w:tcPr>
          <w:p w14:paraId="39A2DCBC" w14:textId="77777777" w:rsidR="000F34D8" w:rsidRPr="00C70E87" w:rsidRDefault="000F34D8" w:rsidP="004C51C4">
            <w:pPr>
              <w:tabs>
                <w:tab w:val="left" w:pos="0"/>
              </w:tabs>
              <w:spacing w:before="40" w:after="40"/>
              <w:rPr>
                <w:rFonts w:cs="Arial"/>
                <w:sz w:val="20"/>
                <w:szCs w:val="20"/>
              </w:rPr>
            </w:pPr>
            <w:r w:rsidRPr="00A9049B">
              <w:rPr>
                <w:rFonts w:cs="Arial"/>
                <w:b/>
                <w:sz w:val="20"/>
                <w:szCs w:val="20"/>
              </w:rPr>
              <w:t>CLO3:</w:t>
            </w:r>
            <w:r w:rsidRPr="00A9049B">
              <w:rPr>
                <w:rFonts w:cs="Arial"/>
                <w:sz w:val="20"/>
                <w:szCs w:val="20"/>
              </w:rPr>
              <w:t xml:space="preserve"> Analyze the English Language Arts (ELA) standards sp</w:t>
            </w:r>
            <w:r>
              <w:rPr>
                <w:rFonts w:cs="Arial"/>
                <w:sz w:val="20"/>
                <w:szCs w:val="20"/>
              </w:rPr>
              <w:t xml:space="preserve">ecific to </w:t>
            </w:r>
            <w:r w:rsidRPr="00A512D9">
              <w:rPr>
                <w:rFonts w:cs="Arial"/>
                <w:sz w:val="20"/>
                <w:szCs w:val="20"/>
              </w:rPr>
              <w:t>the two areas of reading (literature and informational text)</w:t>
            </w:r>
            <w:r>
              <w:rPr>
                <w:rFonts w:cs="Arial"/>
                <w:sz w:val="20"/>
                <w:szCs w:val="20"/>
              </w:rPr>
              <w:t xml:space="preserve">. </w:t>
            </w:r>
          </w:p>
        </w:tc>
      </w:tr>
      <w:tr w:rsidR="000F34D8" w:rsidRPr="00C70E87" w14:paraId="4450564E" w14:textId="77777777" w:rsidTr="004C51C4">
        <w:tc>
          <w:tcPr>
            <w:tcW w:w="3143" w:type="pct"/>
            <w:vAlign w:val="center"/>
          </w:tcPr>
          <w:p w14:paraId="30DA5DE1" w14:textId="77777777" w:rsidR="000F34D8" w:rsidRPr="00C70E87" w:rsidRDefault="000F34D8" w:rsidP="004C51C4">
            <w:pPr>
              <w:tabs>
                <w:tab w:val="left" w:pos="0"/>
              </w:tabs>
              <w:spacing w:before="40" w:after="40"/>
              <w:rPr>
                <w:rFonts w:cs="Arial"/>
                <w:sz w:val="20"/>
                <w:szCs w:val="20"/>
              </w:rPr>
            </w:pPr>
            <w:r w:rsidRPr="00A9049B">
              <w:rPr>
                <w:rFonts w:cs="Arial"/>
                <w:b/>
                <w:sz w:val="20"/>
                <w:szCs w:val="20"/>
              </w:rPr>
              <w:t>CLO4:</w:t>
            </w:r>
            <w:r w:rsidRPr="00A9049B">
              <w:rPr>
                <w:rFonts w:cs="Arial"/>
                <w:sz w:val="20"/>
                <w:szCs w:val="20"/>
              </w:rPr>
              <w:t xml:space="preserve"> Determine student levels of </w:t>
            </w:r>
            <w:r w:rsidRPr="00446C87">
              <w:rPr>
                <w:rFonts w:cs="Arial"/>
                <w:sz w:val="20"/>
                <w:szCs w:val="20"/>
              </w:rPr>
              <w:t>reading proficiency, and familiarity with state and district adopted programs designed to address the lowest levels of proficiency.</w:t>
            </w:r>
            <w:r>
              <w:rPr>
                <w:rFonts w:cs="Arial"/>
                <w:sz w:val="20"/>
                <w:szCs w:val="20"/>
              </w:rPr>
              <w:t xml:space="preserve"> </w:t>
            </w:r>
          </w:p>
        </w:tc>
      </w:tr>
      <w:tr w:rsidR="000F34D8" w:rsidRPr="00C70E87" w14:paraId="36895B4F" w14:textId="77777777" w:rsidTr="004C51C4">
        <w:tc>
          <w:tcPr>
            <w:tcW w:w="3143" w:type="pct"/>
            <w:vAlign w:val="center"/>
          </w:tcPr>
          <w:p w14:paraId="590BD8CF" w14:textId="77777777" w:rsidR="000F34D8" w:rsidRPr="00C70E87" w:rsidRDefault="000F34D8" w:rsidP="004C51C4">
            <w:pPr>
              <w:tabs>
                <w:tab w:val="left" w:pos="0"/>
              </w:tabs>
              <w:spacing w:before="40" w:after="40"/>
              <w:rPr>
                <w:rFonts w:cs="Arial"/>
                <w:sz w:val="20"/>
                <w:szCs w:val="20"/>
              </w:rPr>
            </w:pPr>
            <w:r w:rsidRPr="00A9049B">
              <w:rPr>
                <w:rFonts w:cs="Arial"/>
                <w:b/>
                <w:sz w:val="20"/>
                <w:szCs w:val="20"/>
              </w:rPr>
              <w:t>CLO5:</w:t>
            </w:r>
            <w:r w:rsidRPr="00A9049B">
              <w:rPr>
                <w:rFonts w:cs="Arial"/>
                <w:sz w:val="20"/>
                <w:szCs w:val="20"/>
              </w:rPr>
              <w:t xml:space="preserve"> Interpret </w:t>
            </w:r>
            <w:r>
              <w:rPr>
                <w:rFonts w:cs="Arial"/>
                <w:sz w:val="20"/>
                <w:szCs w:val="20"/>
              </w:rPr>
              <w:t>informational ‘reading to learn’</w:t>
            </w:r>
            <w:r w:rsidRPr="00A9049B">
              <w:rPr>
                <w:rFonts w:cs="Arial"/>
                <w:sz w:val="20"/>
                <w:szCs w:val="20"/>
              </w:rPr>
              <w:t xml:space="preserve"> secondary literacy strategies</w:t>
            </w:r>
            <w:r>
              <w:rPr>
                <w:rFonts w:cs="Arial"/>
                <w:sz w:val="20"/>
                <w:szCs w:val="20"/>
              </w:rPr>
              <w:t xml:space="preserve"> that cross all content areas. </w:t>
            </w:r>
          </w:p>
        </w:tc>
      </w:tr>
      <w:tr w:rsidR="000F34D8" w:rsidRPr="00C70E87" w14:paraId="3D0FD97E" w14:textId="77777777" w:rsidTr="004C51C4">
        <w:tc>
          <w:tcPr>
            <w:tcW w:w="3143" w:type="pct"/>
            <w:vAlign w:val="center"/>
          </w:tcPr>
          <w:p w14:paraId="4E80C4EF" w14:textId="77777777" w:rsidR="000F34D8" w:rsidRPr="00C70E87" w:rsidRDefault="000F34D8" w:rsidP="004C51C4">
            <w:pPr>
              <w:tabs>
                <w:tab w:val="left" w:pos="0"/>
              </w:tabs>
              <w:spacing w:before="40" w:after="40"/>
              <w:rPr>
                <w:rFonts w:cs="Arial"/>
                <w:sz w:val="20"/>
                <w:szCs w:val="20"/>
              </w:rPr>
            </w:pPr>
            <w:r w:rsidRPr="00A9049B">
              <w:rPr>
                <w:rFonts w:cs="Arial"/>
                <w:b/>
                <w:sz w:val="20"/>
                <w:szCs w:val="20"/>
              </w:rPr>
              <w:t>CLO6:</w:t>
            </w:r>
            <w:r w:rsidRPr="00A9049B">
              <w:rPr>
                <w:rFonts w:cs="Arial"/>
                <w:sz w:val="20"/>
                <w:szCs w:val="20"/>
              </w:rPr>
              <w:t xml:space="preserve"> Analyze methods and strategies used to integrate reading with writing, listening, and speaking. </w:t>
            </w:r>
          </w:p>
        </w:tc>
      </w:tr>
    </w:tbl>
    <w:p w14:paraId="24179A5B" w14:textId="77777777" w:rsidR="000F34D8" w:rsidRDefault="000F34D8" w:rsidP="000F34D8">
      <w:pPr>
        <w:pStyle w:val="Heading3"/>
      </w:pPr>
      <w:bookmarkStart w:id="88" w:name="_Toc530226977"/>
      <w:bookmarkStart w:id="89" w:name="_Toc530729611"/>
      <w:r>
        <w:t>Course Structure</w:t>
      </w:r>
      <w:bookmarkEnd w:id="88"/>
      <w:bookmarkEnd w:id="89"/>
    </w:p>
    <w:p w14:paraId="388957E5" w14:textId="77777777" w:rsidR="000F34D8" w:rsidRDefault="000F34D8" w:rsidP="000F34D8">
      <w:pPr>
        <w:rPr>
          <w:rFonts w:cs="Arial"/>
          <w:lang w:eastAsia="ja-JP"/>
        </w:rPr>
      </w:pPr>
    </w:p>
    <w:sdt>
      <w:sdtPr>
        <w:rPr>
          <w:rFonts w:cs="Arial"/>
          <w:i/>
          <w:iCs/>
          <w:szCs w:val="20"/>
        </w:rPr>
        <w:id w:val="1979950203"/>
        <w:docPartObj>
          <w:docPartGallery w:val="Table of Contents"/>
          <w:docPartUnique/>
        </w:docPartObj>
      </w:sdtPr>
      <w:sdtEndPr>
        <w:rPr>
          <w:i w:val="0"/>
          <w:iCs w:val="0"/>
          <w:szCs w:val="22"/>
        </w:rPr>
      </w:sdtEndPr>
      <w:sdtContent>
        <w:p w14:paraId="07FDC6EF" w14:textId="77777777" w:rsidR="000F34D8" w:rsidRPr="00AC56E0" w:rsidRDefault="000F34D8" w:rsidP="000F34D8">
          <w:pPr>
            <w:spacing w:line="276" w:lineRule="auto"/>
            <w:rPr>
              <w:rFonts w:cs="Arial"/>
              <w:b/>
              <w:color w:val="005391"/>
            </w:rPr>
          </w:pPr>
          <w:r w:rsidRPr="00AC56E0">
            <w:rPr>
              <w:rFonts w:cs="Arial"/>
              <w:b/>
              <w:color w:val="005391"/>
            </w:rPr>
            <w:t>Course Overview</w:t>
          </w:r>
        </w:p>
        <w:p w14:paraId="2DC57107" w14:textId="77777777" w:rsidR="000F34D8" w:rsidRDefault="000F34D8" w:rsidP="000F34D8">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5151808" w:history="1">
            <w:r w:rsidRPr="008D09C5">
              <w:rPr>
                <w:rStyle w:val="Hyperlink"/>
                <w:noProof/>
              </w:rPr>
              <w:t>Week 1: Multiple Literacies</w:t>
            </w:r>
            <w:r>
              <w:rPr>
                <w:noProof/>
                <w:webHidden/>
              </w:rPr>
              <w:tab/>
            </w:r>
            <w:r>
              <w:rPr>
                <w:noProof/>
                <w:webHidden/>
              </w:rPr>
              <w:fldChar w:fldCharType="begin"/>
            </w:r>
            <w:r>
              <w:rPr>
                <w:noProof/>
                <w:webHidden/>
              </w:rPr>
              <w:instrText xml:space="preserve"> PAGEREF _Toc455151808 \h </w:instrText>
            </w:r>
            <w:r>
              <w:rPr>
                <w:noProof/>
                <w:webHidden/>
              </w:rPr>
            </w:r>
            <w:r>
              <w:rPr>
                <w:noProof/>
                <w:webHidden/>
              </w:rPr>
              <w:fldChar w:fldCharType="separate"/>
            </w:r>
            <w:r>
              <w:rPr>
                <w:noProof/>
                <w:webHidden/>
              </w:rPr>
              <w:t>14</w:t>
            </w:r>
            <w:r>
              <w:rPr>
                <w:noProof/>
                <w:webHidden/>
              </w:rPr>
              <w:fldChar w:fldCharType="end"/>
            </w:r>
          </w:hyperlink>
        </w:p>
        <w:p w14:paraId="0A8DE7D9" w14:textId="77777777" w:rsidR="000F34D8" w:rsidRDefault="004C51C4" w:rsidP="000F34D8">
          <w:pPr>
            <w:pStyle w:val="TOC1"/>
            <w:tabs>
              <w:tab w:val="right" w:leader="dot" w:pos="13400"/>
            </w:tabs>
            <w:rPr>
              <w:rFonts w:asciiTheme="minorHAnsi" w:eastAsiaTheme="minorEastAsia" w:hAnsiTheme="minorHAnsi" w:cstheme="minorBidi"/>
              <w:b w:val="0"/>
              <w:bCs w:val="0"/>
              <w:noProof/>
              <w:sz w:val="22"/>
              <w:szCs w:val="22"/>
            </w:rPr>
          </w:pPr>
          <w:hyperlink w:anchor="_Toc455151809" w:history="1">
            <w:r w:rsidR="000F34D8" w:rsidRPr="008D09C5">
              <w:rPr>
                <w:rStyle w:val="Hyperlink"/>
                <w:noProof/>
              </w:rPr>
              <w:t>Week 2: Reading Comprehension</w:t>
            </w:r>
            <w:r w:rsidR="000F34D8">
              <w:rPr>
                <w:noProof/>
                <w:webHidden/>
              </w:rPr>
              <w:tab/>
            </w:r>
            <w:r w:rsidR="000F34D8">
              <w:rPr>
                <w:noProof/>
                <w:webHidden/>
              </w:rPr>
              <w:fldChar w:fldCharType="begin"/>
            </w:r>
            <w:r w:rsidR="000F34D8">
              <w:rPr>
                <w:noProof/>
                <w:webHidden/>
              </w:rPr>
              <w:instrText xml:space="preserve"> PAGEREF _Toc455151809 \h </w:instrText>
            </w:r>
            <w:r w:rsidR="000F34D8">
              <w:rPr>
                <w:noProof/>
                <w:webHidden/>
              </w:rPr>
            </w:r>
            <w:r w:rsidR="000F34D8">
              <w:rPr>
                <w:noProof/>
                <w:webHidden/>
              </w:rPr>
              <w:fldChar w:fldCharType="separate"/>
            </w:r>
            <w:r w:rsidR="000F34D8">
              <w:rPr>
                <w:noProof/>
                <w:webHidden/>
              </w:rPr>
              <w:t>17</w:t>
            </w:r>
            <w:r w:rsidR="000F34D8">
              <w:rPr>
                <w:noProof/>
                <w:webHidden/>
              </w:rPr>
              <w:fldChar w:fldCharType="end"/>
            </w:r>
          </w:hyperlink>
        </w:p>
        <w:p w14:paraId="01041C32" w14:textId="77777777" w:rsidR="000F34D8" w:rsidRDefault="004C51C4" w:rsidP="000F34D8">
          <w:pPr>
            <w:pStyle w:val="TOC1"/>
            <w:tabs>
              <w:tab w:val="right" w:leader="dot" w:pos="13400"/>
            </w:tabs>
            <w:rPr>
              <w:rFonts w:asciiTheme="minorHAnsi" w:eastAsiaTheme="minorEastAsia" w:hAnsiTheme="minorHAnsi" w:cstheme="minorBidi"/>
              <w:b w:val="0"/>
              <w:bCs w:val="0"/>
              <w:noProof/>
              <w:sz w:val="22"/>
              <w:szCs w:val="22"/>
            </w:rPr>
          </w:pPr>
          <w:hyperlink w:anchor="_Toc455151810" w:history="1">
            <w:r w:rsidR="000F34D8" w:rsidRPr="008D09C5">
              <w:rPr>
                <w:rStyle w:val="Hyperlink"/>
                <w:noProof/>
              </w:rPr>
              <w:t>Week 3: Comprehension Strategies</w:t>
            </w:r>
            <w:r w:rsidR="000F34D8">
              <w:rPr>
                <w:noProof/>
                <w:webHidden/>
              </w:rPr>
              <w:tab/>
            </w:r>
            <w:r w:rsidR="000F34D8">
              <w:rPr>
                <w:noProof/>
                <w:webHidden/>
              </w:rPr>
              <w:fldChar w:fldCharType="begin"/>
            </w:r>
            <w:r w:rsidR="000F34D8">
              <w:rPr>
                <w:noProof/>
                <w:webHidden/>
              </w:rPr>
              <w:instrText xml:space="preserve"> PAGEREF _Toc455151810 \h </w:instrText>
            </w:r>
            <w:r w:rsidR="000F34D8">
              <w:rPr>
                <w:noProof/>
                <w:webHidden/>
              </w:rPr>
            </w:r>
            <w:r w:rsidR="000F34D8">
              <w:rPr>
                <w:noProof/>
                <w:webHidden/>
              </w:rPr>
              <w:fldChar w:fldCharType="separate"/>
            </w:r>
            <w:r w:rsidR="000F34D8">
              <w:rPr>
                <w:noProof/>
                <w:webHidden/>
              </w:rPr>
              <w:t>20</w:t>
            </w:r>
            <w:r w:rsidR="000F34D8">
              <w:rPr>
                <w:noProof/>
                <w:webHidden/>
              </w:rPr>
              <w:fldChar w:fldCharType="end"/>
            </w:r>
          </w:hyperlink>
        </w:p>
        <w:p w14:paraId="15BA4BA9" w14:textId="77777777" w:rsidR="000F34D8" w:rsidRDefault="004C51C4" w:rsidP="000F34D8">
          <w:pPr>
            <w:pStyle w:val="TOC1"/>
            <w:tabs>
              <w:tab w:val="right" w:leader="dot" w:pos="13400"/>
            </w:tabs>
            <w:rPr>
              <w:rFonts w:asciiTheme="minorHAnsi" w:eastAsiaTheme="minorEastAsia" w:hAnsiTheme="minorHAnsi" w:cstheme="minorBidi"/>
              <w:b w:val="0"/>
              <w:bCs w:val="0"/>
              <w:noProof/>
              <w:sz w:val="22"/>
              <w:szCs w:val="22"/>
            </w:rPr>
          </w:pPr>
          <w:hyperlink w:anchor="_Toc455151811" w:history="1">
            <w:r w:rsidR="000F34D8" w:rsidRPr="008D09C5">
              <w:rPr>
                <w:rStyle w:val="Hyperlink"/>
                <w:noProof/>
              </w:rPr>
              <w:t>Week 4: Vocabulary</w:t>
            </w:r>
            <w:r w:rsidR="000F34D8">
              <w:rPr>
                <w:noProof/>
                <w:webHidden/>
              </w:rPr>
              <w:tab/>
            </w:r>
            <w:r w:rsidR="000F34D8">
              <w:rPr>
                <w:noProof/>
                <w:webHidden/>
              </w:rPr>
              <w:fldChar w:fldCharType="begin"/>
            </w:r>
            <w:r w:rsidR="000F34D8">
              <w:rPr>
                <w:noProof/>
                <w:webHidden/>
              </w:rPr>
              <w:instrText xml:space="preserve"> PAGEREF _Toc455151811 \h </w:instrText>
            </w:r>
            <w:r w:rsidR="000F34D8">
              <w:rPr>
                <w:noProof/>
                <w:webHidden/>
              </w:rPr>
            </w:r>
            <w:r w:rsidR="000F34D8">
              <w:rPr>
                <w:noProof/>
                <w:webHidden/>
              </w:rPr>
              <w:fldChar w:fldCharType="separate"/>
            </w:r>
            <w:r w:rsidR="000F34D8">
              <w:rPr>
                <w:noProof/>
                <w:webHidden/>
              </w:rPr>
              <w:t>22</w:t>
            </w:r>
            <w:r w:rsidR="000F34D8">
              <w:rPr>
                <w:noProof/>
                <w:webHidden/>
              </w:rPr>
              <w:fldChar w:fldCharType="end"/>
            </w:r>
          </w:hyperlink>
        </w:p>
        <w:p w14:paraId="26F54D4B" w14:textId="77777777" w:rsidR="000F34D8" w:rsidRDefault="004C51C4" w:rsidP="000F34D8">
          <w:pPr>
            <w:pStyle w:val="TOC1"/>
            <w:tabs>
              <w:tab w:val="right" w:leader="dot" w:pos="13400"/>
            </w:tabs>
            <w:rPr>
              <w:rFonts w:asciiTheme="minorHAnsi" w:eastAsiaTheme="minorEastAsia" w:hAnsiTheme="minorHAnsi" w:cstheme="minorBidi"/>
              <w:b w:val="0"/>
              <w:bCs w:val="0"/>
              <w:noProof/>
              <w:sz w:val="22"/>
              <w:szCs w:val="22"/>
            </w:rPr>
          </w:pPr>
          <w:hyperlink w:anchor="_Toc455151812" w:history="1">
            <w:r w:rsidR="000F34D8" w:rsidRPr="008D09C5">
              <w:rPr>
                <w:rStyle w:val="Hyperlink"/>
                <w:noProof/>
              </w:rPr>
              <w:t>Week 5: General Principles of Writing</w:t>
            </w:r>
            <w:r w:rsidR="000F34D8">
              <w:rPr>
                <w:noProof/>
                <w:webHidden/>
              </w:rPr>
              <w:tab/>
            </w:r>
            <w:r w:rsidR="000F34D8">
              <w:rPr>
                <w:noProof/>
                <w:webHidden/>
              </w:rPr>
              <w:fldChar w:fldCharType="begin"/>
            </w:r>
            <w:r w:rsidR="000F34D8">
              <w:rPr>
                <w:noProof/>
                <w:webHidden/>
              </w:rPr>
              <w:instrText xml:space="preserve"> PAGEREF _Toc455151812 \h </w:instrText>
            </w:r>
            <w:r w:rsidR="000F34D8">
              <w:rPr>
                <w:noProof/>
                <w:webHidden/>
              </w:rPr>
            </w:r>
            <w:r w:rsidR="000F34D8">
              <w:rPr>
                <w:noProof/>
                <w:webHidden/>
              </w:rPr>
              <w:fldChar w:fldCharType="separate"/>
            </w:r>
            <w:r w:rsidR="000F34D8">
              <w:rPr>
                <w:noProof/>
                <w:webHidden/>
              </w:rPr>
              <w:t>26</w:t>
            </w:r>
            <w:r w:rsidR="000F34D8">
              <w:rPr>
                <w:noProof/>
                <w:webHidden/>
              </w:rPr>
              <w:fldChar w:fldCharType="end"/>
            </w:r>
          </w:hyperlink>
        </w:p>
        <w:p w14:paraId="2BA2EC62" w14:textId="77777777" w:rsidR="000F34D8" w:rsidRDefault="004C51C4" w:rsidP="000F34D8">
          <w:pPr>
            <w:pStyle w:val="TOC1"/>
            <w:tabs>
              <w:tab w:val="right" w:leader="dot" w:pos="13400"/>
            </w:tabs>
            <w:rPr>
              <w:rFonts w:asciiTheme="minorHAnsi" w:eastAsiaTheme="minorEastAsia" w:hAnsiTheme="minorHAnsi" w:cstheme="minorBidi"/>
              <w:b w:val="0"/>
              <w:bCs w:val="0"/>
              <w:noProof/>
              <w:sz w:val="22"/>
              <w:szCs w:val="22"/>
            </w:rPr>
          </w:pPr>
          <w:hyperlink w:anchor="_Toc455151813" w:history="1">
            <w:r w:rsidR="000F34D8" w:rsidRPr="008D09C5">
              <w:rPr>
                <w:rStyle w:val="Hyperlink"/>
                <w:noProof/>
              </w:rPr>
              <w:t>Week 6: Emerging Technologies</w:t>
            </w:r>
            <w:r w:rsidR="000F34D8">
              <w:rPr>
                <w:noProof/>
                <w:webHidden/>
              </w:rPr>
              <w:tab/>
            </w:r>
            <w:r w:rsidR="000F34D8">
              <w:rPr>
                <w:noProof/>
                <w:webHidden/>
              </w:rPr>
              <w:fldChar w:fldCharType="begin"/>
            </w:r>
            <w:r w:rsidR="000F34D8">
              <w:rPr>
                <w:noProof/>
                <w:webHidden/>
              </w:rPr>
              <w:instrText xml:space="preserve"> PAGEREF _Toc455151813 \h </w:instrText>
            </w:r>
            <w:r w:rsidR="000F34D8">
              <w:rPr>
                <w:noProof/>
                <w:webHidden/>
              </w:rPr>
            </w:r>
            <w:r w:rsidR="000F34D8">
              <w:rPr>
                <w:noProof/>
                <w:webHidden/>
              </w:rPr>
              <w:fldChar w:fldCharType="separate"/>
            </w:r>
            <w:r w:rsidR="000F34D8">
              <w:rPr>
                <w:noProof/>
                <w:webHidden/>
              </w:rPr>
              <w:t>29</w:t>
            </w:r>
            <w:r w:rsidR="000F34D8">
              <w:rPr>
                <w:noProof/>
                <w:webHidden/>
              </w:rPr>
              <w:fldChar w:fldCharType="end"/>
            </w:r>
          </w:hyperlink>
        </w:p>
        <w:p w14:paraId="24533B4A" w14:textId="77777777" w:rsidR="000F34D8" w:rsidRDefault="004C51C4" w:rsidP="000F34D8">
          <w:pPr>
            <w:pStyle w:val="TOC1"/>
            <w:tabs>
              <w:tab w:val="right" w:leader="dot" w:pos="13400"/>
            </w:tabs>
            <w:rPr>
              <w:rFonts w:asciiTheme="minorHAnsi" w:eastAsiaTheme="minorEastAsia" w:hAnsiTheme="minorHAnsi" w:cstheme="minorBidi"/>
              <w:b w:val="0"/>
              <w:bCs w:val="0"/>
              <w:noProof/>
              <w:sz w:val="22"/>
              <w:szCs w:val="22"/>
            </w:rPr>
          </w:pPr>
          <w:hyperlink w:anchor="_Toc455151814" w:history="1">
            <w:r w:rsidR="000F34D8" w:rsidRPr="008D09C5">
              <w:rPr>
                <w:rStyle w:val="Hyperlink"/>
                <w:noProof/>
              </w:rPr>
              <w:t>Week 7: Representing Thinking</w:t>
            </w:r>
            <w:r w:rsidR="000F34D8">
              <w:rPr>
                <w:noProof/>
                <w:webHidden/>
              </w:rPr>
              <w:tab/>
            </w:r>
            <w:r w:rsidR="000F34D8">
              <w:rPr>
                <w:noProof/>
                <w:webHidden/>
              </w:rPr>
              <w:fldChar w:fldCharType="begin"/>
            </w:r>
            <w:r w:rsidR="000F34D8">
              <w:rPr>
                <w:noProof/>
                <w:webHidden/>
              </w:rPr>
              <w:instrText xml:space="preserve"> PAGEREF _Toc455151814 \h </w:instrText>
            </w:r>
            <w:r w:rsidR="000F34D8">
              <w:rPr>
                <w:noProof/>
                <w:webHidden/>
              </w:rPr>
            </w:r>
            <w:r w:rsidR="000F34D8">
              <w:rPr>
                <w:noProof/>
                <w:webHidden/>
              </w:rPr>
              <w:fldChar w:fldCharType="separate"/>
            </w:r>
            <w:r w:rsidR="000F34D8">
              <w:rPr>
                <w:noProof/>
                <w:webHidden/>
              </w:rPr>
              <w:t>32</w:t>
            </w:r>
            <w:r w:rsidR="000F34D8">
              <w:rPr>
                <w:noProof/>
                <w:webHidden/>
              </w:rPr>
              <w:fldChar w:fldCharType="end"/>
            </w:r>
          </w:hyperlink>
        </w:p>
        <w:p w14:paraId="28165340" w14:textId="77777777" w:rsidR="000F34D8" w:rsidRDefault="004C51C4" w:rsidP="000F34D8">
          <w:pPr>
            <w:pStyle w:val="TOC1"/>
            <w:tabs>
              <w:tab w:val="right" w:leader="dot" w:pos="13400"/>
            </w:tabs>
            <w:rPr>
              <w:rFonts w:asciiTheme="minorHAnsi" w:eastAsiaTheme="minorEastAsia" w:hAnsiTheme="minorHAnsi" w:cstheme="minorBidi"/>
              <w:b w:val="0"/>
              <w:bCs w:val="0"/>
              <w:noProof/>
              <w:sz w:val="22"/>
              <w:szCs w:val="22"/>
            </w:rPr>
          </w:pPr>
          <w:hyperlink w:anchor="_Toc455151815" w:history="1">
            <w:r w:rsidR="000F34D8" w:rsidRPr="008D09C5">
              <w:rPr>
                <w:rStyle w:val="Hyperlink"/>
                <w:noProof/>
              </w:rPr>
              <w:t>Week 8: Lifelong Learning</w:t>
            </w:r>
            <w:r w:rsidR="000F34D8">
              <w:rPr>
                <w:noProof/>
                <w:webHidden/>
              </w:rPr>
              <w:tab/>
            </w:r>
            <w:r w:rsidR="000F34D8">
              <w:rPr>
                <w:noProof/>
                <w:webHidden/>
              </w:rPr>
              <w:fldChar w:fldCharType="begin"/>
            </w:r>
            <w:r w:rsidR="000F34D8">
              <w:rPr>
                <w:noProof/>
                <w:webHidden/>
              </w:rPr>
              <w:instrText xml:space="preserve"> PAGEREF _Toc455151815 \h </w:instrText>
            </w:r>
            <w:r w:rsidR="000F34D8">
              <w:rPr>
                <w:noProof/>
                <w:webHidden/>
              </w:rPr>
            </w:r>
            <w:r w:rsidR="000F34D8">
              <w:rPr>
                <w:noProof/>
                <w:webHidden/>
              </w:rPr>
              <w:fldChar w:fldCharType="separate"/>
            </w:r>
            <w:r w:rsidR="000F34D8">
              <w:rPr>
                <w:noProof/>
                <w:webHidden/>
              </w:rPr>
              <w:t>34</w:t>
            </w:r>
            <w:r w:rsidR="000F34D8">
              <w:rPr>
                <w:noProof/>
                <w:webHidden/>
              </w:rPr>
              <w:fldChar w:fldCharType="end"/>
            </w:r>
          </w:hyperlink>
        </w:p>
        <w:p w14:paraId="7B847369" w14:textId="77777777" w:rsidR="000F34D8" w:rsidRPr="00562E50" w:rsidRDefault="000F34D8" w:rsidP="000F34D8">
          <w:pPr>
            <w:rPr>
              <w:rFonts w:ascii="Arial" w:hAnsi="Arial" w:cs="Arial"/>
              <w:b/>
              <w:bCs/>
              <w:i/>
              <w:iCs/>
              <w:szCs w:val="24"/>
            </w:rPr>
          </w:pPr>
          <w:r>
            <w:rPr>
              <w:rFonts w:ascii="Arial" w:hAnsi="Arial" w:cs="Arial"/>
              <w:b/>
              <w:bCs/>
              <w:i/>
              <w:iCs/>
              <w:szCs w:val="24"/>
            </w:rPr>
            <w:lastRenderedPageBreak/>
            <w:fldChar w:fldCharType="end"/>
          </w:r>
        </w:p>
      </w:sdtContent>
    </w:sdt>
    <w:p w14:paraId="234C6B56" w14:textId="77777777" w:rsidR="000F34D8" w:rsidRPr="00AC56E0" w:rsidRDefault="000F34D8" w:rsidP="000F34D8">
      <w:pPr>
        <w:pStyle w:val="APACitation"/>
        <w:ind w:left="0" w:firstLine="0"/>
        <w:rPr>
          <w:color w:val="auto"/>
          <w:szCs w:val="22"/>
        </w:rPr>
      </w:pPr>
      <w:bookmarkStart w:id="90" w:name="_Toc530226978"/>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0F34D8" w:rsidRPr="00AC56E0" w14:paraId="47600C9E" w14:textId="77777777" w:rsidTr="004C51C4">
        <w:tc>
          <w:tcPr>
            <w:tcW w:w="265" w:type="dxa"/>
            <w:tcBorders>
              <w:top w:val="single" w:sz="4" w:space="0" w:color="auto"/>
              <w:bottom w:val="single" w:sz="4" w:space="0" w:color="auto"/>
            </w:tcBorders>
            <w:shd w:val="clear" w:color="auto" w:fill="005391"/>
            <w:vAlign w:val="center"/>
          </w:tcPr>
          <w:p w14:paraId="45BE7891" w14:textId="77777777" w:rsidR="000F34D8" w:rsidRPr="00AC56E0" w:rsidRDefault="000F34D8" w:rsidP="004C51C4">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724209A" w14:textId="77777777" w:rsidR="000F34D8" w:rsidRPr="00AC56E0" w:rsidRDefault="000F34D8" w:rsidP="004C51C4">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00038A31" w14:textId="77777777" w:rsidR="000F34D8" w:rsidRPr="00AC56E0" w:rsidRDefault="000F34D8" w:rsidP="004C51C4">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22D92FE7" w14:textId="77777777" w:rsidR="000F34D8" w:rsidRPr="00AC56E0" w:rsidRDefault="000F34D8" w:rsidP="004C51C4">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010F69F2" w14:textId="77777777" w:rsidR="000F34D8" w:rsidRPr="00AC56E0" w:rsidRDefault="000F34D8" w:rsidP="004C51C4">
            <w:pPr>
              <w:jc w:val="center"/>
              <w:rPr>
                <w:b/>
                <w:color w:val="FFFFFF" w:themeColor="background1"/>
                <w:sz w:val="22"/>
                <w:szCs w:val="22"/>
              </w:rPr>
            </w:pPr>
            <w:r w:rsidRPr="00AC56E0">
              <w:rPr>
                <w:b/>
                <w:color w:val="FFFFFF" w:themeColor="background1"/>
                <w:sz w:val="22"/>
                <w:szCs w:val="22"/>
              </w:rPr>
              <w:t>Point Value</w:t>
            </w:r>
          </w:p>
        </w:tc>
      </w:tr>
      <w:tr w:rsidR="000F34D8" w:rsidRPr="00AC56E0" w14:paraId="6853C10D" w14:textId="77777777" w:rsidTr="004C51C4">
        <w:tc>
          <w:tcPr>
            <w:tcW w:w="7910" w:type="dxa"/>
            <w:gridSpan w:val="2"/>
            <w:tcBorders>
              <w:top w:val="single" w:sz="4" w:space="0" w:color="auto"/>
            </w:tcBorders>
            <w:shd w:val="clear" w:color="auto" w:fill="BFBFBF"/>
            <w:vAlign w:val="center"/>
          </w:tcPr>
          <w:p w14:paraId="4AD0E539" w14:textId="77777777" w:rsidR="000F34D8" w:rsidRPr="00AC56E0" w:rsidRDefault="000F34D8" w:rsidP="004C51C4">
            <w:r w:rsidRPr="00AC56E0">
              <w:rPr>
                <w:b/>
              </w:rPr>
              <w:t>Week 1</w:t>
            </w:r>
          </w:p>
        </w:tc>
        <w:tc>
          <w:tcPr>
            <w:tcW w:w="995" w:type="dxa"/>
            <w:tcBorders>
              <w:top w:val="single" w:sz="4" w:space="0" w:color="auto"/>
            </w:tcBorders>
            <w:shd w:val="clear" w:color="auto" w:fill="BFBFBF"/>
          </w:tcPr>
          <w:p w14:paraId="4AF6A4E8" w14:textId="77777777" w:rsidR="000F34D8" w:rsidRPr="00AC56E0" w:rsidRDefault="000F34D8" w:rsidP="004C51C4"/>
        </w:tc>
        <w:tc>
          <w:tcPr>
            <w:tcW w:w="2792" w:type="dxa"/>
            <w:tcBorders>
              <w:top w:val="single" w:sz="4" w:space="0" w:color="auto"/>
            </w:tcBorders>
            <w:shd w:val="clear" w:color="auto" w:fill="BFBFBF"/>
          </w:tcPr>
          <w:p w14:paraId="73213304" w14:textId="77777777" w:rsidR="000F34D8" w:rsidRPr="00AC56E0" w:rsidRDefault="000F34D8" w:rsidP="004C51C4"/>
        </w:tc>
        <w:tc>
          <w:tcPr>
            <w:tcW w:w="1703" w:type="dxa"/>
            <w:tcBorders>
              <w:top w:val="single" w:sz="4" w:space="0" w:color="auto"/>
            </w:tcBorders>
            <w:shd w:val="clear" w:color="auto" w:fill="BFBFBF"/>
            <w:vAlign w:val="center"/>
          </w:tcPr>
          <w:p w14:paraId="5BAF1F61" w14:textId="77777777" w:rsidR="000F34D8" w:rsidRPr="00AC56E0" w:rsidRDefault="000F34D8" w:rsidP="004C51C4">
            <w:pPr>
              <w:jc w:val="center"/>
            </w:pPr>
          </w:p>
        </w:tc>
      </w:tr>
      <w:tr w:rsidR="000F34D8" w:rsidRPr="00AC56E0" w14:paraId="23CD0815" w14:textId="77777777" w:rsidTr="004C51C4">
        <w:tc>
          <w:tcPr>
            <w:tcW w:w="265" w:type="dxa"/>
            <w:vAlign w:val="center"/>
          </w:tcPr>
          <w:p w14:paraId="7021F061" w14:textId="77777777" w:rsidR="000F34D8" w:rsidRPr="00AC56E0" w:rsidRDefault="000F34D8" w:rsidP="004C51C4">
            <w:pPr>
              <w:rPr>
                <w:b/>
              </w:rPr>
            </w:pPr>
          </w:p>
        </w:tc>
        <w:tc>
          <w:tcPr>
            <w:tcW w:w="7645" w:type="dxa"/>
          </w:tcPr>
          <w:p w14:paraId="610F9F37" w14:textId="77777777" w:rsidR="000F34D8" w:rsidRPr="00A43401" w:rsidRDefault="000F34D8" w:rsidP="004C51C4">
            <w:r w:rsidRPr="00D01E8F">
              <w:t>Discussion: Motivation, Engagement, &amp; Teaching</w:t>
            </w:r>
          </w:p>
        </w:tc>
        <w:tc>
          <w:tcPr>
            <w:tcW w:w="995" w:type="dxa"/>
          </w:tcPr>
          <w:p w14:paraId="2F5BE310" w14:textId="77777777" w:rsidR="000F34D8" w:rsidRPr="00AC56E0" w:rsidRDefault="000F34D8" w:rsidP="004C51C4"/>
        </w:tc>
        <w:tc>
          <w:tcPr>
            <w:tcW w:w="2792" w:type="dxa"/>
          </w:tcPr>
          <w:p w14:paraId="7322ADBB" w14:textId="77777777" w:rsidR="000F34D8" w:rsidRPr="00AC56E0" w:rsidRDefault="000F34D8" w:rsidP="004C51C4">
            <w:r>
              <w:t>Discussion</w:t>
            </w:r>
          </w:p>
        </w:tc>
        <w:tc>
          <w:tcPr>
            <w:tcW w:w="1703" w:type="dxa"/>
          </w:tcPr>
          <w:p w14:paraId="146FE5BC" w14:textId="77777777" w:rsidR="000F34D8" w:rsidRPr="00AC56E0" w:rsidRDefault="000F34D8" w:rsidP="004C51C4">
            <w:pPr>
              <w:jc w:val="center"/>
            </w:pPr>
            <w:r>
              <w:t>14</w:t>
            </w:r>
          </w:p>
        </w:tc>
      </w:tr>
      <w:tr w:rsidR="000F34D8" w:rsidRPr="00AC56E0" w14:paraId="01F179AB" w14:textId="77777777" w:rsidTr="004C51C4">
        <w:tc>
          <w:tcPr>
            <w:tcW w:w="265" w:type="dxa"/>
            <w:vAlign w:val="center"/>
          </w:tcPr>
          <w:p w14:paraId="0BBBDC9B" w14:textId="77777777" w:rsidR="000F34D8" w:rsidRPr="00AC56E0" w:rsidRDefault="000F34D8" w:rsidP="004C51C4">
            <w:pPr>
              <w:rPr>
                <w:b/>
              </w:rPr>
            </w:pPr>
          </w:p>
        </w:tc>
        <w:tc>
          <w:tcPr>
            <w:tcW w:w="7645" w:type="dxa"/>
          </w:tcPr>
          <w:p w14:paraId="410AEB05" w14:textId="77777777" w:rsidR="000F34D8" w:rsidRPr="00AC56E0" w:rsidRDefault="000F34D8" w:rsidP="004C51C4">
            <w:r w:rsidRPr="00D01E8F">
              <w:t>Discussion: Literacy</w:t>
            </w:r>
          </w:p>
        </w:tc>
        <w:tc>
          <w:tcPr>
            <w:tcW w:w="995" w:type="dxa"/>
          </w:tcPr>
          <w:p w14:paraId="5AE6E7F2" w14:textId="77777777" w:rsidR="000F34D8" w:rsidRPr="00AC56E0" w:rsidRDefault="000F34D8" w:rsidP="004C51C4"/>
        </w:tc>
        <w:tc>
          <w:tcPr>
            <w:tcW w:w="2792" w:type="dxa"/>
          </w:tcPr>
          <w:p w14:paraId="675D138A" w14:textId="77777777" w:rsidR="000F34D8" w:rsidRDefault="000F34D8" w:rsidP="004C51C4">
            <w:r>
              <w:t>Discussion</w:t>
            </w:r>
          </w:p>
        </w:tc>
        <w:tc>
          <w:tcPr>
            <w:tcW w:w="1703" w:type="dxa"/>
          </w:tcPr>
          <w:p w14:paraId="78C39329" w14:textId="77777777" w:rsidR="000F34D8" w:rsidRPr="00AC56E0" w:rsidRDefault="000F34D8" w:rsidP="004C51C4">
            <w:pPr>
              <w:jc w:val="center"/>
            </w:pPr>
            <w:r>
              <w:t>14</w:t>
            </w:r>
          </w:p>
        </w:tc>
      </w:tr>
      <w:tr w:rsidR="000F34D8" w:rsidRPr="00AC56E0" w14:paraId="51A88D0B" w14:textId="77777777" w:rsidTr="004C51C4">
        <w:tc>
          <w:tcPr>
            <w:tcW w:w="7910" w:type="dxa"/>
            <w:gridSpan w:val="2"/>
            <w:shd w:val="clear" w:color="auto" w:fill="BFBFBF"/>
            <w:vAlign w:val="center"/>
          </w:tcPr>
          <w:p w14:paraId="27D54CA5" w14:textId="77777777" w:rsidR="000F34D8" w:rsidRPr="00AC56E0" w:rsidRDefault="000F34D8" w:rsidP="004C51C4">
            <w:r w:rsidRPr="00AC56E0">
              <w:rPr>
                <w:b/>
              </w:rPr>
              <w:t>Week 2</w:t>
            </w:r>
          </w:p>
        </w:tc>
        <w:tc>
          <w:tcPr>
            <w:tcW w:w="995" w:type="dxa"/>
            <w:shd w:val="clear" w:color="auto" w:fill="BFBFBF"/>
          </w:tcPr>
          <w:p w14:paraId="3CEA2046" w14:textId="77777777" w:rsidR="000F34D8" w:rsidRPr="00AC56E0" w:rsidRDefault="000F34D8" w:rsidP="004C51C4"/>
        </w:tc>
        <w:tc>
          <w:tcPr>
            <w:tcW w:w="2792" w:type="dxa"/>
            <w:shd w:val="clear" w:color="auto" w:fill="BFBFBF"/>
          </w:tcPr>
          <w:p w14:paraId="7CE4EF19" w14:textId="77777777" w:rsidR="000F34D8" w:rsidRPr="00AC56E0" w:rsidRDefault="000F34D8" w:rsidP="004C51C4"/>
        </w:tc>
        <w:tc>
          <w:tcPr>
            <w:tcW w:w="1703" w:type="dxa"/>
            <w:shd w:val="clear" w:color="auto" w:fill="BFBFBF"/>
          </w:tcPr>
          <w:p w14:paraId="75B591D5" w14:textId="77777777" w:rsidR="000F34D8" w:rsidRPr="00AC56E0" w:rsidRDefault="000F34D8" w:rsidP="004C51C4">
            <w:pPr>
              <w:jc w:val="center"/>
            </w:pPr>
          </w:p>
        </w:tc>
      </w:tr>
      <w:tr w:rsidR="000F34D8" w:rsidRPr="00AC56E0" w14:paraId="6096A9FD" w14:textId="77777777" w:rsidTr="004C51C4">
        <w:tc>
          <w:tcPr>
            <w:tcW w:w="265" w:type="dxa"/>
            <w:vAlign w:val="center"/>
          </w:tcPr>
          <w:p w14:paraId="4A37B1CB" w14:textId="77777777" w:rsidR="000F34D8" w:rsidRPr="00AC56E0" w:rsidRDefault="000F34D8" w:rsidP="004C51C4">
            <w:pPr>
              <w:rPr>
                <w:b/>
              </w:rPr>
            </w:pPr>
          </w:p>
        </w:tc>
        <w:tc>
          <w:tcPr>
            <w:tcW w:w="7645" w:type="dxa"/>
          </w:tcPr>
          <w:p w14:paraId="55AC8792" w14:textId="77777777" w:rsidR="000F34D8" w:rsidRPr="00AC56E0" w:rsidRDefault="000F34D8" w:rsidP="004C51C4">
            <w:r w:rsidRPr="00D01E8F">
              <w:t>Discussion: Good Readers</w:t>
            </w:r>
          </w:p>
        </w:tc>
        <w:tc>
          <w:tcPr>
            <w:tcW w:w="995" w:type="dxa"/>
          </w:tcPr>
          <w:p w14:paraId="56D9C92D" w14:textId="77777777" w:rsidR="000F34D8" w:rsidRPr="00AC56E0" w:rsidRDefault="000F34D8" w:rsidP="004C51C4"/>
        </w:tc>
        <w:tc>
          <w:tcPr>
            <w:tcW w:w="2792" w:type="dxa"/>
          </w:tcPr>
          <w:p w14:paraId="7C0794B7" w14:textId="77777777" w:rsidR="000F34D8" w:rsidRPr="00AC56E0" w:rsidRDefault="000F34D8" w:rsidP="004C51C4">
            <w:r>
              <w:t>Discussion</w:t>
            </w:r>
          </w:p>
        </w:tc>
        <w:tc>
          <w:tcPr>
            <w:tcW w:w="1703" w:type="dxa"/>
          </w:tcPr>
          <w:p w14:paraId="49E13AB9" w14:textId="77777777" w:rsidR="000F34D8" w:rsidRPr="00AC56E0" w:rsidRDefault="000F34D8" w:rsidP="004C51C4">
            <w:pPr>
              <w:jc w:val="center"/>
            </w:pPr>
            <w:r>
              <w:t>14</w:t>
            </w:r>
          </w:p>
        </w:tc>
      </w:tr>
      <w:tr w:rsidR="000F34D8" w:rsidRPr="00AC56E0" w14:paraId="4E8CD0F0" w14:textId="77777777" w:rsidTr="004C51C4">
        <w:tc>
          <w:tcPr>
            <w:tcW w:w="7910" w:type="dxa"/>
            <w:gridSpan w:val="2"/>
            <w:shd w:val="clear" w:color="auto" w:fill="BFBFBF"/>
            <w:vAlign w:val="center"/>
          </w:tcPr>
          <w:p w14:paraId="0F044680" w14:textId="77777777" w:rsidR="000F34D8" w:rsidRPr="00AC56E0" w:rsidRDefault="000F34D8" w:rsidP="004C51C4">
            <w:r w:rsidRPr="00AC56E0">
              <w:rPr>
                <w:b/>
              </w:rPr>
              <w:t>Week 3</w:t>
            </w:r>
          </w:p>
        </w:tc>
        <w:tc>
          <w:tcPr>
            <w:tcW w:w="995" w:type="dxa"/>
            <w:shd w:val="clear" w:color="auto" w:fill="BFBFBF"/>
          </w:tcPr>
          <w:p w14:paraId="32114C15" w14:textId="77777777" w:rsidR="000F34D8" w:rsidRPr="00AC56E0" w:rsidRDefault="000F34D8" w:rsidP="004C51C4"/>
        </w:tc>
        <w:tc>
          <w:tcPr>
            <w:tcW w:w="2792" w:type="dxa"/>
            <w:shd w:val="clear" w:color="auto" w:fill="BFBFBF"/>
          </w:tcPr>
          <w:p w14:paraId="5CA08237" w14:textId="77777777" w:rsidR="000F34D8" w:rsidRPr="00AC56E0" w:rsidRDefault="000F34D8" w:rsidP="004C51C4"/>
        </w:tc>
        <w:tc>
          <w:tcPr>
            <w:tcW w:w="1703" w:type="dxa"/>
            <w:shd w:val="clear" w:color="auto" w:fill="BFBFBF"/>
          </w:tcPr>
          <w:p w14:paraId="14B067DA" w14:textId="77777777" w:rsidR="000F34D8" w:rsidRPr="00AC56E0" w:rsidRDefault="000F34D8" w:rsidP="004C51C4">
            <w:pPr>
              <w:jc w:val="center"/>
            </w:pPr>
          </w:p>
        </w:tc>
      </w:tr>
      <w:tr w:rsidR="000F34D8" w:rsidRPr="00AC56E0" w14:paraId="34A74907" w14:textId="77777777" w:rsidTr="004C51C4">
        <w:tc>
          <w:tcPr>
            <w:tcW w:w="265" w:type="dxa"/>
            <w:vAlign w:val="center"/>
          </w:tcPr>
          <w:p w14:paraId="0B38709D" w14:textId="77777777" w:rsidR="000F34D8" w:rsidRPr="00AC56E0" w:rsidRDefault="000F34D8" w:rsidP="004C51C4">
            <w:pPr>
              <w:rPr>
                <w:b/>
              </w:rPr>
            </w:pPr>
          </w:p>
        </w:tc>
        <w:tc>
          <w:tcPr>
            <w:tcW w:w="7645" w:type="dxa"/>
          </w:tcPr>
          <w:p w14:paraId="0F450051" w14:textId="77777777" w:rsidR="000F34D8" w:rsidRPr="00AC56E0" w:rsidRDefault="000F34D8" w:rsidP="004C51C4">
            <w:r w:rsidRPr="00D01E8F">
              <w:t>Discussion: Reading Comprehension Strategies</w:t>
            </w:r>
          </w:p>
        </w:tc>
        <w:tc>
          <w:tcPr>
            <w:tcW w:w="995" w:type="dxa"/>
          </w:tcPr>
          <w:p w14:paraId="6529EFA0" w14:textId="77777777" w:rsidR="000F34D8" w:rsidRPr="00AC56E0" w:rsidRDefault="000F34D8" w:rsidP="004C51C4"/>
        </w:tc>
        <w:tc>
          <w:tcPr>
            <w:tcW w:w="2792" w:type="dxa"/>
          </w:tcPr>
          <w:p w14:paraId="14DAC2EA" w14:textId="77777777" w:rsidR="000F34D8" w:rsidRPr="00AC56E0" w:rsidRDefault="000F34D8" w:rsidP="004C51C4">
            <w:r>
              <w:t>Discussion</w:t>
            </w:r>
          </w:p>
        </w:tc>
        <w:tc>
          <w:tcPr>
            <w:tcW w:w="1703" w:type="dxa"/>
          </w:tcPr>
          <w:p w14:paraId="2774532A" w14:textId="77777777" w:rsidR="000F34D8" w:rsidRPr="00AC56E0" w:rsidRDefault="000F34D8" w:rsidP="004C51C4">
            <w:pPr>
              <w:jc w:val="center"/>
            </w:pPr>
            <w:r>
              <w:t>14</w:t>
            </w:r>
          </w:p>
        </w:tc>
      </w:tr>
      <w:tr w:rsidR="000F34D8" w:rsidRPr="00AC56E0" w14:paraId="71BD0D22" w14:textId="77777777" w:rsidTr="004C51C4">
        <w:tc>
          <w:tcPr>
            <w:tcW w:w="7910" w:type="dxa"/>
            <w:gridSpan w:val="2"/>
            <w:shd w:val="clear" w:color="auto" w:fill="BFBFBF"/>
            <w:vAlign w:val="center"/>
          </w:tcPr>
          <w:p w14:paraId="10A9520F" w14:textId="77777777" w:rsidR="000F34D8" w:rsidRPr="00AC56E0" w:rsidRDefault="000F34D8" w:rsidP="004C51C4">
            <w:r w:rsidRPr="00AC56E0">
              <w:rPr>
                <w:b/>
              </w:rPr>
              <w:t>Week 4</w:t>
            </w:r>
          </w:p>
        </w:tc>
        <w:tc>
          <w:tcPr>
            <w:tcW w:w="995" w:type="dxa"/>
            <w:shd w:val="clear" w:color="auto" w:fill="BFBFBF"/>
          </w:tcPr>
          <w:p w14:paraId="4ABDCBFC" w14:textId="77777777" w:rsidR="000F34D8" w:rsidRPr="00AC56E0" w:rsidRDefault="000F34D8" w:rsidP="004C51C4"/>
        </w:tc>
        <w:tc>
          <w:tcPr>
            <w:tcW w:w="2792" w:type="dxa"/>
            <w:shd w:val="clear" w:color="auto" w:fill="BFBFBF"/>
          </w:tcPr>
          <w:p w14:paraId="6E4767C6" w14:textId="77777777" w:rsidR="000F34D8" w:rsidRPr="00AC56E0" w:rsidRDefault="000F34D8" w:rsidP="004C51C4"/>
        </w:tc>
        <w:tc>
          <w:tcPr>
            <w:tcW w:w="1703" w:type="dxa"/>
            <w:shd w:val="clear" w:color="auto" w:fill="BFBFBF"/>
          </w:tcPr>
          <w:p w14:paraId="4464FFFB" w14:textId="77777777" w:rsidR="000F34D8" w:rsidRPr="00AC56E0" w:rsidRDefault="000F34D8" w:rsidP="004C51C4">
            <w:pPr>
              <w:jc w:val="center"/>
            </w:pPr>
          </w:p>
        </w:tc>
      </w:tr>
      <w:tr w:rsidR="000F34D8" w:rsidRPr="00AC56E0" w14:paraId="182A5735" w14:textId="77777777" w:rsidTr="004C51C4">
        <w:tc>
          <w:tcPr>
            <w:tcW w:w="265" w:type="dxa"/>
            <w:vAlign w:val="center"/>
          </w:tcPr>
          <w:p w14:paraId="7CADC018" w14:textId="77777777" w:rsidR="000F34D8" w:rsidRPr="00AC56E0" w:rsidRDefault="000F34D8" w:rsidP="004C51C4">
            <w:pPr>
              <w:rPr>
                <w:b/>
              </w:rPr>
            </w:pPr>
          </w:p>
        </w:tc>
        <w:tc>
          <w:tcPr>
            <w:tcW w:w="7645" w:type="dxa"/>
          </w:tcPr>
          <w:p w14:paraId="30AF448B" w14:textId="77777777" w:rsidR="000F34D8" w:rsidRPr="00AC56E0" w:rsidRDefault="000F34D8" w:rsidP="004C51C4">
            <w:r w:rsidRPr="00D01E8F">
              <w:t>Discussion: Vocabulary</w:t>
            </w:r>
          </w:p>
        </w:tc>
        <w:tc>
          <w:tcPr>
            <w:tcW w:w="995" w:type="dxa"/>
          </w:tcPr>
          <w:p w14:paraId="4EE54AA8" w14:textId="77777777" w:rsidR="000F34D8" w:rsidRPr="00AC56E0" w:rsidRDefault="000F34D8" w:rsidP="004C51C4"/>
        </w:tc>
        <w:tc>
          <w:tcPr>
            <w:tcW w:w="2792" w:type="dxa"/>
          </w:tcPr>
          <w:p w14:paraId="4D6DF7C8" w14:textId="77777777" w:rsidR="000F34D8" w:rsidRPr="00AC56E0" w:rsidRDefault="000F34D8" w:rsidP="004C51C4">
            <w:r>
              <w:t>Discussion</w:t>
            </w:r>
          </w:p>
        </w:tc>
        <w:tc>
          <w:tcPr>
            <w:tcW w:w="1703" w:type="dxa"/>
          </w:tcPr>
          <w:p w14:paraId="0EC78AF3" w14:textId="77777777" w:rsidR="000F34D8" w:rsidRPr="00AC56E0" w:rsidRDefault="000F34D8" w:rsidP="004C51C4">
            <w:pPr>
              <w:jc w:val="center"/>
            </w:pPr>
            <w:r>
              <w:t>14</w:t>
            </w:r>
          </w:p>
        </w:tc>
      </w:tr>
      <w:tr w:rsidR="000F34D8" w:rsidRPr="00AC56E0" w14:paraId="43640270" w14:textId="77777777" w:rsidTr="004C51C4">
        <w:tc>
          <w:tcPr>
            <w:tcW w:w="265" w:type="dxa"/>
            <w:vAlign w:val="center"/>
          </w:tcPr>
          <w:p w14:paraId="2B60584F" w14:textId="77777777" w:rsidR="000F34D8" w:rsidRPr="00AC56E0" w:rsidRDefault="000F34D8" w:rsidP="004C51C4">
            <w:pPr>
              <w:rPr>
                <w:b/>
              </w:rPr>
            </w:pPr>
          </w:p>
        </w:tc>
        <w:tc>
          <w:tcPr>
            <w:tcW w:w="7645" w:type="dxa"/>
          </w:tcPr>
          <w:p w14:paraId="2A289030" w14:textId="77777777" w:rsidR="000F34D8" w:rsidRPr="00AC56E0" w:rsidRDefault="000F34D8" w:rsidP="004C51C4">
            <w:r w:rsidRPr="00D01E8F">
              <w:t>Discussion: Diversity</w:t>
            </w:r>
          </w:p>
        </w:tc>
        <w:tc>
          <w:tcPr>
            <w:tcW w:w="995" w:type="dxa"/>
          </w:tcPr>
          <w:p w14:paraId="713051D5" w14:textId="77777777" w:rsidR="000F34D8" w:rsidRPr="00AC56E0" w:rsidRDefault="000F34D8" w:rsidP="004C51C4"/>
        </w:tc>
        <w:tc>
          <w:tcPr>
            <w:tcW w:w="2792" w:type="dxa"/>
          </w:tcPr>
          <w:p w14:paraId="65C054C2" w14:textId="77777777" w:rsidR="000F34D8" w:rsidRPr="00AC56E0" w:rsidRDefault="000F34D8" w:rsidP="004C51C4">
            <w:r>
              <w:t>Discussion</w:t>
            </w:r>
          </w:p>
        </w:tc>
        <w:tc>
          <w:tcPr>
            <w:tcW w:w="1703" w:type="dxa"/>
          </w:tcPr>
          <w:p w14:paraId="1E808466" w14:textId="77777777" w:rsidR="000F34D8" w:rsidRPr="00AC56E0" w:rsidRDefault="000F34D8" w:rsidP="004C51C4">
            <w:pPr>
              <w:jc w:val="center"/>
            </w:pPr>
            <w:r>
              <w:t>14</w:t>
            </w:r>
          </w:p>
        </w:tc>
      </w:tr>
      <w:tr w:rsidR="000F34D8" w:rsidRPr="00AC56E0" w14:paraId="33112A2F" w14:textId="77777777" w:rsidTr="004C51C4">
        <w:tc>
          <w:tcPr>
            <w:tcW w:w="265" w:type="dxa"/>
            <w:vAlign w:val="center"/>
          </w:tcPr>
          <w:p w14:paraId="6EBE642B" w14:textId="77777777" w:rsidR="000F34D8" w:rsidRPr="00AC56E0" w:rsidRDefault="000F34D8" w:rsidP="004C51C4">
            <w:pPr>
              <w:rPr>
                <w:b/>
              </w:rPr>
            </w:pPr>
          </w:p>
        </w:tc>
        <w:tc>
          <w:tcPr>
            <w:tcW w:w="7645" w:type="dxa"/>
            <w:vAlign w:val="center"/>
          </w:tcPr>
          <w:p w14:paraId="1915AB87" w14:textId="77777777" w:rsidR="000F34D8" w:rsidRPr="00AC56E0" w:rsidRDefault="000F34D8" w:rsidP="004C51C4">
            <w:r w:rsidRPr="00D01E8F">
              <w:t>Assignment: Journal Articles</w:t>
            </w:r>
          </w:p>
        </w:tc>
        <w:tc>
          <w:tcPr>
            <w:tcW w:w="995" w:type="dxa"/>
          </w:tcPr>
          <w:p w14:paraId="6F620EB7" w14:textId="77777777" w:rsidR="000F34D8" w:rsidRPr="00AC56E0" w:rsidRDefault="000F34D8" w:rsidP="004C51C4"/>
        </w:tc>
        <w:tc>
          <w:tcPr>
            <w:tcW w:w="2792" w:type="dxa"/>
          </w:tcPr>
          <w:p w14:paraId="1FDB76EC" w14:textId="77777777" w:rsidR="000F34D8" w:rsidRPr="00AC56E0" w:rsidRDefault="000F34D8" w:rsidP="004C51C4">
            <w:r>
              <w:t>Assignment</w:t>
            </w:r>
          </w:p>
        </w:tc>
        <w:tc>
          <w:tcPr>
            <w:tcW w:w="1703" w:type="dxa"/>
          </w:tcPr>
          <w:p w14:paraId="416DF9B3" w14:textId="77777777" w:rsidR="000F34D8" w:rsidRPr="00AC56E0" w:rsidRDefault="000F34D8" w:rsidP="004C51C4">
            <w:pPr>
              <w:jc w:val="center"/>
            </w:pPr>
            <w:r>
              <w:t>30</w:t>
            </w:r>
          </w:p>
        </w:tc>
      </w:tr>
      <w:tr w:rsidR="000F34D8" w:rsidRPr="00AC56E0" w14:paraId="00553A18" w14:textId="77777777" w:rsidTr="004C51C4">
        <w:tc>
          <w:tcPr>
            <w:tcW w:w="7910" w:type="dxa"/>
            <w:gridSpan w:val="2"/>
            <w:shd w:val="clear" w:color="auto" w:fill="BFBFBF"/>
            <w:vAlign w:val="center"/>
          </w:tcPr>
          <w:p w14:paraId="348C24F7" w14:textId="77777777" w:rsidR="000F34D8" w:rsidRPr="00AC56E0" w:rsidRDefault="000F34D8" w:rsidP="004C51C4">
            <w:r w:rsidRPr="00AC56E0">
              <w:rPr>
                <w:b/>
              </w:rPr>
              <w:t>Week 5</w:t>
            </w:r>
          </w:p>
        </w:tc>
        <w:tc>
          <w:tcPr>
            <w:tcW w:w="995" w:type="dxa"/>
            <w:shd w:val="clear" w:color="auto" w:fill="BFBFBF"/>
          </w:tcPr>
          <w:p w14:paraId="7F72F40A" w14:textId="77777777" w:rsidR="000F34D8" w:rsidRPr="00AC56E0" w:rsidRDefault="000F34D8" w:rsidP="004C51C4"/>
        </w:tc>
        <w:tc>
          <w:tcPr>
            <w:tcW w:w="2792" w:type="dxa"/>
            <w:shd w:val="clear" w:color="auto" w:fill="BFBFBF"/>
          </w:tcPr>
          <w:p w14:paraId="78091B71" w14:textId="77777777" w:rsidR="000F34D8" w:rsidRPr="00AC56E0" w:rsidRDefault="000F34D8" w:rsidP="004C51C4"/>
        </w:tc>
        <w:tc>
          <w:tcPr>
            <w:tcW w:w="1703" w:type="dxa"/>
            <w:shd w:val="clear" w:color="auto" w:fill="BFBFBF"/>
          </w:tcPr>
          <w:p w14:paraId="106EA8FA" w14:textId="77777777" w:rsidR="000F34D8" w:rsidRPr="00AC56E0" w:rsidRDefault="000F34D8" w:rsidP="004C51C4">
            <w:pPr>
              <w:jc w:val="center"/>
            </w:pPr>
          </w:p>
        </w:tc>
      </w:tr>
      <w:tr w:rsidR="000F34D8" w:rsidRPr="00AC56E0" w14:paraId="1828E8D1" w14:textId="77777777" w:rsidTr="004C51C4">
        <w:tc>
          <w:tcPr>
            <w:tcW w:w="265" w:type="dxa"/>
            <w:vAlign w:val="center"/>
          </w:tcPr>
          <w:p w14:paraId="60A251D4" w14:textId="77777777" w:rsidR="000F34D8" w:rsidRPr="00AC56E0" w:rsidRDefault="000F34D8" w:rsidP="004C51C4">
            <w:pPr>
              <w:rPr>
                <w:b/>
              </w:rPr>
            </w:pPr>
          </w:p>
        </w:tc>
        <w:tc>
          <w:tcPr>
            <w:tcW w:w="7645" w:type="dxa"/>
          </w:tcPr>
          <w:p w14:paraId="4E2A2B2D" w14:textId="77777777" w:rsidR="000F34D8" w:rsidRPr="00AC56E0" w:rsidRDefault="000F34D8" w:rsidP="004C51C4">
            <w:r w:rsidRPr="00D01E8F">
              <w:t>Discussion: Journal Assignment</w:t>
            </w:r>
          </w:p>
        </w:tc>
        <w:tc>
          <w:tcPr>
            <w:tcW w:w="995" w:type="dxa"/>
          </w:tcPr>
          <w:p w14:paraId="42C73A8F" w14:textId="77777777" w:rsidR="000F34D8" w:rsidRPr="00AC56E0" w:rsidRDefault="000F34D8" w:rsidP="004C51C4"/>
        </w:tc>
        <w:tc>
          <w:tcPr>
            <w:tcW w:w="2792" w:type="dxa"/>
          </w:tcPr>
          <w:p w14:paraId="701E5849" w14:textId="77777777" w:rsidR="000F34D8" w:rsidRPr="00AC56E0" w:rsidRDefault="000F34D8" w:rsidP="004C51C4">
            <w:r>
              <w:t>Discussion</w:t>
            </w:r>
          </w:p>
        </w:tc>
        <w:tc>
          <w:tcPr>
            <w:tcW w:w="1703" w:type="dxa"/>
          </w:tcPr>
          <w:p w14:paraId="572DEEA4" w14:textId="77777777" w:rsidR="000F34D8" w:rsidRPr="00AC56E0" w:rsidRDefault="000F34D8" w:rsidP="004C51C4">
            <w:pPr>
              <w:jc w:val="center"/>
            </w:pPr>
            <w:r>
              <w:t>14</w:t>
            </w:r>
          </w:p>
        </w:tc>
      </w:tr>
      <w:tr w:rsidR="000F34D8" w:rsidRPr="00AC56E0" w14:paraId="4C518905" w14:textId="77777777" w:rsidTr="004C51C4">
        <w:tc>
          <w:tcPr>
            <w:tcW w:w="265" w:type="dxa"/>
            <w:vAlign w:val="center"/>
          </w:tcPr>
          <w:p w14:paraId="7478483B" w14:textId="77777777" w:rsidR="000F34D8" w:rsidRPr="00AC56E0" w:rsidRDefault="000F34D8" w:rsidP="004C51C4">
            <w:pPr>
              <w:rPr>
                <w:b/>
              </w:rPr>
            </w:pPr>
          </w:p>
        </w:tc>
        <w:tc>
          <w:tcPr>
            <w:tcW w:w="7645" w:type="dxa"/>
          </w:tcPr>
          <w:p w14:paraId="4577E303" w14:textId="77777777" w:rsidR="000F34D8" w:rsidRPr="00AC56E0" w:rsidRDefault="000F34D8" w:rsidP="004C51C4">
            <w:r w:rsidRPr="00D01E8F">
              <w:t>Discussion: Promoting Writing</w:t>
            </w:r>
          </w:p>
        </w:tc>
        <w:tc>
          <w:tcPr>
            <w:tcW w:w="995" w:type="dxa"/>
          </w:tcPr>
          <w:p w14:paraId="234CD35E" w14:textId="77777777" w:rsidR="000F34D8" w:rsidRPr="00AC56E0" w:rsidRDefault="000F34D8" w:rsidP="004C51C4"/>
        </w:tc>
        <w:tc>
          <w:tcPr>
            <w:tcW w:w="2792" w:type="dxa"/>
          </w:tcPr>
          <w:p w14:paraId="5555787E" w14:textId="77777777" w:rsidR="000F34D8" w:rsidRPr="00AC56E0" w:rsidRDefault="000F34D8" w:rsidP="004C51C4">
            <w:r>
              <w:t>Discussion</w:t>
            </w:r>
          </w:p>
        </w:tc>
        <w:tc>
          <w:tcPr>
            <w:tcW w:w="1703" w:type="dxa"/>
          </w:tcPr>
          <w:p w14:paraId="4AFC4E38" w14:textId="77777777" w:rsidR="000F34D8" w:rsidRPr="00AC56E0" w:rsidRDefault="000F34D8" w:rsidP="004C51C4">
            <w:pPr>
              <w:jc w:val="center"/>
            </w:pPr>
            <w:r>
              <w:t>14</w:t>
            </w:r>
          </w:p>
        </w:tc>
      </w:tr>
      <w:tr w:rsidR="000F34D8" w:rsidRPr="00AC56E0" w14:paraId="358D99A3" w14:textId="77777777" w:rsidTr="004C51C4">
        <w:tc>
          <w:tcPr>
            <w:tcW w:w="265" w:type="dxa"/>
            <w:vAlign w:val="center"/>
          </w:tcPr>
          <w:p w14:paraId="6F025403" w14:textId="77777777" w:rsidR="000F34D8" w:rsidRPr="00AC56E0" w:rsidRDefault="000F34D8" w:rsidP="004C51C4">
            <w:pPr>
              <w:rPr>
                <w:b/>
              </w:rPr>
            </w:pPr>
          </w:p>
        </w:tc>
        <w:tc>
          <w:tcPr>
            <w:tcW w:w="7645" w:type="dxa"/>
            <w:vAlign w:val="center"/>
          </w:tcPr>
          <w:p w14:paraId="475DF711" w14:textId="77777777" w:rsidR="000F34D8" w:rsidRPr="00AC56E0" w:rsidRDefault="000F34D8" w:rsidP="004C51C4">
            <w:r w:rsidRPr="00D01E8F">
              <w:t>Assignment: Lesson Plan</w:t>
            </w:r>
          </w:p>
        </w:tc>
        <w:tc>
          <w:tcPr>
            <w:tcW w:w="995" w:type="dxa"/>
          </w:tcPr>
          <w:p w14:paraId="7ADC2A4D" w14:textId="77777777" w:rsidR="000F34D8" w:rsidRPr="00AC56E0" w:rsidRDefault="000F34D8" w:rsidP="004C51C4"/>
        </w:tc>
        <w:tc>
          <w:tcPr>
            <w:tcW w:w="2792" w:type="dxa"/>
          </w:tcPr>
          <w:p w14:paraId="6B4FD816" w14:textId="77777777" w:rsidR="000F34D8" w:rsidRPr="00AC56E0" w:rsidRDefault="000F34D8" w:rsidP="004C51C4">
            <w:r>
              <w:t>Assignment</w:t>
            </w:r>
          </w:p>
        </w:tc>
        <w:tc>
          <w:tcPr>
            <w:tcW w:w="1703" w:type="dxa"/>
          </w:tcPr>
          <w:p w14:paraId="7121B79B" w14:textId="77777777" w:rsidR="000F34D8" w:rsidRPr="00AC56E0" w:rsidRDefault="000F34D8" w:rsidP="004C51C4">
            <w:pPr>
              <w:jc w:val="center"/>
            </w:pPr>
            <w:r>
              <w:t>40</w:t>
            </w:r>
          </w:p>
        </w:tc>
      </w:tr>
      <w:tr w:rsidR="000F34D8" w:rsidRPr="00AC56E0" w14:paraId="76EAD174" w14:textId="77777777" w:rsidTr="004C51C4">
        <w:tc>
          <w:tcPr>
            <w:tcW w:w="7910" w:type="dxa"/>
            <w:gridSpan w:val="2"/>
            <w:shd w:val="clear" w:color="auto" w:fill="BFBFBF"/>
            <w:vAlign w:val="center"/>
          </w:tcPr>
          <w:p w14:paraId="144BE473" w14:textId="77777777" w:rsidR="000F34D8" w:rsidRPr="00AC56E0" w:rsidRDefault="000F34D8" w:rsidP="004C51C4">
            <w:r w:rsidRPr="00AC56E0">
              <w:rPr>
                <w:b/>
              </w:rPr>
              <w:t>Week 6</w:t>
            </w:r>
          </w:p>
        </w:tc>
        <w:tc>
          <w:tcPr>
            <w:tcW w:w="995" w:type="dxa"/>
            <w:shd w:val="clear" w:color="auto" w:fill="BFBFBF"/>
          </w:tcPr>
          <w:p w14:paraId="3E87C846" w14:textId="77777777" w:rsidR="000F34D8" w:rsidRPr="00AC56E0" w:rsidRDefault="000F34D8" w:rsidP="004C51C4"/>
        </w:tc>
        <w:tc>
          <w:tcPr>
            <w:tcW w:w="2792" w:type="dxa"/>
            <w:shd w:val="clear" w:color="auto" w:fill="BFBFBF"/>
          </w:tcPr>
          <w:p w14:paraId="7A1AFD9E" w14:textId="77777777" w:rsidR="000F34D8" w:rsidRPr="00AC56E0" w:rsidRDefault="000F34D8" w:rsidP="004C51C4"/>
        </w:tc>
        <w:tc>
          <w:tcPr>
            <w:tcW w:w="1703" w:type="dxa"/>
            <w:shd w:val="clear" w:color="auto" w:fill="BFBFBF"/>
          </w:tcPr>
          <w:p w14:paraId="78808E95" w14:textId="77777777" w:rsidR="000F34D8" w:rsidRPr="00AC56E0" w:rsidRDefault="000F34D8" w:rsidP="004C51C4">
            <w:pPr>
              <w:jc w:val="center"/>
            </w:pPr>
          </w:p>
        </w:tc>
      </w:tr>
      <w:tr w:rsidR="000F34D8" w:rsidRPr="00AC56E0" w14:paraId="5172C16A" w14:textId="77777777" w:rsidTr="004C51C4">
        <w:tc>
          <w:tcPr>
            <w:tcW w:w="265" w:type="dxa"/>
            <w:vAlign w:val="center"/>
          </w:tcPr>
          <w:p w14:paraId="29723B90" w14:textId="77777777" w:rsidR="000F34D8" w:rsidRPr="00AC56E0" w:rsidRDefault="000F34D8" w:rsidP="004C51C4">
            <w:pPr>
              <w:rPr>
                <w:b/>
              </w:rPr>
            </w:pPr>
          </w:p>
        </w:tc>
        <w:tc>
          <w:tcPr>
            <w:tcW w:w="7645" w:type="dxa"/>
          </w:tcPr>
          <w:p w14:paraId="1E63D6DC" w14:textId="77777777" w:rsidR="000F34D8" w:rsidRPr="00AC56E0" w:rsidRDefault="000F34D8" w:rsidP="004C51C4">
            <w:r w:rsidRPr="00D01E8F">
              <w:t>Discussion: Technology</w:t>
            </w:r>
          </w:p>
        </w:tc>
        <w:tc>
          <w:tcPr>
            <w:tcW w:w="995" w:type="dxa"/>
          </w:tcPr>
          <w:p w14:paraId="77367DB3" w14:textId="77777777" w:rsidR="000F34D8" w:rsidRPr="00AC56E0" w:rsidRDefault="000F34D8" w:rsidP="004C51C4"/>
        </w:tc>
        <w:tc>
          <w:tcPr>
            <w:tcW w:w="2792" w:type="dxa"/>
          </w:tcPr>
          <w:p w14:paraId="00813CAF" w14:textId="77777777" w:rsidR="000F34D8" w:rsidRPr="00AC56E0" w:rsidRDefault="000F34D8" w:rsidP="004C51C4">
            <w:r>
              <w:t>Discussion</w:t>
            </w:r>
          </w:p>
        </w:tc>
        <w:tc>
          <w:tcPr>
            <w:tcW w:w="1703" w:type="dxa"/>
          </w:tcPr>
          <w:p w14:paraId="7901B467" w14:textId="77777777" w:rsidR="000F34D8" w:rsidRPr="00AC56E0" w:rsidRDefault="000F34D8" w:rsidP="004C51C4">
            <w:pPr>
              <w:jc w:val="center"/>
            </w:pPr>
            <w:r>
              <w:t>14</w:t>
            </w:r>
          </w:p>
        </w:tc>
      </w:tr>
      <w:tr w:rsidR="000F34D8" w:rsidRPr="00AC56E0" w14:paraId="4A67BCD5" w14:textId="77777777" w:rsidTr="004C51C4">
        <w:tc>
          <w:tcPr>
            <w:tcW w:w="265" w:type="dxa"/>
            <w:vAlign w:val="center"/>
          </w:tcPr>
          <w:p w14:paraId="3A72D766" w14:textId="77777777" w:rsidR="000F34D8" w:rsidRPr="00AC56E0" w:rsidRDefault="000F34D8" w:rsidP="004C51C4">
            <w:pPr>
              <w:rPr>
                <w:b/>
              </w:rPr>
            </w:pPr>
          </w:p>
        </w:tc>
        <w:tc>
          <w:tcPr>
            <w:tcW w:w="7645" w:type="dxa"/>
            <w:vAlign w:val="center"/>
          </w:tcPr>
          <w:p w14:paraId="62BE405D" w14:textId="77777777" w:rsidR="000F34D8" w:rsidRPr="00AC56E0" w:rsidRDefault="000F34D8" w:rsidP="004C51C4">
            <w:r w:rsidRPr="00D01E8F">
              <w:t>Assignment: Field Work</w:t>
            </w:r>
          </w:p>
        </w:tc>
        <w:tc>
          <w:tcPr>
            <w:tcW w:w="995" w:type="dxa"/>
          </w:tcPr>
          <w:p w14:paraId="37B82799" w14:textId="77777777" w:rsidR="000F34D8" w:rsidRPr="00AC56E0" w:rsidRDefault="000F34D8" w:rsidP="004C51C4"/>
        </w:tc>
        <w:tc>
          <w:tcPr>
            <w:tcW w:w="2792" w:type="dxa"/>
          </w:tcPr>
          <w:p w14:paraId="2ED3DD11" w14:textId="77777777" w:rsidR="000F34D8" w:rsidRPr="00AC56E0" w:rsidRDefault="000F34D8" w:rsidP="004C51C4">
            <w:r>
              <w:t>Assignment</w:t>
            </w:r>
          </w:p>
        </w:tc>
        <w:tc>
          <w:tcPr>
            <w:tcW w:w="1703" w:type="dxa"/>
          </w:tcPr>
          <w:p w14:paraId="10D4AFC4" w14:textId="77777777" w:rsidR="000F34D8" w:rsidRPr="00AC56E0" w:rsidRDefault="000F34D8" w:rsidP="004C51C4">
            <w:pPr>
              <w:jc w:val="center"/>
            </w:pPr>
            <w:r>
              <w:t>50</w:t>
            </w:r>
          </w:p>
        </w:tc>
      </w:tr>
      <w:tr w:rsidR="000F34D8" w:rsidRPr="00AC56E0" w14:paraId="0AAEE12F" w14:textId="77777777" w:rsidTr="004C51C4">
        <w:tc>
          <w:tcPr>
            <w:tcW w:w="7910" w:type="dxa"/>
            <w:gridSpan w:val="2"/>
            <w:shd w:val="clear" w:color="auto" w:fill="BFBFBF"/>
            <w:vAlign w:val="center"/>
          </w:tcPr>
          <w:p w14:paraId="08C40DED" w14:textId="77777777" w:rsidR="000F34D8" w:rsidRPr="00AC56E0" w:rsidRDefault="000F34D8" w:rsidP="004C51C4">
            <w:r w:rsidRPr="00AC56E0">
              <w:rPr>
                <w:b/>
              </w:rPr>
              <w:t>Week 7</w:t>
            </w:r>
          </w:p>
        </w:tc>
        <w:tc>
          <w:tcPr>
            <w:tcW w:w="995" w:type="dxa"/>
            <w:shd w:val="clear" w:color="auto" w:fill="BFBFBF"/>
          </w:tcPr>
          <w:p w14:paraId="6456E8B4" w14:textId="77777777" w:rsidR="000F34D8" w:rsidRPr="00AC56E0" w:rsidRDefault="000F34D8" w:rsidP="004C51C4"/>
        </w:tc>
        <w:tc>
          <w:tcPr>
            <w:tcW w:w="2792" w:type="dxa"/>
            <w:shd w:val="clear" w:color="auto" w:fill="BFBFBF"/>
          </w:tcPr>
          <w:p w14:paraId="752A36A7" w14:textId="77777777" w:rsidR="000F34D8" w:rsidRPr="00AC56E0" w:rsidRDefault="000F34D8" w:rsidP="004C51C4"/>
        </w:tc>
        <w:tc>
          <w:tcPr>
            <w:tcW w:w="1703" w:type="dxa"/>
            <w:shd w:val="clear" w:color="auto" w:fill="BFBFBF"/>
          </w:tcPr>
          <w:p w14:paraId="6F7F88C5" w14:textId="77777777" w:rsidR="000F34D8" w:rsidRPr="00AC56E0" w:rsidRDefault="000F34D8" w:rsidP="004C51C4">
            <w:pPr>
              <w:jc w:val="center"/>
            </w:pPr>
          </w:p>
        </w:tc>
      </w:tr>
      <w:tr w:rsidR="000F34D8" w:rsidRPr="00AC56E0" w14:paraId="64D219EC" w14:textId="77777777" w:rsidTr="004C51C4">
        <w:tc>
          <w:tcPr>
            <w:tcW w:w="265" w:type="dxa"/>
            <w:vAlign w:val="center"/>
          </w:tcPr>
          <w:p w14:paraId="7201860A" w14:textId="77777777" w:rsidR="000F34D8" w:rsidRPr="00AC56E0" w:rsidRDefault="000F34D8" w:rsidP="004C51C4">
            <w:pPr>
              <w:rPr>
                <w:b/>
              </w:rPr>
            </w:pPr>
          </w:p>
        </w:tc>
        <w:tc>
          <w:tcPr>
            <w:tcW w:w="7645" w:type="dxa"/>
            <w:vAlign w:val="center"/>
          </w:tcPr>
          <w:p w14:paraId="3F800FCA" w14:textId="77777777" w:rsidR="000F34D8" w:rsidRPr="00AC56E0" w:rsidRDefault="000F34D8" w:rsidP="004C51C4">
            <w:r w:rsidRPr="00D01E8F">
              <w:t>Discussion: Alternative Forms</w:t>
            </w:r>
          </w:p>
        </w:tc>
        <w:tc>
          <w:tcPr>
            <w:tcW w:w="995" w:type="dxa"/>
          </w:tcPr>
          <w:p w14:paraId="2EEA906D" w14:textId="77777777" w:rsidR="000F34D8" w:rsidRPr="00AC56E0" w:rsidRDefault="000F34D8" w:rsidP="004C51C4"/>
        </w:tc>
        <w:tc>
          <w:tcPr>
            <w:tcW w:w="2792" w:type="dxa"/>
          </w:tcPr>
          <w:p w14:paraId="77B3697B" w14:textId="77777777" w:rsidR="000F34D8" w:rsidRPr="00AC56E0" w:rsidRDefault="000F34D8" w:rsidP="004C51C4">
            <w:r>
              <w:t>Discussion</w:t>
            </w:r>
          </w:p>
        </w:tc>
        <w:tc>
          <w:tcPr>
            <w:tcW w:w="1703" w:type="dxa"/>
          </w:tcPr>
          <w:p w14:paraId="38E28341" w14:textId="77777777" w:rsidR="000F34D8" w:rsidRPr="00AC56E0" w:rsidRDefault="000F34D8" w:rsidP="004C51C4">
            <w:pPr>
              <w:jc w:val="center"/>
            </w:pPr>
            <w:r>
              <w:t>14</w:t>
            </w:r>
          </w:p>
        </w:tc>
      </w:tr>
      <w:tr w:rsidR="000F34D8" w:rsidRPr="00AC56E0" w14:paraId="05B8F3ED" w14:textId="77777777" w:rsidTr="004C51C4">
        <w:tc>
          <w:tcPr>
            <w:tcW w:w="7910" w:type="dxa"/>
            <w:gridSpan w:val="2"/>
            <w:shd w:val="clear" w:color="auto" w:fill="BFBFBF"/>
            <w:vAlign w:val="center"/>
          </w:tcPr>
          <w:p w14:paraId="6B394D3F" w14:textId="77777777" w:rsidR="000F34D8" w:rsidRPr="00AC56E0" w:rsidRDefault="000F34D8" w:rsidP="004C51C4">
            <w:r w:rsidRPr="00AC56E0">
              <w:rPr>
                <w:b/>
              </w:rPr>
              <w:t>Week 8</w:t>
            </w:r>
          </w:p>
        </w:tc>
        <w:tc>
          <w:tcPr>
            <w:tcW w:w="995" w:type="dxa"/>
            <w:shd w:val="clear" w:color="auto" w:fill="BFBFBF"/>
          </w:tcPr>
          <w:p w14:paraId="105553EA" w14:textId="77777777" w:rsidR="000F34D8" w:rsidRPr="00AC56E0" w:rsidRDefault="000F34D8" w:rsidP="004C51C4"/>
        </w:tc>
        <w:tc>
          <w:tcPr>
            <w:tcW w:w="2792" w:type="dxa"/>
            <w:shd w:val="clear" w:color="auto" w:fill="BFBFBF"/>
          </w:tcPr>
          <w:p w14:paraId="3480EC62" w14:textId="77777777" w:rsidR="000F34D8" w:rsidRPr="00AC56E0" w:rsidRDefault="000F34D8" w:rsidP="004C51C4"/>
        </w:tc>
        <w:tc>
          <w:tcPr>
            <w:tcW w:w="1703" w:type="dxa"/>
            <w:shd w:val="clear" w:color="auto" w:fill="BFBFBF"/>
          </w:tcPr>
          <w:p w14:paraId="50F9442B" w14:textId="77777777" w:rsidR="000F34D8" w:rsidRPr="00AC56E0" w:rsidRDefault="000F34D8" w:rsidP="004C51C4">
            <w:pPr>
              <w:jc w:val="center"/>
            </w:pPr>
          </w:p>
        </w:tc>
      </w:tr>
      <w:tr w:rsidR="000F34D8" w:rsidRPr="00AC56E0" w14:paraId="1CD316EB" w14:textId="77777777" w:rsidTr="004C51C4">
        <w:tc>
          <w:tcPr>
            <w:tcW w:w="265" w:type="dxa"/>
            <w:vAlign w:val="center"/>
          </w:tcPr>
          <w:p w14:paraId="23727775" w14:textId="77777777" w:rsidR="000F34D8" w:rsidRPr="00AC56E0" w:rsidRDefault="000F34D8" w:rsidP="004C51C4">
            <w:pPr>
              <w:rPr>
                <w:b/>
              </w:rPr>
            </w:pPr>
          </w:p>
        </w:tc>
        <w:tc>
          <w:tcPr>
            <w:tcW w:w="7645" w:type="dxa"/>
          </w:tcPr>
          <w:p w14:paraId="795D8B5B" w14:textId="77777777" w:rsidR="000F34D8" w:rsidRPr="00AC56E0" w:rsidRDefault="000F34D8" w:rsidP="004C51C4">
            <w:r w:rsidRPr="00D01E8F">
              <w:t>Discussion: Professional Development</w:t>
            </w:r>
          </w:p>
        </w:tc>
        <w:tc>
          <w:tcPr>
            <w:tcW w:w="995" w:type="dxa"/>
          </w:tcPr>
          <w:p w14:paraId="14B829AF" w14:textId="77777777" w:rsidR="000F34D8" w:rsidRPr="00AC56E0" w:rsidRDefault="000F34D8" w:rsidP="004C51C4"/>
        </w:tc>
        <w:tc>
          <w:tcPr>
            <w:tcW w:w="2792" w:type="dxa"/>
          </w:tcPr>
          <w:p w14:paraId="7823C95B" w14:textId="77777777" w:rsidR="000F34D8" w:rsidRPr="00AC56E0" w:rsidRDefault="000F34D8" w:rsidP="004C51C4">
            <w:r>
              <w:t>Discussion</w:t>
            </w:r>
          </w:p>
        </w:tc>
        <w:tc>
          <w:tcPr>
            <w:tcW w:w="1703" w:type="dxa"/>
          </w:tcPr>
          <w:p w14:paraId="0FF09D66" w14:textId="77777777" w:rsidR="000F34D8" w:rsidRPr="00AC56E0" w:rsidRDefault="000F34D8" w:rsidP="004C51C4">
            <w:pPr>
              <w:jc w:val="center"/>
            </w:pPr>
            <w:r>
              <w:t>14</w:t>
            </w:r>
          </w:p>
        </w:tc>
      </w:tr>
      <w:tr w:rsidR="000F34D8" w:rsidRPr="00AC56E0" w14:paraId="3B63365D" w14:textId="77777777" w:rsidTr="004C51C4">
        <w:tc>
          <w:tcPr>
            <w:tcW w:w="265" w:type="dxa"/>
            <w:vAlign w:val="center"/>
          </w:tcPr>
          <w:p w14:paraId="6922E613" w14:textId="77777777" w:rsidR="000F34D8" w:rsidRPr="00AC56E0" w:rsidRDefault="000F34D8" w:rsidP="004C51C4">
            <w:pPr>
              <w:rPr>
                <w:b/>
              </w:rPr>
            </w:pPr>
          </w:p>
        </w:tc>
        <w:tc>
          <w:tcPr>
            <w:tcW w:w="7645" w:type="dxa"/>
            <w:vAlign w:val="center"/>
          </w:tcPr>
          <w:p w14:paraId="7AE14349" w14:textId="77777777" w:rsidR="000F34D8" w:rsidRPr="00AC56E0" w:rsidRDefault="000F34D8" w:rsidP="004C51C4">
            <w:r w:rsidRPr="00D01E8F">
              <w:t>Course Project: WebQuest</w:t>
            </w:r>
          </w:p>
        </w:tc>
        <w:tc>
          <w:tcPr>
            <w:tcW w:w="995" w:type="dxa"/>
          </w:tcPr>
          <w:p w14:paraId="2EDF464D" w14:textId="77777777" w:rsidR="000F34D8" w:rsidRPr="00AC56E0" w:rsidRDefault="000F34D8" w:rsidP="004C51C4"/>
        </w:tc>
        <w:tc>
          <w:tcPr>
            <w:tcW w:w="2792" w:type="dxa"/>
          </w:tcPr>
          <w:p w14:paraId="4698B856" w14:textId="77777777" w:rsidR="000F34D8" w:rsidRPr="00AC56E0" w:rsidRDefault="000F34D8" w:rsidP="004C51C4">
            <w:r>
              <w:t>Course Project</w:t>
            </w:r>
          </w:p>
        </w:tc>
        <w:tc>
          <w:tcPr>
            <w:tcW w:w="1703" w:type="dxa"/>
          </w:tcPr>
          <w:p w14:paraId="6BE49634" w14:textId="77777777" w:rsidR="000F34D8" w:rsidRPr="00AC56E0" w:rsidRDefault="000F34D8" w:rsidP="004C51C4">
            <w:pPr>
              <w:jc w:val="center"/>
            </w:pPr>
            <w:r>
              <w:t>100</w:t>
            </w:r>
          </w:p>
        </w:tc>
      </w:tr>
      <w:tr w:rsidR="000F34D8" w:rsidRPr="00AC56E0" w14:paraId="538347E1" w14:textId="77777777" w:rsidTr="004C51C4">
        <w:tc>
          <w:tcPr>
            <w:tcW w:w="265" w:type="dxa"/>
            <w:vAlign w:val="center"/>
          </w:tcPr>
          <w:p w14:paraId="68294FCB" w14:textId="77777777" w:rsidR="000F34D8" w:rsidRPr="00AC56E0" w:rsidRDefault="000F34D8" w:rsidP="004C51C4">
            <w:pPr>
              <w:rPr>
                <w:b/>
              </w:rPr>
            </w:pPr>
          </w:p>
        </w:tc>
        <w:tc>
          <w:tcPr>
            <w:tcW w:w="7645" w:type="dxa"/>
            <w:vAlign w:val="center"/>
          </w:tcPr>
          <w:p w14:paraId="13E71FED" w14:textId="77777777" w:rsidR="000F34D8" w:rsidRPr="00AC56E0" w:rsidRDefault="000F34D8" w:rsidP="004C51C4">
            <w:r w:rsidRPr="00D01E8F">
              <w:t>Discussion: Course Project</w:t>
            </w:r>
          </w:p>
        </w:tc>
        <w:tc>
          <w:tcPr>
            <w:tcW w:w="995" w:type="dxa"/>
          </w:tcPr>
          <w:p w14:paraId="24C08045" w14:textId="77777777" w:rsidR="000F34D8" w:rsidRPr="00AC56E0" w:rsidRDefault="000F34D8" w:rsidP="004C51C4"/>
        </w:tc>
        <w:tc>
          <w:tcPr>
            <w:tcW w:w="2792" w:type="dxa"/>
          </w:tcPr>
          <w:p w14:paraId="0805A140" w14:textId="77777777" w:rsidR="000F34D8" w:rsidRPr="00AC56E0" w:rsidRDefault="000F34D8" w:rsidP="004C51C4">
            <w:r>
              <w:t>Discussion</w:t>
            </w:r>
          </w:p>
        </w:tc>
        <w:tc>
          <w:tcPr>
            <w:tcW w:w="1703" w:type="dxa"/>
          </w:tcPr>
          <w:p w14:paraId="5B07C0FB" w14:textId="77777777" w:rsidR="000F34D8" w:rsidRPr="00AC56E0" w:rsidRDefault="000F34D8" w:rsidP="004C51C4">
            <w:pPr>
              <w:jc w:val="center"/>
            </w:pPr>
            <w:r>
              <w:t>12</w:t>
            </w:r>
          </w:p>
        </w:tc>
      </w:tr>
      <w:tr w:rsidR="000F34D8" w:rsidRPr="00973B73" w14:paraId="74BFEF4A" w14:textId="77777777" w:rsidTr="004C51C4">
        <w:tc>
          <w:tcPr>
            <w:tcW w:w="7910" w:type="dxa"/>
            <w:gridSpan w:val="2"/>
            <w:tcBorders>
              <w:top w:val="single" w:sz="4" w:space="0" w:color="auto"/>
              <w:bottom w:val="single" w:sz="4" w:space="0" w:color="auto"/>
            </w:tcBorders>
            <w:shd w:val="clear" w:color="auto" w:fill="005391"/>
            <w:vAlign w:val="center"/>
          </w:tcPr>
          <w:p w14:paraId="6E6975C0" w14:textId="77777777" w:rsidR="000F34D8" w:rsidRPr="00973B73" w:rsidRDefault="000F34D8" w:rsidP="004C51C4">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ED73FFC" w14:textId="77777777" w:rsidR="000F34D8" w:rsidRPr="00973B73" w:rsidRDefault="000F34D8" w:rsidP="004C51C4">
            <w:pPr>
              <w:rPr>
                <w:b/>
                <w:color w:val="FFFFFF" w:themeColor="background1"/>
              </w:rPr>
            </w:pPr>
          </w:p>
        </w:tc>
        <w:tc>
          <w:tcPr>
            <w:tcW w:w="2792" w:type="dxa"/>
            <w:tcBorders>
              <w:top w:val="single" w:sz="4" w:space="0" w:color="auto"/>
              <w:bottom w:val="single" w:sz="4" w:space="0" w:color="auto"/>
            </w:tcBorders>
            <w:shd w:val="clear" w:color="auto" w:fill="005391"/>
          </w:tcPr>
          <w:p w14:paraId="02BE7C7E" w14:textId="77777777" w:rsidR="000F34D8" w:rsidRPr="00973B73" w:rsidRDefault="000F34D8" w:rsidP="004C51C4">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BAAE5C" w14:textId="77777777" w:rsidR="000F34D8" w:rsidRPr="00973B73" w:rsidRDefault="000F34D8" w:rsidP="004C51C4">
            <w:pPr>
              <w:jc w:val="center"/>
              <w:rPr>
                <w:b/>
                <w:color w:val="FFFFFF" w:themeColor="background1"/>
              </w:rPr>
            </w:pPr>
            <w:r>
              <w:rPr>
                <w:b/>
                <w:color w:val="FFFFFF" w:themeColor="background1"/>
                <w:sz w:val="22"/>
              </w:rPr>
              <w:t>386</w:t>
            </w:r>
          </w:p>
        </w:tc>
      </w:tr>
    </w:tbl>
    <w:p w14:paraId="024BE1FF" w14:textId="77777777" w:rsidR="000F34D8" w:rsidRPr="00973B73" w:rsidRDefault="000F34D8" w:rsidP="000F34D8">
      <w:pPr>
        <w:pStyle w:val="APACitation"/>
        <w:ind w:left="0" w:firstLine="0"/>
        <w:rPr>
          <w:color w:val="FFFFFF" w:themeColor="background1"/>
          <w:szCs w:val="22"/>
        </w:rPr>
      </w:pPr>
    </w:p>
    <w:p w14:paraId="3429ADB5" w14:textId="77777777" w:rsidR="000F34D8" w:rsidRPr="00AC56E0" w:rsidRDefault="000F34D8" w:rsidP="000F34D8">
      <w:pPr>
        <w:rPr>
          <w:rFonts w:cs="Arial"/>
        </w:rPr>
      </w:pPr>
    </w:p>
    <w:p w14:paraId="3DF9C9D4" w14:textId="77777777" w:rsidR="000F34D8" w:rsidRDefault="000F34D8" w:rsidP="000F34D8">
      <w:pPr>
        <w:pStyle w:val="Heading3"/>
      </w:pPr>
      <w:bookmarkStart w:id="91" w:name="_Toc530729612"/>
      <w:r w:rsidRPr="008D1C39">
        <w:t>Textbook</w:t>
      </w:r>
      <w:bookmarkEnd w:id="90"/>
      <w:r>
        <w:t xml:space="preserve"> and Resources</w:t>
      </w:r>
      <w:bookmarkEnd w:id="91"/>
    </w:p>
    <w:p w14:paraId="32C0A907" w14:textId="77777777" w:rsidR="000F34D8" w:rsidRPr="0043715A" w:rsidRDefault="000F34D8" w:rsidP="000F34D8"/>
    <w:p w14:paraId="2421314F" w14:textId="77777777" w:rsidR="000F34D8" w:rsidRPr="00195154" w:rsidRDefault="000F34D8" w:rsidP="000F34D8">
      <w:pPr>
        <w:pStyle w:val="APACitation"/>
        <w:rPr>
          <w:i/>
        </w:rPr>
      </w:pPr>
      <w:r w:rsidRPr="00195154">
        <w:t>McLaughlin</w:t>
      </w:r>
      <w:r>
        <w:t>, M</w:t>
      </w:r>
      <w:r w:rsidRPr="00AC56E0">
        <w:t>. (</w:t>
      </w:r>
      <w:r>
        <w:t>2015</w:t>
      </w:r>
      <w:r w:rsidRPr="00AC56E0">
        <w:t xml:space="preserve">). </w:t>
      </w:r>
      <w:r w:rsidRPr="00195154">
        <w:rPr>
          <w:i/>
        </w:rPr>
        <w:t>Content Area Reading</w:t>
      </w:r>
      <w:r>
        <w:rPr>
          <w:i/>
        </w:rPr>
        <w:t xml:space="preserve"> </w:t>
      </w:r>
      <w:r w:rsidRPr="00195154">
        <w:rPr>
          <w:i/>
        </w:rPr>
        <w:t>Teaching and Learning for College and Career Readiness</w:t>
      </w:r>
      <w:r w:rsidRPr="00AC56E0">
        <w:t>. (</w:t>
      </w:r>
      <w:r>
        <w:t>2</w:t>
      </w:r>
      <w:r w:rsidRPr="00195154">
        <w:t>nd</w:t>
      </w:r>
      <w:r>
        <w:t xml:space="preserve"> </w:t>
      </w:r>
      <w:r w:rsidRPr="00AC56E0">
        <w:t xml:space="preserve">ed.). </w:t>
      </w:r>
      <w:r w:rsidRPr="00195154">
        <w:t>Upper Saddle River, NJ</w:t>
      </w:r>
      <w:r w:rsidRPr="00AC56E0">
        <w:t xml:space="preserve">: </w:t>
      </w:r>
      <w:r w:rsidRPr="00195154">
        <w:t>Pearson Education, Inc</w:t>
      </w:r>
      <w:r w:rsidRPr="00AC56E0">
        <w:t>.</w:t>
      </w:r>
    </w:p>
    <w:p w14:paraId="286D6D48" w14:textId="77777777" w:rsidR="000F34D8" w:rsidRPr="00AC56E0" w:rsidRDefault="000F34D8" w:rsidP="000F34D8">
      <w:pPr>
        <w:pStyle w:val="AssignmentsLevel1"/>
      </w:pPr>
    </w:p>
    <w:p w14:paraId="090624DF" w14:textId="77777777" w:rsidR="000F34D8" w:rsidRPr="00AC56E0" w:rsidRDefault="000F34D8" w:rsidP="000F34D8">
      <w:pPr>
        <w:pStyle w:val="APACitation"/>
        <w:ind w:left="720"/>
      </w:pPr>
      <w:r w:rsidRPr="00AC56E0">
        <w:t xml:space="preserve">ISBN: </w:t>
      </w:r>
      <w:r>
        <w:t>978013352066</w:t>
      </w:r>
      <w:r w:rsidRPr="00195154">
        <w:t>8</w:t>
      </w:r>
    </w:p>
    <w:p w14:paraId="4BC13DF3" w14:textId="77777777" w:rsidR="000F34D8" w:rsidRDefault="000F34D8" w:rsidP="000F34D8">
      <w:pPr>
        <w:pStyle w:val="APACitation"/>
      </w:pPr>
    </w:p>
    <w:p w14:paraId="4F72834B" w14:textId="77777777" w:rsidR="000F34D8" w:rsidRDefault="000F34D8" w:rsidP="000F34D8">
      <w:pPr>
        <w:pStyle w:val="APACitation"/>
      </w:pPr>
      <w:r>
        <w:t xml:space="preserve">IRIS Center Resources: </w:t>
      </w:r>
      <w:hyperlink r:id="rId70" w:history="1">
        <w:r w:rsidRPr="00021ADF">
          <w:rPr>
            <w:rStyle w:val="Hyperlink"/>
          </w:rPr>
          <w:t>http://iris.peabody.vanderbilt.edu/</w:t>
        </w:r>
      </w:hyperlink>
      <w:r>
        <w:t xml:space="preserve"> </w:t>
      </w:r>
    </w:p>
    <w:p w14:paraId="7723C349" w14:textId="77777777" w:rsidR="000F34D8" w:rsidRDefault="000F34D8" w:rsidP="000F34D8">
      <w:pPr>
        <w:pStyle w:val="APACitation"/>
      </w:pPr>
    </w:p>
    <w:p w14:paraId="3207CF11" w14:textId="77777777" w:rsidR="000F34D8" w:rsidRDefault="000F34D8" w:rsidP="000F34D8">
      <w:pPr>
        <w:pStyle w:val="APACitation"/>
      </w:pPr>
      <w:r>
        <w:t xml:space="preserve">The Carnegie Corporation of New York: </w:t>
      </w:r>
      <w:hyperlink r:id="rId71" w:history="1">
        <w:r w:rsidRPr="00021ADF">
          <w:rPr>
            <w:rStyle w:val="Hyperlink"/>
          </w:rPr>
          <w:t>http://carnegie.org/</w:t>
        </w:r>
      </w:hyperlink>
      <w:r>
        <w:t xml:space="preserve"> </w:t>
      </w:r>
    </w:p>
    <w:p w14:paraId="709F8947" w14:textId="77777777" w:rsidR="000F34D8" w:rsidRDefault="000F34D8" w:rsidP="000F34D8">
      <w:pPr>
        <w:pStyle w:val="APACitation"/>
      </w:pPr>
    </w:p>
    <w:p w14:paraId="33625B49" w14:textId="77777777" w:rsidR="000F34D8" w:rsidRPr="00B57C3F" w:rsidRDefault="000F34D8" w:rsidP="000F34D8">
      <w:pPr>
        <w:rPr>
          <w:rFonts w:ascii="Arial" w:hAnsi="Arial" w:cs="Arial"/>
          <w:sz w:val="20"/>
          <w:szCs w:val="20"/>
        </w:rPr>
      </w:pPr>
      <w:r w:rsidRPr="00B57C3F">
        <w:rPr>
          <w:rFonts w:ascii="Arial" w:hAnsi="Arial" w:cs="Arial"/>
          <w:sz w:val="20"/>
          <w:szCs w:val="20"/>
        </w:rPr>
        <w:t xml:space="preserve">Arizona K-12 Standards:   </w:t>
      </w:r>
      <w:hyperlink r:id="rId72" w:history="1">
        <w:r w:rsidRPr="00B57C3F">
          <w:rPr>
            <w:rStyle w:val="Hyperlink"/>
            <w:rFonts w:ascii="Arial" w:hAnsi="Arial" w:cs="Arial"/>
            <w:sz w:val="20"/>
            <w:szCs w:val="20"/>
          </w:rPr>
          <w:t>http://www.azed.gov/standards-practices/</w:t>
        </w:r>
      </w:hyperlink>
    </w:p>
    <w:p w14:paraId="5F54C7F9" w14:textId="77777777" w:rsidR="000F34D8" w:rsidRDefault="000F34D8" w:rsidP="000F34D8">
      <w:pPr>
        <w:pStyle w:val="APACitation"/>
      </w:pPr>
      <w:r>
        <w:t>Current research on Discipline Practices</w:t>
      </w:r>
    </w:p>
    <w:p w14:paraId="52888E19" w14:textId="77777777" w:rsidR="000F34D8" w:rsidRDefault="000F34D8" w:rsidP="000F34D8">
      <w:pPr>
        <w:pStyle w:val="APACitation"/>
      </w:pPr>
      <w:r>
        <w:t xml:space="preserve"> </w:t>
      </w:r>
      <w:hyperlink r:id="rId73" w:history="1">
        <w:r w:rsidRPr="00607D3A">
          <w:rPr>
            <w:rStyle w:val="Hyperlink"/>
          </w:rPr>
          <w:t>http://educationnorthwest.org/resources/discipline-disparities-implications-school-practice-and-policy</w:t>
        </w:r>
      </w:hyperlink>
    </w:p>
    <w:p w14:paraId="5BC02B79" w14:textId="77777777" w:rsidR="000F34D8" w:rsidRDefault="000F34D8" w:rsidP="000F34D8">
      <w:pPr>
        <w:pStyle w:val="APACitation"/>
      </w:pPr>
    </w:p>
    <w:p w14:paraId="7650AB5A" w14:textId="77777777" w:rsidR="000F34D8" w:rsidRDefault="000F34D8" w:rsidP="000F34D8"/>
    <w:p w14:paraId="0FCA9934" w14:textId="223126FD" w:rsidR="000F34D8" w:rsidRDefault="000F34D8" w:rsidP="000F34D8">
      <w:pPr>
        <w:pStyle w:val="Heading3"/>
      </w:pPr>
      <w:bookmarkStart w:id="92" w:name="_Toc530226979"/>
      <w:bookmarkStart w:id="93" w:name="_Toc530729613"/>
      <w:r>
        <w:t>Example Assignment</w:t>
      </w:r>
      <w:bookmarkEnd w:id="92"/>
      <w:bookmarkEnd w:id="93"/>
    </w:p>
    <w:p w14:paraId="52B176C6" w14:textId="77777777" w:rsidR="000F34D8" w:rsidRPr="000F34D8" w:rsidRDefault="000F34D8" w:rsidP="000F34D8">
      <w:pPr>
        <w:rPr>
          <w:b/>
          <w:color w:val="1F4E79" w:themeColor="accent5" w:themeShade="80"/>
        </w:rPr>
      </w:pPr>
    </w:p>
    <w:p w14:paraId="7628875D" w14:textId="77777777" w:rsidR="000F34D8" w:rsidRPr="000F34D8" w:rsidRDefault="000F34D8" w:rsidP="000F34D8">
      <w:pPr>
        <w:rPr>
          <w:b/>
          <w:color w:val="1F4E79" w:themeColor="accent5" w:themeShade="80"/>
        </w:rPr>
      </w:pPr>
      <w:bookmarkStart w:id="94" w:name="_Toc455151815"/>
      <w:r w:rsidRPr="000F34D8">
        <w:rPr>
          <w:b/>
          <w:color w:val="1F4E79" w:themeColor="accent5" w:themeShade="80"/>
        </w:rPr>
        <w:t>Week 8: Lifelong Learning</w:t>
      </w:r>
      <w:bookmarkEnd w:id="94"/>
    </w:p>
    <w:p w14:paraId="5A801549" w14:textId="77777777" w:rsidR="000F34D8" w:rsidRPr="000F34D8" w:rsidRDefault="000F34D8" w:rsidP="000F34D8">
      <w:pPr>
        <w:rPr>
          <w:b/>
          <w:color w:val="1F4E79" w:themeColor="accent5" w:themeShade="80"/>
        </w:rPr>
      </w:pPr>
      <w:r w:rsidRPr="000F34D8">
        <w:rPr>
          <w:b/>
          <w:color w:val="1F4E79" w:themeColor="accent5" w:themeShade="80"/>
        </w:rPr>
        <w:t>Learning Objectives</w:t>
      </w:r>
    </w:p>
    <w:p w14:paraId="7EBD6A15" w14:textId="77777777" w:rsidR="000F34D8" w:rsidRPr="00AC56E0" w:rsidRDefault="000F34D8" w:rsidP="000F34D8">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0F34D8" w:rsidRPr="00AC56E0" w14:paraId="6085C0D2" w14:textId="77777777" w:rsidTr="004C51C4">
        <w:trPr>
          <w:trHeight w:val="30"/>
        </w:trPr>
        <w:tc>
          <w:tcPr>
            <w:tcW w:w="9956" w:type="dxa"/>
            <w:tcMar>
              <w:top w:w="115" w:type="dxa"/>
              <w:left w:w="115" w:type="dxa"/>
              <w:bottom w:w="115" w:type="dxa"/>
              <w:right w:w="115" w:type="dxa"/>
            </w:tcMar>
          </w:tcPr>
          <w:p w14:paraId="439B9C4B" w14:textId="77777777" w:rsidR="000F34D8" w:rsidRPr="00AC56E0" w:rsidRDefault="000F34D8" w:rsidP="004C51C4">
            <w:pPr>
              <w:pStyle w:val="Week8Obj"/>
            </w:pPr>
            <w:r>
              <w:t xml:space="preserve">Explain </w:t>
            </w:r>
            <w:r w:rsidRPr="00C471D9">
              <w:t>the importance of becoming lifelong learners through professional development</w:t>
            </w:r>
            <w:r>
              <w:t xml:space="preserve">. </w:t>
            </w:r>
          </w:p>
        </w:tc>
        <w:tc>
          <w:tcPr>
            <w:tcW w:w="3064" w:type="dxa"/>
            <w:shd w:val="clear" w:color="auto" w:fill="D5DCE4" w:themeFill="text2" w:themeFillTint="33"/>
          </w:tcPr>
          <w:p w14:paraId="43C7BC0B" w14:textId="77777777" w:rsidR="000F34D8" w:rsidRPr="00AC56E0" w:rsidRDefault="000F34D8" w:rsidP="00424164">
            <w:r>
              <w:t>N/A</w:t>
            </w:r>
          </w:p>
        </w:tc>
      </w:tr>
    </w:tbl>
    <w:p w14:paraId="0643156E" w14:textId="77777777" w:rsidR="000F34D8" w:rsidRPr="00AC56E0" w:rsidRDefault="000F34D8" w:rsidP="000F34D8">
      <w:pPr>
        <w:pStyle w:val="AssignmentsLevel1"/>
      </w:pPr>
    </w:p>
    <w:p w14:paraId="5699C7F8" w14:textId="77777777" w:rsidR="000F34D8" w:rsidRPr="000F34D8" w:rsidRDefault="000F34D8" w:rsidP="000F34D8">
      <w:pPr>
        <w:rPr>
          <w:b/>
          <w:color w:val="1F4E79" w:themeColor="accent5" w:themeShade="80"/>
        </w:rPr>
      </w:pPr>
      <w:r w:rsidRPr="000F34D8">
        <w:rPr>
          <w:b/>
          <w:color w:val="1F4E79" w:themeColor="accent5" w:themeShade="80"/>
        </w:rPr>
        <w:t>Activities and Resources</w:t>
      </w:r>
    </w:p>
    <w:p w14:paraId="649958F9" w14:textId="77777777" w:rsidR="000F34D8" w:rsidRPr="00AC56E0" w:rsidRDefault="000F34D8" w:rsidP="000F34D8">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0F34D8" w:rsidRPr="00AC56E0" w14:paraId="0FC57971" w14:textId="77777777" w:rsidTr="004C51C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9F7272A" w14:textId="77777777" w:rsidR="000F34D8" w:rsidRPr="00AC56E0" w:rsidRDefault="000F34D8" w:rsidP="004C51C4">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9A666E0" w14:textId="77777777" w:rsidR="000F34D8" w:rsidRPr="00AC56E0" w:rsidRDefault="000F34D8" w:rsidP="004C51C4">
            <w:pPr>
              <w:rPr>
                <w:rFonts w:cs="Arial"/>
              </w:rPr>
            </w:pPr>
            <w:r>
              <w:rPr>
                <w:rFonts w:cs="Arial"/>
              </w:rPr>
              <w:t>8.1</w:t>
            </w:r>
          </w:p>
        </w:tc>
      </w:tr>
      <w:tr w:rsidR="000F34D8" w:rsidRPr="00AC56E0" w14:paraId="7293EBB4" w14:textId="77777777" w:rsidTr="004C51C4">
        <w:trPr>
          <w:trHeight w:val="190"/>
        </w:trPr>
        <w:tc>
          <w:tcPr>
            <w:tcW w:w="13020" w:type="dxa"/>
            <w:gridSpan w:val="2"/>
            <w:tcBorders>
              <w:bottom w:val="single" w:sz="4" w:space="0" w:color="auto"/>
            </w:tcBorders>
            <w:tcMar>
              <w:top w:w="115" w:type="dxa"/>
              <w:left w:w="115" w:type="dxa"/>
              <w:bottom w:w="115" w:type="dxa"/>
              <w:right w:w="115" w:type="dxa"/>
            </w:tcMar>
          </w:tcPr>
          <w:p w14:paraId="25D0A444" w14:textId="77777777" w:rsidR="000F34D8" w:rsidRPr="00327413" w:rsidRDefault="000F34D8" w:rsidP="004C51C4">
            <w:pPr>
              <w:rPr>
                <w:rFonts w:cs="Arial"/>
                <w:b/>
                <w:i/>
              </w:rPr>
            </w:pPr>
            <w:r w:rsidRPr="00327413">
              <w:rPr>
                <w:rFonts w:cs="Arial"/>
                <w:b/>
                <w:i/>
              </w:rPr>
              <w:t>Content Area Reading</w:t>
            </w:r>
          </w:p>
          <w:p w14:paraId="71F58248" w14:textId="77777777" w:rsidR="000F34D8" w:rsidRPr="00AC56E0" w:rsidRDefault="000F34D8" w:rsidP="004C51C4">
            <w:pPr>
              <w:pStyle w:val="AssignmentsLevel2"/>
              <w:numPr>
                <w:ilvl w:val="0"/>
                <w:numId w:val="0"/>
              </w:numPr>
            </w:pPr>
            <w:r>
              <w:t xml:space="preserve">Ch. 15: </w:t>
            </w:r>
            <w:r w:rsidRPr="00D42760">
              <w:t>Meeting Challenges and Continuing to Learn Through Professional Development</w:t>
            </w:r>
          </w:p>
        </w:tc>
      </w:tr>
      <w:tr w:rsidR="000F34D8" w:rsidRPr="00AC56E0" w14:paraId="029723B5" w14:textId="77777777" w:rsidTr="004C51C4">
        <w:trPr>
          <w:trHeight w:val="190"/>
        </w:trPr>
        <w:tc>
          <w:tcPr>
            <w:tcW w:w="13020" w:type="dxa"/>
            <w:gridSpan w:val="2"/>
            <w:tcBorders>
              <w:bottom w:val="single" w:sz="4" w:space="0" w:color="auto"/>
            </w:tcBorders>
            <w:tcMar>
              <w:top w:w="115" w:type="dxa"/>
              <w:left w:w="115" w:type="dxa"/>
              <w:bottom w:w="115" w:type="dxa"/>
              <w:right w:w="115" w:type="dxa"/>
            </w:tcMar>
          </w:tcPr>
          <w:p w14:paraId="2FC659CB" w14:textId="77777777" w:rsidR="000F34D8" w:rsidRPr="00C471D9" w:rsidRDefault="000F34D8" w:rsidP="004C51C4">
            <w:pPr>
              <w:rPr>
                <w:rFonts w:cs="Arial"/>
                <w:b/>
                <w:i/>
              </w:rPr>
            </w:pPr>
            <w:r w:rsidRPr="00C471D9">
              <w:rPr>
                <w:rFonts w:cs="Arial"/>
                <w:b/>
                <w:i/>
              </w:rPr>
              <w:t>Textbook Resources</w:t>
            </w:r>
          </w:p>
          <w:p w14:paraId="3DC9D257" w14:textId="77777777" w:rsidR="000F34D8" w:rsidRPr="00327413" w:rsidRDefault="000F34D8" w:rsidP="004C51C4">
            <w:pPr>
              <w:rPr>
                <w:rFonts w:cs="Arial"/>
              </w:rPr>
            </w:pPr>
            <w:r w:rsidRPr="00327413">
              <w:rPr>
                <w:rFonts w:cs="Arial"/>
                <w:b/>
              </w:rPr>
              <w:t>Review</w:t>
            </w:r>
            <w:r>
              <w:rPr>
                <w:rFonts w:cs="Arial"/>
              </w:rPr>
              <w:t xml:space="preserve"> the </w:t>
            </w:r>
            <w:r>
              <w:t xml:space="preserve">Ch. 15: </w:t>
            </w:r>
            <w:r w:rsidRPr="00D42760">
              <w:t>Meeting Challenges and Continuing to Learn Through Professional Development</w:t>
            </w:r>
            <w:r>
              <w:rPr>
                <w:rFonts w:cs="Arial"/>
              </w:rPr>
              <w:t xml:space="preserve"> presentation. </w:t>
            </w:r>
          </w:p>
        </w:tc>
      </w:tr>
    </w:tbl>
    <w:p w14:paraId="7B4190E5" w14:textId="77777777" w:rsidR="000F34D8" w:rsidRPr="00AC56E0" w:rsidRDefault="000F34D8" w:rsidP="000F34D8">
      <w:pPr>
        <w:pStyle w:val="AssignmentsLevel1"/>
      </w:pPr>
    </w:p>
    <w:p w14:paraId="1D609F9A" w14:textId="77777777" w:rsidR="000F34D8" w:rsidRPr="000F34D8" w:rsidRDefault="000F34D8" w:rsidP="000F34D8">
      <w:pPr>
        <w:rPr>
          <w:b/>
          <w:color w:val="1F4E79" w:themeColor="accent5" w:themeShade="80"/>
        </w:rPr>
      </w:pPr>
      <w:r w:rsidRPr="000F34D8">
        <w:rPr>
          <w:b/>
          <w:color w:val="1F4E79" w:themeColor="accent5" w:themeShade="80"/>
        </w:rPr>
        <w:t>Assignments</w:t>
      </w:r>
    </w:p>
    <w:p w14:paraId="1ED78B79" w14:textId="77777777" w:rsidR="000F34D8" w:rsidRPr="00AC56E0" w:rsidRDefault="000F34D8" w:rsidP="000F34D8">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F34D8" w:rsidRPr="00AC56E0" w14:paraId="29B7B28D" w14:textId="77777777" w:rsidTr="004C51C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E0E6118" w14:textId="77777777" w:rsidR="000F34D8" w:rsidRPr="00AC56E0" w:rsidRDefault="000F34D8" w:rsidP="004C51C4">
            <w:pPr>
              <w:rPr>
                <w:rFonts w:cs="Arial"/>
                <w:b/>
              </w:rPr>
            </w:pPr>
            <w:r>
              <w:rPr>
                <w:rFonts w:cs="Arial"/>
                <w:b/>
              </w:rPr>
              <w:t>Discussion:</w:t>
            </w:r>
            <w:r w:rsidRPr="00AC56E0">
              <w:rPr>
                <w:rFonts w:cs="Arial"/>
                <w:b/>
              </w:rPr>
              <w:t xml:space="preserve"> </w:t>
            </w:r>
            <w:r>
              <w:rPr>
                <w:rFonts w:cs="Arial"/>
                <w:b/>
              </w:rPr>
              <w:t>Professional Development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18AFC225" w14:textId="77777777" w:rsidR="000F34D8" w:rsidRPr="00AC56E0" w:rsidRDefault="000F34D8" w:rsidP="004C51C4">
            <w:pPr>
              <w:rPr>
                <w:rFonts w:cs="Arial"/>
              </w:rPr>
            </w:pPr>
            <w:r>
              <w:rPr>
                <w:rFonts w:cs="Arial"/>
              </w:rPr>
              <w:t>8.1</w:t>
            </w:r>
          </w:p>
        </w:tc>
      </w:tr>
      <w:tr w:rsidR="000F34D8" w:rsidRPr="00AC56E0" w14:paraId="7856413A" w14:textId="77777777" w:rsidTr="004C51C4">
        <w:trPr>
          <w:trHeight w:val="199"/>
        </w:trPr>
        <w:tc>
          <w:tcPr>
            <w:tcW w:w="13050" w:type="dxa"/>
            <w:gridSpan w:val="2"/>
            <w:shd w:val="clear" w:color="auto" w:fill="auto"/>
            <w:tcMar>
              <w:top w:w="115" w:type="dxa"/>
              <w:left w:w="115" w:type="dxa"/>
              <w:bottom w:w="115" w:type="dxa"/>
              <w:right w:w="115" w:type="dxa"/>
            </w:tcMar>
          </w:tcPr>
          <w:p w14:paraId="07498C0A" w14:textId="77777777" w:rsidR="000F34D8" w:rsidRDefault="000F34D8" w:rsidP="004C51C4">
            <w:pPr>
              <w:rPr>
                <w:rFonts w:cs="Arial"/>
              </w:rPr>
            </w:pPr>
            <w:r>
              <w:rPr>
                <w:rFonts w:cs="Arial"/>
              </w:rPr>
              <w:t xml:space="preserve">Respond to the following prompts in the Professional Development discussion forum by Wednesday: </w:t>
            </w:r>
          </w:p>
          <w:p w14:paraId="0495CEF5" w14:textId="77777777" w:rsidR="000F34D8" w:rsidRDefault="000F34D8" w:rsidP="000F34D8">
            <w:pPr>
              <w:pStyle w:val="AssignmentsLevel2"/>
              <w:ind w:left="360"/>
            </w:pPr>
            <w:r>
              <w:t xml:space="preserve">Consider the impact of the Internet on professional development today and in the future. </w:t>
            </w:r>
          </w:p>
          <w:p w14:paraId="02315131" w14:textId="77777777" w:rsidR="000F34D8" w:rsidRDefault="000F34D8" w:rsidP="004C51C4">
            <w:pPr>
              <w:pStyle w:val="AssignmentsLevel1"/>
            </w:pPr>
          </w:p>
          <w:p w14:paraId="39048384" w14:textId="77777777" w:rsidR="000F34D8" w:rsidRDefault="000F34D8" w:rsidP="000F34D8">
            <w:pPr>
              <w:pStyle w:val="AssignmentsLevel3"/>
              <w:tabs>
                <w:tab w:val="num" w:pos="360"/>
              </w:tabs>
              <w:ind w:left="720"/>
            </w:pPr>
            <w:r w:rsidRPr="00D42760">
              <w:t>Will study groups meet online?</w:t>
            </w:r>
            <w:r>
              <w:t xml:space="preserve"> </w:t>
            </w:r>
            <w:r w:rsidRPr="00D42760">
              <w:t>Will conferences be conducted online or virtually?</w:t>
            </w:r>
            <w:r>
              <w:t xml:space="preserve"> </w:t>
            </w:r>
          </w:p>
          <w:p w14:paraId="7D363A11" w14:textId="77777777" w:rsidR="000F34D8" w:rsidRDefault="000F34D8" w:rsidP="000F34D8">
            <w:pPr>
              <w:pStyle w:val="AssignmentsLevel3"/>
              <w:tabs>
                <w:tab w:val="num" w:pos="360"/>
              </w:tabs>
              <w:ind w:left="720"/>
            </w:pPr>
            <w:r w:rsidRPr="00D42760">
              <w:t>How are online classes different than classes that meet in a traditional setting?</w:t>
            </w:r>
            <w:r>
              <w:t xml:space="preserve"> </w:t>
            </w:r>
          </w:p>
          <w:p w14:paraId="245E8A39" w14:textId="77777777" w:rsidR="000F34D8" w:rsidRPr="00D42760" w:rsidRDefault="000F34D8" w:rsidP="000F34D8">
            <w:pPr>
              <w:pStyle w:val="AssignmentsLevel3"/>
              <w:tabs>
                <w:tab w:val="num" w:pos="360"/>
              </w:tabs>
              <w:ind w:left="720"/>
            </w:pPr>
            <w:r>
              <w:t>How is this program</w:t>
            </w:r>
            <w:r w:rsidRPr="00D42760">
              <w:t xml:space="preserve"> a different learning environment than what </w:t>
            </w:r>
            <w:r>
              <w:t xml:space="preserve">you've experienced in the past? </w:t>
            </w:r>
          </w:p>
          <w:p w14:paraId="59E983D9" w14:textId="77777777" w:rsidR="000F34D8" w:rsidRPr="00D42760" w:rsidRDefault="000F34D8" w:rsidP="004C51C4">
            <w:pPr>
              <w:rPr>
                <w:rFonts w:cs="Arial"/>
              </w:rPr>
            </w:pPr>
          </w:p>
          <w:p w14:paraId="6E73FF2F" w14:textId="77777777" w:rsidR="000F34D8" w:rsidRDefault="000F34D8" w:rsidP="000F34D8">
            <w:pPr>
              <w:pStyle w:val="AssignmentsLevel2"/>
              <w:ind w:left="360"/>
            </w:pPr>
            <w:r w:rsidRPr="00D42760">
              <w:t>How does the Internet affect your personal learning?</w:t>
            </w:r>
          </w:p>
          <w:p w14:paraId="7311A8BB" w14:textId="77777777" w:rsidR="000F34D8" w:rsidRDefault="000F34D8" w:rsidP="004C51C4">
            <w:pPr>
              <w:pStyle w:val="AssignmentsLevel1"/>
            </w:pPr>
          </w:p>
          <w:p w14:paraId="0782F51D" w14:textId="77777777" w:rsidR="000F34D8" w:rsidRDefault="000F34D8" w:rsidP="000F34D8">
            <w:pPr>
              <w:pStyle w:val="AssignmentsLevel3"/>
              <w:tabs>
                <w:tab w:val="num" w:pos="360"/>
              </w:tabs>
              <w:ind w:left="720"/>
            </w:pPr>
            <w:r w:rsidRPr="00D42760">
              <w:t xml:space="preserve">Do you look online if you have questions </w:t>
            </w:r>
            <w:r>
              <w:t>about your teaching?</w:t>
            </w:r>
            <w:r w:rsidRPr="00D42760">
              <w:t xml:space="preserve"> </w:t>
            </w:r>
            <w:r>
              <w:t>D</w:t>
            </w:r>
            <w:r w:rsidRPr="00D42760">
              <w:t>o you converse with peers</w:t>
            </w:r>
            <w:r>
              <w:t>?</w:t>
            </w:r>
            <w:r w:rsidRPr="00D42760">
              <w:t xml:space="preserve"> </w:t>
            </w:r>
            <w:r>
              <w:t>D</w:t>
            </w:r>
            <w:r w:rsidRPr="00D42760">
              <w:t>o you look through a book to find your answers?</w:t>
            </w:r>
            <w:r>
              <w:t xml:space="preserve"> </w:t>
            </w:r>
          </w:p>
          <w:p w14:paraId="460211A8" w14:textId="77777777" w:rsidR="000F34D8" w:rsidRDefault="000F34D8" w:rsidP="000F34D8">
            <w:pPr>
              <w:pStyle w:val="AssignmentsLevel3"/>
              <w:tabs>
                <w:tab w:val="num" w:pos="360"/>
              </w:tabs>
              <w:ind w:left="720"/>
            </w:pPr>
            <w:r w:rsidRPr="00D42760">
              <w:t>What are the benefits of having professional development resources on the Internet?</w:t>
            </w:r>
            <w:r>
              <w:t xml:space="preserve"> </w:t>
            </w:r>
            <w:r w:rsidRPr="00D42760">
              <w:t>What are the challenges?</w:t>
            </w:r>
          </w:p>
          <w:p w14:paraId="586C35BE" w14:textId="77777777" w:rsidR="000F34D8" w:rsidRDefault="000F34D8" w:rsidP="004C51C4">
            <w:pPr>
              <w:pStyle w:val="AssignmentsLevel1"/>
            </w:pPr>
          </w:p>
          <w:p w14:paraId="4A56A073" w14:textId="77777777" w:rsidR="000F34D8" w:rsidRPr="00AC56E0" w:rsidRDefault="000F34D8" w:rsidP="004C51C4">
            <w:pPr>
              <w:pStyle w:val="AssignmentsLevel1"/>
            </w:pPr>
            <w:r w:rsidRPr="00303373">
              <w:rPr>
                <w:b/>
              </w:rPr>
              <w:t>Reply</w:t>
            </w:r>
            <w:r w:rsidRPr="00303373">
              <w:t xml:space="preserve"> to </w:t>
            </w:r>
            <w:r>
              <w:t>one</w:t>
            </w:r>
            <w:r w:rsidRPr="008423A0">
              <w:t xml:space="preserve"> classmate’s post</w:t>
            </w:r>
            <w:r>
              <w:t xml:space="preserve">, applying the </w:t>
            </w:r>
            <w:hyperlink r:id="rId74" w:history="1">
              <w:r w:rsidRPr="008423A0">
                <w:rPr>
                  <w:rStyle w:val="Hyperlink"/>
                </w:rPr>
                <w:t>RISE Model for Meaningful Feedback</w:t>
              </w:r>
            </w:hyperlink>
            <w:r>
              <w:t xml:space="preserve">, </w:t>
            </w:r>
            <w:r w:rsidRPr="00303373">
              <w:t>by Sunday.</w:t>
            </w:r>
            <w:r>
              <w:t xml:space="preserve"> If possible, r</w:t>
            </w:r>
            <w:r w:rsidRPr="008423A0">
              <w:t xml:space="preserve">espond to </w:t>
            </w:r>
            <w:r>
              <w:t xml:space="preserve">a post that has not yet received </w:t>
            </w:r>
            <w:r w:rsidRPr="008423A0">
              <w:t>feedback from a classmate</w:t>
            </w:r>
            <w:r>
              <w:t>.</w:t>
            </w:r>
          </w:p>
        </w:tc>
      </w:tr>
    </w:tbl>
    <w:p w14:paraId="3AFBFC04" w14:textId="77777777" w:rsidR="000F34D8" w:rsidRDefault="000F34D8">
      <w:pPr>
        <w:rPr>
          <w:rFonts w:asciiTheme="majorHAnsi" w:eastAsiaTheme="majorEastAsia" w:hAnsiTheme="majorHAnsi" w:cstheme="majorBidi"/>
          <w:color w:val="2F5496" w:themeColor="accent1" w:themeShade="BF"/>
          <w:sz w:val="26"/>
          <w:szCs w:val="26"/>
        </w:rPr>
      </w:pPr>
      <w:r>
        <w:br w:type="page"/>
      </w:r>
    </w:p>
    <w:p w14:paraId="7F5B4815" w14:textId="77777777" w:rsidR="00424164" w:rsidRDefault="00424164" w:rsidP="00424164">
      <w:pPr>
        <w:pStyle w:val="Heading2"/>
      </w:pPr>
      <w:bookmarkStart w:id="95" w:name="_Toc529707841"/>
      <w:bookmarkStart w:id="96" w:name="_Toc530234815"/>
      <w:bookmarkStart w:id="97" w:name="_Toc530337131"/>
      <w:bookmarkStart w:id="98" w:name="_Toc530729614"/>
      <w:r>
        <w:lastRenderedPageBreak/>
        <w:t>Course:  Secondary Education Methods</w:t>
      </w:r>
      <w:bookmarkEnd w:id="95"/>
      <w:bookmarkEnd w:id="96"/>
      <w:bookmarkEnd w:id="97"/>
      <w:bookmarkEnd w:id="98"/>
    </w:p>
    <w:p w14:paraId="6BE94AE8" w14:textId="77777777" w:rsidR="00424164" w:rsidRDefault="00424164" w:rsidP="00424164"/>
    <w:p w14:paraId="6FEB9B18" w14:textId="77777777" w:rsidR="00424164" w:rsidRDefault="00424164" w:rsidP="00424164">
      <w:pPr>
        <w:pStyle w:val="Heading3"/>
      </w:pPr>
      <w:bookmarkStart w:id="99" w:name="_Toc530226981"/>
      <w:bookmarkStart w:id="100" w:name="_Toc530337132"/>
      <w:bookmarkStart w:id="101" w:name="_Toc530729615"/>
      <w:r>
        <w:t>Course Learning Outcomes</w:t>
      </w:r>
      <w:bookmarkEnd w:id="99"/>
      <w:bookmarkEnd w:id="100"/>
      <w:bookmarkEnd w:id="101"/>
    </w:p>
    <w:tbl>
      <w:tblPr>
        <w:tblStyle w:val="TableGrid"/>
        <w:tblW w:w="5000" w:type="pct"/>
        <w:tblLook w:val="04A0" w:firstRow="1" w:lastRow="0" w:firstColumn="1" w:lastColumn="0" w:noHBand="0" w:noVBand="1"/>
      </w:tblPr>
      <w:tblGrid>
        <w:gridCol w:w="12950"/>
      </w:tblGrid>
      <w:tr w:rsidR="00424164" w:rsidRPr="003E405E" w14:paraId="587BD0CC" w14:textId="77777777" w:rsidTr="004C51C4">
        <w:tc>
          <w:tcPr>
            <w:tcW w:w="3143" w:type="pct"/>
            <w:shd w:val="clear" w:color="auto" w:fill="A6A6A6" w:themeFill="background1" w:themeFillShade="A6"/>
            <w:vAlign w:val="center"/>
          </w:tcPr>
          <w:p w14:paraId="3CA9C874" w14:textId="77777777" w:rsidR="00424164" w:rsidRPr="003E405E" w:rsidRDefault="00424164" w:rsidP="004C51C4">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424164" w:rsidRPr="003E405E" w14:paraId="7F45F7EF" w14:textId="77777777" w:rsidTr="004C51C4">
        <w:tc>
          <w:tcPr>
            <w:tcW w:w="3143" w:type="pct"/>
          </w:tcPr>
          <w:p w14:paraId="210606F7" w14:textId="77777777" w:rsidR="00424164" w:rsidRPr="003E405E" w:rsidRDefault="00424164" w:rsidP="004C51C4">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424164" w:rsidRPr="003E405E" w14:paraId="1A3C0D28" w14:textId="77777777" w:rsidTr="004C51C4">
        <w:tc>
          <w:tcPr>
            <w:tcW w:w="3143" w:type="pct"/>
          </w:tcPr>
          <w:p w14:paraId="3A459398" w14:textId="77777777" w:rsidR="00424164" w:rsidRPr="003E405E" w:rsidRDefault="00424164" w:rsidP="004C51C4">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424164" w:rsidRPr="003E405E" w14:paraId="59CF1437" w14:textId="77777777" w:rsidTr="004C51C4">
        <w:tc>
          <w:tcPr>
            <w:tcW w:w="3143" w:type="pct"/>
          </w:tcPr>
          <w:p w14:paraId="0CD17055" w14:textId="77777777" w:rsidR="00424164" w:rsidRPr="003E405E" w:rsidRDefault="00424164" w:rsidP="004C51C4">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r>
              <w:rPr>
                <w:rFonts w:cs="Arial"/>
                <w:sz w:val="20"/>
                <w:szCs w:val="20"/>
              </w:rPr>
              <w:t xml:space="preserve">inTASC and Arizona State </w:t>
            </w:r>
            <w:r w:rsidRPr="003E405E">
              <w:rPr>
                <w:rFonts w:cs="Arial"/>
                <w:sz w:val="20"/>
                <w:szCs w:val="20"/>
              </w:rPr>
              <w:t>standards in a chosen subject area to design of a unit of student instruction and assessment.</w:t>
            </w:r>
          </w:p>
        </w:tc>
      </w:tr>
      <w:tr w:rsidR="00424164" w:rsidRPr="003E405E" w14:paraId="66AE2109" w14:textId="77777777" w:rsidTr="004C51C4">
        <w:tc>
          <w:tcPr>
            <w:tcW w:w="3143" w:type="pct"/>
          </w:tcPr>
          <w:p w14:paraId="784769AE" w14:textId="77777777" w:rsidR="00424164" w:rsidRPr="003E405E" w:rsidRDefault="00424164" w:rsidP="004C51C4">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4136349B" w14:textId="77777777" w:rsidR="00424164" w:rsidRPr="00CB5665" w:rsidRDefault="00424164" w:rsidP="00424164"/>
    <w:p w14:paraId="578CEC15" w14:textId="77777777" w:rsidR="00424164" w:rsidRPr="005E6CEC" w:rsidRDefault="00424164" w:rsidP="00424164">
      <w:pPr>
        <w:pStyle w:val="Heading3"/>
      </w:pPr>
      <w:bookmarkStart w:id="102" w:name="_Toc530226982"/>
      <w:bookmarkStart w:id="103" w:name="_Toc530337133"/>
      <w:bookmarkStart w:id="104" w:name="_Toc530729616"/>
      <w:r w:rsidRPr="005E6CEC">
        <w:t>Course Structure</w:t>
      </w:r>
      <w:bookmarkEnd w:id="102"/>
      <w:bookmarkEnd w:id="103"/>
      <w:bookmarkEnd w:id="104"/>
    </w:p>
    <w:p w14:paraId="5449D04C" w14:textId="77777777" w:rsidR="00424164" w:rsidRDefault="00424164" w:rsidP="00424164"/>
    <w:sdt>
      <w:sdtPr>
        <w:rPr>
          <w:rFonts w:eastAsia="Times New Roman" w:cs="Arial"/>
          <w:b/>
          <w:i/>
          <w:iCs/>
          <w:noProof/>
          <w:szCs w:val="20"/>
        </w:rPr>
        <w:id w:val="-214658495"/>
        <w:docPartObj>
          <w:docPartGallery w:val="Table of Contents"/>
          <w:docPartUnique/>
        </w:docPartObj>
      </w:sdtPr>
      <w:sdtEndPr>
        <w:rPr>
          <w:i w:val="0"/>
        </w:rPr>
      </w:sdtEndPr>
      <w:sdtContent>
        <w:p w14:paraId="2EC8D850" w14:textId="77777777" w:rsidR="00424164" w:rsidRPr="00AC56E0" w:rsidRDefault="00424164" w:rsidP="00424164">
          <w:pPr>
            <w:spacing w:line="276" w:lineRule="auto"/>
            <w:rPr>
              <w:rFonts w:cs="Arial"/>
              <w:b/>
              <w:color w:val="005391"/>
            </w:rPr>
          </w:pPr>
          <w:r w:rsidRPr="00AC56E0">
            <w:rPr>
              <w:rFonts w:cs="Arial"/>
              <w:b/>
              <w:color w:val="005391"/>
            </w:rPr>
            <w:t>Course Overview</w:t>
          </w:r>
        </w:p>
        <w:p w14:paraId="6A1F53B2"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4EDABD50"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Pr="0079398A">
              <w:rPr>
                <w:rStyle w:val="Hyperlink"/>
                <w:noProof/>
              </w:rPr>
              <w:t>Week 2: Secondary Students</w:t>
            </w:r>
            <w:r>
              <w:rPr>
                <w:noProof/>
                <w:webHidden/>
              </w:rPr>
              <w:tab/>
            </w:r>
            <w:r>
              <w:rPr>
                <w:noProof/>
                <w:webHidden/>
              </w:rPr>
              <w:fldChar w:fldCharType="begin"/>
            </w:r>
            <w:r>
              <w:rPr>
                <w:noProof/>
                <w:webHidden/>
              </w:rPr>
              <w:instrText xml:space="preserve"> PAGEREF _Toc454545920 \h </w:instrText>
            </w:r>
            <w:r>
              <w:rPr>
                <w:noProof/>
                <w:webHidden/>
              </w:rPr>
            </w:r>
            <w:r>
              <w:rPr>
                <w:noProof/>
                <w:webHidden/>
              </w:rPr>
              <w:fldChar w:fldCharType="separate"/>
            </w:r>
            <w:r>
              <w:rPr>
                <w:noProof/>
                <w:webHidden/>
              </w:rPr>
              <w:t>19</w:t>
            </w:r>
            <w:r>
              <w:rPr>
                <w:noProof/>
                <w:webHidden/>
              </w:rPr>
              <w:fldChar w:fldCharType="end"/>
            </w:r>
          </w:hyperlink>
        </w:p>
        <w:p w14:paraId="389D8440"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Pr="0079398A">
              <w:rPr>
                <w:rStyle w:val="Hyperlink"/>
                <w:noProof/>
              </w:rPr>
              <w:t>Week 3: Designing Curriculum</w:t>
            </w:r>
            <w:r>
              <w:rPr>
                <w:noProof/>
                <w:webHidden/>
              </w:rPr>
              <w:tab/>
            </w:r>
            <w:r>
              <w:rPr>
                <w:noProof/>
                <w:webHidden/>
              </w:rPr>
              <w:fldChar w:fldCharType="begin"/>
            </w:r>
            <w:r>
              <w:rPr>
                <w:noProof/>
                <w:webHidden/>
              </w:rPr>
              <w:instrText xml:space="preserve"> PAGEREF _Toc454545921 \h </w:instrText>
            </w:r>
            <w:r>
              <w:rPr>
                <w:noProof/>
                <w:webHidden/>
              </w:rPr>
            </w:r>
            <w:r>
              <w:rPr>
                <w:noProof/>
                <w:webHidden/>
              </w:rPr>
              <w:fldChar w:fldCharType="separate"/>
            </w:r>
            <w:r>
              <w:rPr>
                <w:noProof/>
                <w:webHidden/>
              </w:rPr>
              <w:t>22</w:t>
            </w:r>
            <w:r>
              <w:rPr>
                <w:noProof/>
                <w:webHidden/>
              </w:rPr>
              <w:fldChar w:fldCharType="end"/>
            </w:r>
          </w:hyperlink>
        </w:p>
        <w:p w14:paraId="0DE74B18"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Pr="0079398A">
              <w:rPr>
                <w:rStyle w:val="Hyperlink"/>
                <w:noProof/>
              </w:rPr>
              <w:t>Week 4: Designing Assessment</w:t>
            </w:r>
            <w:r>
              <w:rPr>
                <w:noProof/>
                <w:webHidden/>
              </w:rPr>
              <w:tab/>
            </w:r>
            <w:r>
              <w:rPr>
                <w:noProof/>
                <w:webHidden/>
              </w:rPr>
              <w:fldChar w:fldCharType="begin"/>
            </w:r>
            <w:r>
              <w:rPr>
                <w:noProof/>
                <w:webHidden/>
              </w:rPr>
              <w:instrText xml:space="preserve"> PAGEREF _Toc454545922 \h </w:instrText>
            </w:r>
            <w:r>
              <w:rPr>
                <w:noProof/>
                <w:webHidden/>
              </w:rPr>
            </w:r>
            <w:r>
              <w:rPr>
                <w:noProof/>
                <w:webHidden/>
              </w:rPr>
              <w:fldChar w:fldCharType="separate"/>
            </w:r>
            <w:r>
              <w:rPr>
                <w:noProof/>
                <w:webHidden/>
              </w:rPr>
              <w:t>25</w:t>
            </w:r>
            <w:r>
              <w:rPr>
                <w:noProof/>
                <w:webHidden/>
              </w:rPr>
              <w:fldChar w:fldCharType="end"/>
            </w:r>
          </w:hyperlink>
        </w:p>
        <w:p w14:paraId="7D3881E6"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Pr="0079398A">
              <w:rPr>
                <w:rStyle w:val="Hyperlink"/>
                <w:noProof/>
              </w:rPr>
              <w:t>Week 5: Differentiated Instruction &amp; Direct Instruction</w:t>
            </w:r>
            <w:r>
              <w:rPr>
                <w:noProof/>
                <w:webHidden/>
              </w:rPr>
              <w:tab/>
            </w:r>
            <w:r>
              <w:rPr>
                <w:noProof/>
                <w:webHidden/>
              </w:rPr>
              <w:fldChar w:fldCharType="begin"/>
            </w:r>
            <w:r>
              <w:rPr>
                <w:noProof/>
                <w:webHidden/>
              </w:rPr>
              <w:instrText xml:space="preserve"> PAGEREF _Toc454545923 \h </w:instrText>
            </w:r>
            <w:r>
              <w:rPr>
                <w:noProof/>
                <w:webHidden/>
              </w:rPr>
            </w:r>
            <w:r>
              <w:rPr>
                <w:noProof/>
                <w:webHidden/>
              </w:rPr>
              <w:fldChar w:fldCharType="separate"/>
            </w:r>
            <w:r>
              <w:rPr>
                <w:noProof/>
                <w:webHidden/>
              </w:rPr>
              <w:t>27</w:t>
            </w:r>
            <w:r>
              <w:rPr>
                <w:noProof/>
                <w:webHidden/>
              </w:rPr>
              <w:fldChar w:fldCharType="end"/>
            </w:r>
          </w:hyperlink>
        </w:p>
        <w:p w14:paraId="7BDC5EDE"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Pr="0079398A">
              <w:rPr>
                <w:rStyle w:val="Hyperlink"/>
                <w:noProof/>
              </w:rPr>
              <w:t>Week 6: Learning by Doing</w:t>
            </w:r>
            <w:r>
              <w:rPr>
                <w:noProof/>
                <w:webHidden/>
              </w:rPr>
              <w:tab/>
            </w:r>
            <w:r>
              <w:rPr>
                <w:noProof/>
                <w:webHidden/>
              </w:rPr>
              <w:fldChar w:fldCharType="begin"/>
            </w:r>
            <w:r>
              <w:rPr>
                <w:noProof/>
                <w:webHidden/>
              </w:rPr>
              <w:instrText xml:space="preserve"> PAGEREF _Toc454545924 \h </w:instrText>
            </w:r>
            <w:r>
              <w:rPr>
                <w:noProof/>
                <w:webHidden/>
              </w:rPr>
            </w:r>
            <w:r>
              <w:rPr>
                <w:noProof/>
                <w:webHidden/>
              </w:rPr>
              <w:fldChar w:fldCharType="separate"/>
            </w:r>
            <w:r>
              <w:rPr>
                <w:noProof/>
                <w:webHidden/>
              </w:rPr>
              <w:t>29</w:t>
            </w:r>
            <w:r>
              <w:rPr>
                <w:noProof/>
                <w:webHidden/>
              </w:rPr>
              <w:fldChar w:fldCharType="end"/>
            </w:r>
          </w:hyperlink>
        </w:p>
        <w:p w14:paraId="503076D7"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Pr="0079398A">
              <w:rPr>
                <w:rStyle w:val="Hyperlink"/>
                <w:noProof/>
              </w:rPr>
              <w:t>Week 7: Classroom Management &amp; Discipline</w:t>
            </w:r>
            <w:r>
              <w:rPr>
                <w:noProof/>
                <w:webHidden/>
              </w:rPr>
              <w:tab/>
            </w:r>
            <w:r>
              <w:rPr>
                <w:noProof/>
                <w:webHidden/>
              </w:rPr>
              <w:fldChar w:fldCharType="begin"/>
            </w:r>
            <w:r>
              <w:rPr>
                <w:noProof/>
                <w:webHidden/>
              </w:rPr>
              <w:instrText xml:space="preserve"> PAGEREF _Toc454545925 \h </w:instrText>
            </w:r>
            <w:r>
              <w:rPr>
                <w:noProof/>
                <w:webHidden/>
              </w:rPr>
            </w:r>
            <w:r>
              <w:rPr>
                <w:noProof/>
                <w:webHidden/>
              </w:rPr>
              <w:fldChar w:fldCharType="separate"/>
            </w:r>
            <w:r>
              <w:rPr>
                <w:noProof/>
                <w:webHidden/>
              </w:rPr>
              <w:t>31</w:t>
            </w:r>
            <w:r>
              <w:rPr>
                <w:noProof/>
                <w:webHidden/>
              </w:rPr>
              <w:fldChar w:fldCharType="end"/>
            </w:r>
          </w:hyperlink>
        </w:p>
        <w:p w14:paraId="6E4BEA3F" w14:textId="77777777" w:rsidR="00424164" w:rsidRDefault="00424164" w:rsidP="00424164">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Pr="0079398A">
              <w:rPr>
                <w:rStyle w:val="Hyperlink"/>
                <w:noProof/>
              </w:rPr>
              <w:t>Week 8: Every Teacher Teaches Reading</w:t>
            </w:r>
            <w:r>
              <w:rPr>
                <w:noProof/>
                <w:webHidden/>
              </w:rPr>
              <w:tab/>
            </w:r>
            <w:r>
              <w:rPr>
                <w:noProof/>
                <w:webHidden/>
              </w:rPr>
              <w:fldChar w:fldCharType="begin"/>
            </w:r>
            <w:r>
              <w:rPr>
                <w:noProof/>
                <w:webHidden/>
              </w:rPr>
              <w:instrText xml:space="preserve"> PAGEREF _Toc454545926 \h </w:instrText>
            </w:r>
            <w:r>
              <w:rPr>
                <w:noProof/>
                <w:webHidden/>
              </w:rPr>
            </w:r>
            <w:r>
              <w:rPr>
                <w:noProof/>
                <w:webHidden/>
              </w:rPr>
              <w:fldChar w:fldCharType="separate"/>
            </w:r>
            <w:r>
              <w:rPr>
                <w:noProof/>
                <w:webHidden/>
              </w:rPr>
              <w:t>34</w:t>
            </w:r>
            <w:r>
              <w:rPr>
                <w:noProof/>
                <w:webHidden/>
              </w:rPr>
              <w:fldChar w:fldCharType="end"/>
            </w:r>
          </w:hyperlink>
        </w:p>
        <w:p w14:paraId="71667269" w14:textId="77777777" w:rsidR="00424164" w:rsidRDefault="00424164" w:rsidP="00424164">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2402C58" w14:textId="77777777" w:rsidR="00424164" w:rsidRPr="00AC56E0" w:rsidRDefault="00424164" w:rsidP="00424164">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424164" w:rsidRPr="00AC56E0" w14:paraId="122EE4A8" w14:textId="77777777" w:rsidTr="004C51C4">
        <w:tc>
          <w:tcPr>
            <w:tcW w:w="265" w:type="dxa"/>
            <w:tcBorders>
              <w:top w:val="single" w:sz="4" w:space="0" w:color="auto"/>
              <w:bottom w:val="single" w:sz="4" w:space="0" w:color="auto"/>
            </w:tcBorders>
            <w:shd w:val="clear" w:color="auto" w:fill="005391"/>
            <w:vAlign w:val="center"/>
          </w:tcPr>
          <w:p w14:paraId="72F1EBBB" w14:textId="77777777" w:rsidR="00424164" w:rsidRPr="00AC56E0" w:rsidRDefault="00424164" w:rsidP="004C51C4">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5ED54E1" w14:textId="77777777" w:rsidR="00424164" w:rsidRPr="00AC56E0" w:rsidRDefault="00424164" w:rsidP="004C51C4">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CDE1487" w14:textId="77777777" w:rsidR="00424164" w:rsidRPr="00AC56E0" w:rsidRDefault="00424164" w:rsidP="004C51C4">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2EC66240" w14:textId="77777777" w:rsidR="00424164" w:rsidRPr="00AC56E0" w:rsidRDefault="00424164" w:rsidP="004C51C4">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0BB3F79C" w14:textId="77777777" w:rsidR="00424164" w:rsidRPr="00AC56E0" w:rsidRDefault="00424164" w:rsidP="004C51C4">
            <w:pPr>
              <w:jc w:val="center"/>
              <w:rPr>
                <w:b/>
                <w:color w:val="FFFFFF" w:themeColor="background1"/>
                <w:sz w:val="22"/>
                <w:szCs w:val="22"/>
              </w:rPr>
            </w:pPr>
            <w:r w:rsidRPr="00AC56E0">
              <w:rPr>
                <w:b/>
                <w:color w:val="FFFFFF" w:themeColor="background1"/>
                <w:sz w:val="22"/>
                <w:szCs w:val="22"/>
              </w:rPr>
              <w:t>Point Value</w:t>
            </w:r>
          </w:p>
        </w:tc>
      </w:tr>
      <w:tr w:rsidR="00424164" w:rsidRPr="00AC56E0" w14:paraId="2F4AA57C" w14:textId="77777777" w:rsidTr="004C51C4">
        <w:tc>
          <w:tcPr>
            <w:tcW w:w="7910" w:type="dxa"/>
            <w:gridSpan w:val="2"/>
            <w:tcBorders>
              <w:top w:val="single" w:sz="4" w:space="0" w:color="auto"/>
            </w:tcBorders>
            <w:shd w:val="clear" w:color="auto" w:fill="BFBFBF"/>
            <w:vAlign w:val="center"/>
          </w:tcPr>
          <w:p w14:paraId="2C06B15D" w14:textId="77777777" w:rsidR="00424164" w:rsidRPr="00AC56E0" w:rsidRDefault="00424164" w:rsidP="004C51C4">
            <w:r w:rsidRPr="00AC56E0">
              <w:rPr>
                <w:b/>
              </w:rPr>
              <w:t>Week 1</w:t>
            </w:r>
          </w:p>
        </w:tc>
        <w:tc>
          <w:tcPr>
            <w:tcW w:w="995" w:type="dxa"/>
            <w:tcBorders>
              <w:top w:val="single" w:sz="4" w:space="0" w:color="auto"/>
            </w:tcBorders>
            <w:shd w:val="clear" w:color="auto" w:fill="BFBFBF"/>
          </w:tcPr>
          <w:p w14:paraId="17CEF655" w14:textId="77777777" w:rsidR="00424164" w:rsidRPr="00AC56E0" w:rsidRDefault="00424164" w:rsidP="004C51C4"/>
        </w:tc>
        <w:tc>
          <w:tcPr>
            <w:tcW w:w="2792" w:type="dxa"/>
            <w:tcBorders>
              <w:top w:val="single" w:sz="4" w:space="0" w:color="auto"/>
            </w:tcBorders>
            <w:shd w:val="clear" w:color="auto" w:fill="BFBFBF"/>
          </w:tcPr>
          <w:p w14:paraId="79CCE188" w14:textId="77777777" w:rsidR="00424164" w:rsidRPr="00AC56E0" w:rsidRDefault="00424164" w:rsidP="004C51C4"/>
        </w:tc>
        <w:tc>
          <w:tcPr>
            <w:tcW w:w="1703" w:type="dxa"/>
            <w:tcBorders>
              <w:top w:val="single" w:sz="4" w:space="0" w:color="auto"/>
            </w:tcBorders>
            <w:shd w:val="clear" w:color="auto" w:fill="BFBFBF"/>
            <w:vAlign w:val="center"/>
          </w:tcPr>
          <w:p w14:paraId="43F529A0" w14:textId="77777777" w:rsidR="00424164" w:rsidRPr="00AC56E0" w:rsidRDefault="00424164" w:rsidP="004C51C4"/>
        </w:tc>
      </w:tr>
      <w:tr w:rsidR="00424164" w:rsidRPr="00AC56E0" w14:paraId="6BA7A035" w14:textId="77777777" w:rsidTr="004C51C4">
        <w:tc>
          <w:tcPr>
            <w:tcW w:w="265" w:type="dxa"/>
            <w:vAlign w:val="center"/>
          </w:tcPr>
          <w:p w14:paraId="5DBB4F07" w14:textId="77777777" w:rsidR="00424164" w:rsidRPr="00AC56E0" w:rsidRDefault="00424164" w:rsidP="004C51C4">
            <w:pPr>
              <w:rPr>
                <w:b/>
              </w:rPr>
            </w:pPr>
          </w:p>
        </w:tc>
        <w:tc>
          <w:tcPr>
            <w:tcW w:w="7645" w:type="dxa"/>
          </w:tcPr>
          <w:p w14:paraId="75D3963B" w14:textId="77777777" w:rsidR="00424164" w:rsidRPr="00A43401" w:rsidRDefault="00424164" w:rsidP="004C51C4">
            <w:r>
              <w:t xml:space="preserve">Discussion: </w:t>
            </w:r>
            <w:r w:rsidRPr="00C10E57">
              <w:t>Secondary Schools and Teachers</w:t>
            </w:r>
          </w:p>
        </w:tc>
        <w:tc>
          <w:tcPr>
            <w:tcW w:w="995" w:type="dxa"/>
          </w:tcPr>
          <w:p w14:paraId="51375BB4" w14:textId="77777777" w:rsidR="00424164" w:rsidRPr="00AC56E0" w:rsidRDefault="00424164" w:rsidP="004C51C4"/>
        </w:tc>
        <w:tc>
          <w:tcPr>
            <w:tcW w:w="2792" w:type="dxa"/>
          </w:tcPr>
          <w:p w14:paraId="53C5F569" w14:textId="77777777" w:rsidR="00424164" w:rsidRPr="00AC56E0" w:rsidRDefault="00424164" w:rsidP="004C51C4">
            <w:r>
              <w:t>Discussion</w:t>
            </w:r>
          </w:p>
        </w:tc>
        <w:tc>
          <w:tcPr>
            <w:tcW w:w="1703" w:type="dxa"/>
          </w:tcPr>
          <w:p w14:paraId="6C64A1FF" w14:textId="77777777" w:rsidR="00424164" w:rsidRPr="00AC56E0" w:rsidRDefault="00424164" w:rsidP="004C51C4">
            <w:r>
              <w:t>5</w:t>
            </w:r>
          </w:p>
        </w:tc>
      </w:tr>
      <w:tr w:rsidR="00424164" w:rsidRPr="00AC56E0" w14:paraId="74160521" w14:textId="77777777" w:rsidTr="004C51C4">
        <w:tc>
          <w:tcPr>
            <w:tcW w:w="7910" w:type="dxa"/>
            <w:gridSpan w:val="2"/>
            <w:shd w:val="clear" w:color="auto" w:fill="BFBFBF"/>
            <w:vAlign w:val="center"/>
          </w:tcPr>
          <w:p w14:paraId="18B9F2BD" w14:textId="77777777" w:rsidR="00424164" w:rsidRPr="00AC56E0" w:rsidRDefault="00424164" w:rsidP="004C51C4">
            <w:r w:rsidRPr="00AC56E0">
              <w:rPr>
                <w:b/>
              </w:rPr>
              <w:t>Week 2</w:t>
            </w:r>
          </w:p>
        </w:tc>
        <w:tc>
          <w:tcPr>
            <w:tcW w:w="995" w:type="dxa"/>
            <w:shd w:val="clear" w:color="auto" w:fill="BFBFBF"/>
          </w:tcPr>
          <w:p w14:paraId="30A1FC47" w14:textId="77777777" w:rsidR="00424164" w:rsidRPr="00AC56E0" w:rsidRDefault="00424164" w:rsidP="004C51C4"/>
        </w:tc>
        <w:tc>
          <w:tcPr>
            <w:tcW w:w="2792" w:type="dxa"/>
            <w:shd w:val="clear" w:color="auto" w:fill="BFBFBF"/>
          </w:tcPr>
          <w:p w14:paraId="5157EB6F" w14:textId="77777777" w:rsidR="00424164" w:rsidRPr="00AC56E0" w:rsidRDefault="00424164" w:rsidP="004C51C4"/>
        </w:tc>
        <w:tc>
          <w:tcPr>
            <w:tcW w:w="1703" w:type="dxa"/>
            <w:shd w:val="clear" w:color="auto" w:fill="BFBFBF"/>
          </w:tcPr>
          <w:p w14:paraId="34EFF1A5" w14:textId="77777777" w:rsidR="00424164" w:rsidRPr="00AC56E0" w:rsidRDefault="00424164" w:rsidP="004C51C4"/>
        </w:tc>
      </w:tr>
      <w:tr w:rsidR="00424164" w:rsidRPr="00AC56E0" w14:paraId="023E9A4E" w14:textId="77777777" w:rsidTr="004C51C4">
        <w:trPr>
          <w:trHeight w:val="80"/>
        </w:trPr>
        <w:tc>
          <w:tcPr>
            <w:tcW w:w="265" w:type="dxa"/>
            <w:vAlign w:val="center"/>
          </w:tcPr>
          <w:p w14:paraId="0BCFBA0E" w14:textId="77777777" w:rsidR="00424164" w:rsidRPr="00AC56E0" w:rsidRDefault="00424164" w:rsidP="004C51C4">
            <w:pPr>
              <w:rPr>
                <w:b/>
              </w:rPr>
            </w:pPr>
          </w:p>
        </w:tc>
        <w:tc>
          <w:tcPr>
            <w:tcW w:w="7645" w:type="dxa"/>
          </w:tcPr>
          <w:p w14:paraId="3B215053" w14:textId="77777777" w:rsidR="00424164" w:rsidRPr="00AC56E0" w:rsidRDefault="00424164" w:rsidP="004C51C4">
            <w:r>
              <w:t>Discussion: Unique Differences</w:t>
            </w:r>
          </w:p>
        </w:tc>
        <w:tc>
          <w:tcPr>
            <w:tcW w:w="995" w:type="dxa"/>
          </w:tcPr>
          <w:p w14:paraId="0813648F" w14:textId="77777777" w:rsidR="00424164" w:rsidRPr="00AC56E0" w:rsidRDefault="00424164" w:rsidP="004C51C4"/>
        </w:tc>
        <w:tc>
          <w:tcPr>
            <w:tcW w:w="2792" w:type="dxa"/>
          </w:tcPr>
          <w:p w14:paraId="6B0584B5" w14:textId="77777777" w:rsidR="00424164" w:rsidRPr="00AC56E0" w:rsidRDefault="00424164" w:rsidP="004C51C4">
            <w:r>
              <w:t>Discussion</w:t>
            </w:r>
          </w:p>
        </w:tc>
        <w:tc>
          <w:tcPr>
            <w:tcW w:w="1703" w:type="dxa"/>
          </w:tcPr>
          <w:p w14:paraId="4DC10DE3" w14:textId="77777777" w:rsidR="00424164" w:rsidRPr="00AC56E0" w:rsidRDefault="00424164" w:rsidP="004C51C4">
            <w:r>
              <w:t>5</w:t>
            </w:r>
          </w:p>
        </w:tc>
      </w:tr>
      <w:tr w:rsidR="00424164" w:rsidRPr="00AC56E0" w14:paraId="206DCD2F" w14:textId="77777777" w:rsidTr="004C51C4">
        <w:tc>
          <w:tcPr>
            <w:tcW w:w="265" w:type="dxa"/>
            <w:vAlign w:val="center"/>
          </w:tcPr>
          <w:p w14:paraId="36B257D6" w14:textId="77777777" w:rsidR="00424164" w:rsidRPr="00AC56E0" w:rsidRDefault="00424164" w:rsidP="004C51C4">
            <w:pPr>
              <w:rPr>
                <w:b/>
              </w:rPr>
            </w:pPr>
          </w:p>
        </w:tc>
        <w:tc>
          <w:tcPr>
            <w:tcW w:w="7645" w:type="dxa"/>
          </w:tcPr>
          <w:p w14:paraId="72E07ABE" w14:textId="77777777" w:rsidR="00424164" w:rsidRPr="00AC56E0" w:rsidRDefault="00424164" w:rsidP="004C51C4">
            <w:r w:rsidRPr="00C10E57">
              <w:t>Course Project–Component 1: Proposal</w:t>
            </w:r>
          </w:p>
        </w:tc>
        <w:tc>
          <w:tcPr>
            <w:tcW w:w="995" w:type="dxa"/>
          </w:tcPr>
          <w:p w14:paraId="28D1BF3D" w14:textId="77777777" w:rsidR="00424164" w:rsidRPr="00AC56E0" w:rsidRDefault="00424164" w:rsidP="004C51C4"/>
        </w:tc>
        <w:tc>
          <w:tcPr>
            <w:tcW w:w="2792" w:type="dxa"/>
          </w:tcPr>
          <w:p w14:paraId="11A25683" w14:textId="77777777" w:rsidR="00424164" w:rsidRPr="00AC56E0" w:rsidRDefault="00424164" w:rsidP="004C51C4">
            <w:r>
              <w:t>Course Project</w:t>
            </w:r>
          </w:p>
        </w:tc>
        <w:tc>
          <w:tcPr>
            <w:tcW w:w="1703" w:type="dxa"/>
          </w:tcPr>
          <w:p w14:paraId="1BDDA0C8" w14:textId="77777777" w:rsidR="00424164" w:rsidRPr="00AC56E0" w:rsidRDefault="00424164" w:rsidP="004C51C4">
            <w:r>
              <w:t>10</w:t>
            </w:r>
          </w:p>
        </w:tc>
      </w:tr>
      <w:tr w:rsidR="00424164" w:rsidRPr="00AC56E0" w14:paraId="5B9E912C" w14:textId="77777777" w:rsidTr="004C51C4">
        <w:tc>
          <w:tcPr>
            <w:tcW w:w="7910" w:type="dxa"/>
            <w:gridSpan w:val="2"/>
            <w:shd w:val="clear" w:color="auto" w:fill="BFBFBF"/>
            <w:vAlign w:val="center"/>
          </w:tcPr>
          <w:p w14:paraId="2F654437" w14:textId="77777777" w:rsidR="00424164" w:rsidRPr="00C10E57" w:rsidRDefault="00424164" w:rsidP="004C51C4">
            <w:pPr>
              <w:rPr>
                <w:b/>
              </w:rPr>
            </w:pPr>
            <w:r w:rsidRPr="00C10E57">
              <w:rPr>
                <w:b/>
              </w:rPr>
              <w:t>Week 3</w:t>
            </w:r>
          </w:p>
        </w:tc>
        <w:tc>
          <w:tcPr>
            <w:tcW w:w="995" w:type="dxa"/>
            <w:shd w:val="clear" w:color="auto" w:fill="BFBFBF"/>
          </w:tcPr>
          <w:p w14:paraId="5AF6B809" w14:textId="77777777" w:rsidR="00424164" w:rsidRPr="00AC56E0" w:rsidRDefault="00424164" w:rsidP="004C51C4"/>
        </w:tc>
        <w:tc>
          <w:tcPr>
            <w:tcW w:w="2792" w:type="dxa"/>
            <w:shd w:val="clear" w:color="auto" w:fill="BFBFBF"/>
          </w:tcPr>
          <w:p w14:paraId="45FF2B1A" w14:textId="77777777" w:rsidR="00424164" w:rsidRPr="00AC56E0" w:rsidRDefault="00424164" w:rsidP="004C51C4"/>
        </w:tc>
        <w:tc>
          <w:tcPr>
            <w:tcW w:w="1703" w:type="dxa"/>
            <w:shd w:val="clear" w:color="auto" w:fill="BFBFBF"/>
          </w:tcPr>
          <w:p w14:paraId="69256B9F" w14:textId="77777777" w:rsidR="00424164" w:rsidRPr="00AC56E0" w:rsidRDefault="00424164" w:rsidP="004C51C4"/>
        </w:tc>
      </w:tr>
      <w:tr w:rsidR="00424164" w:rsidRPr="00AC56E0" w14:paraId="128AC569" w14:textId="77777777" w:rsidTr="004C51C4">
        <w:tc>
          <w:tcPr>
            <w:tcW w:w="265" w:type="dxa"/>
            <w:vAlign w:val="center"/>
          </w:tcPr>
          <w:p w14:paraId="6D3419BA" w14:textId="77777777" w:rsidR="00424164" w:rsidRPr="00AC56E0" w:rsidRDefault="00424164" w:rsidP="004C51C4">
            <w:pPr>
              <w:rPr>
                <w:b/>
              </w:rPr>
            </w:pPr>
          </w:p>
        </w:tc>
        <w:tc>
          <w:tcPr>
            <w:tcW w:w="7645" w:type="dxa"/>
          </w:tcPr>
          <w:p w14:paraId="02CBDF1F" w14:textId="77777777" w:rsidR="00424164" w:rsidRPr="00AC56E0" w:rsidRDefault="00424164" w:rsidP="004C51C4">
            <w:r>
              <w:t>Discussion: Unit Plan Elements</w:t>
            </w:r>
          </w:p>
        </w:tc>
        <w:tc>
          <w:tcPr>
            <w:tcW w:w="995" w:type="dxa"/>
          </w:tcPr>
          <w:p w14:paraId="623B6720" w14:textId="77777777" w:rsidR="00424164" w:rsidRPr="00AC56E0" w:rsidRDefault="00424164" w:rsidP="004C51C4"/>
        </w:tc>
        <w:tc>
          <w:tcPr>
            <w:tcW w:w="2792" w:type="dxa"/>
          </w:tcPr>
          <w:p w14:paraId="1BF01FAE" w14:textId="77777777" w:rsidR="00424164" w:rsidRPr="00AC56E0" w:rsidRDefault="00424164" w:rsidP="004C51C4">
            <w:r>
              <w:t>Discussion</w:t>
            </w:r>
          </w:p>
        </w:tc>
        <w:tc>
          <w:tcPr>
            <w:tcW w:w="1703" w:type="dxa"/>
          </w:tcPr>
          <w:p w14:paraId="65FC13A6" w14:textId="77777777" w:rsidR="00424164" w:rsidRPr="00AC56E0" w:rsidRDefault="00424164" w:rsidP="004C51C4">
            <w:r>
              <w:t>5</w:t>
            </w:r>
          </w:p>
        </w:tc>
      </w:tr>
      <w:tr w:rsidR="00424164" w:rsidRPr="00AC56E0" w14:paraId="090B6FD3" w14:textId="77777777" w:rsidTr="004C51C4">
        <w:tc>
          <w:tcPr>
            <w:tcW w:w="265" w:type="dxa"/>
            <w:vAlign w:val="center"/>
          </w:tcPr>
          <w:p w14:paraId="70C41B84" w14:textId="77777777" w:rsidR="00424164" w:rsidRPr="00AC56E0" w:rsidRDefault="00424164" w:rsidP="004C51C4">
            <w:pPr>
              <w:rPr>
                <w:b/>
              </w:rPr>
            </w:pPr>
          </w:p>
        </w:tc>
        <w:tc>
          <w:tcPr>
            <w:tcW w:w="7645" w:type="dxa"/>
          </w:tcPr>
          <w:p w14:paraId="2E609702" w14:textId="77777777" w:rsidR="00424164" w:rsidRPr="00C10E57" w:rsidRDefault="00424164" w:rsidP="004C51C4">
            <w:r w:rsidRPr="00C10E57">
              <w:t>Course Project Component 2: Standar</w:t>
            </w:r>
            <w:r>
              <w:t>ds A</w:t>
            </w:r>
            <w:r w:rsidRPr="00C10E57">
              <w:t>lignment</w:t>
            </w:r>
          </w:p>
        </w:tc>
        <w:tc>
          <w:tcPr>
            <w:tcW w:w="995" w:type="dxa"/>
          </w:tcPr>
          <w:p w14:paraId="4A8DEB89" w14:textId="77777777" w:rsidR="00424164" w:rsidRPr="00AC56E0" w:rsidRDefault="00424164" w:rsidP="004C51C4"/>
        </w:tc>
        <w:tc>
          <w:tcPr>
            <w:tcW w:w="2792" w:type="dxa"/>
          </w:tcPr>
          <w:p w14:paraId="4191CF5F" w14:textId="77777777" w:rsidR="00424164" w:rsidRDefault="00424164" w:rsidP="004C51C4">
            <w:r>
              <w:t>Course Project</w:t>
            </w:r>
          </w:p>
        </w:tc>
        <w:tc>
          <w:tcPr>
            <w:tcW w:w="1703" w:type="dxa"/>
          </w:tcPr>
          <w:p w14:paraId="11CD38DF" w14:textId="77777777" w:rsidR="00424164" w:rsidRDefault="00424164" w:rsidP="004C51C4">
            <w:r>
              <w:t>5</w:t>
            </w:r>
          </w:p>
        </w:tc>
      </w:tr>
      <w:tr w:rsidR="00424164" w:rsidRPr="00AC56E0" w14:paraId="4265300E" w14:textId="77777777" w:rsidTr="004C51C4">
        <w:tc>
          <w:tcPr>
            <w:tcW w:w="7910" w:type="dxa"/>
            <w:gridSpan w:val="2"/>
            <w:shd w:val="clear" w:color="auto" w:fill="BFBFBF"/>
            <w:vAlign w:val="center"/>
          </w:tcPr>
          <w:p w14:paraId="16CD9698" w14:textId="77777777" w:rsidR="00424164" w:rsidRPr="00AC56E0" w:rsidRDefault="00424164" w:rsidP="004C51C4">
            <w:r w:rsidRPr="00AC56E0">
              <w:rPr>
                <w:b/>
              </w:rPr>
              <w:t>Week 4</w:t>
            </w:r>
          </w:p>
        </w:tc>
        <w:tc>
          <w:tcPr>
            <w:tcW w:w="995" w:type="dxa"/>
            <w:shd w:val="clear" w:color="auto" w:fill="BFBFBF"/>
          </w:tcPr>
          <w:p w14:paraId="68170DBF" w14:textId="77777777" w:rsidR="00424164" w:rsidRPr="00AC56E0" w:rsidRDefault="00424164" w:rsidP="004C51C4"/>
        </w:tc>
        <w:tc>
          <w:tcPr>
            <w:tcW w:w="2792" w:type="dxa"/>
            <w:shd w:val="clear" w:color="auto" w:fill="BFBFBF"/>
          </w:tcPr>
          <w:p w14:paraId="577751FF" w14:textId="77777777" w:rsidR="00424164" w:rsidRPr="00AC56E0" w:rsidRDefault="00424164" w:rsidP="004C51C4"/>
        </w:tc>
        <w:tc>
          <w:tcPr>
            <w:tcW w:w="1703" w:type="dxa"/>
            <w:shd w:val="clear" w:color="auto" w:fill="BFBFBF"/>
          </w:tcPr>
          <w:p w14:paraId="179175E9" w14:textId="77777777" w:rsidR="00424164" w:rsidRPr="00AC56E0" w:rsidRDefault="00424164" w:rsidP="004C51C4"/>
        </w:tc>
      </w:tr>
      <w:tr w:rsidR="00424164" w:rsidRPr="00AC56E0" w14:paraId="5868E52E" w14:textId="77777777" w:rsidTr="004C51C4">
        <w:trPr>
          <w:trHeight w:val="80"/>
        </w:trPr>
        <w:tc>
          <w:tcPr>
            <w:tcW w:w="265" w:type="dxa"/>
            <w:vAlign w:val="center"/>
          </w:tcPr>
          <w:p w14:paraId="3EF15CB5" w14:textId="77777777" w:rsidR="00424164" w:rsidRPr="00AC56E0" w:rsidRDefault="00424164" w:rsidP="004C51C4">
            <w:pPr>
              <w:rPr>
                <w:b/>
              </w:rPr>
            </w:pPr>
          </w:p>
        </w:tc>
        <w:tc>
          <w:tcPr>
            <w:tcW w:w="7645" w:type="dxa"/>
          </w:tcPr>
          <w:p w14:paraId="4C7E5A81" w14:textId="77777777" w:rsidR="00424164" w:rsidRPr="00AC56E0" w:rsidRDefault="00424164" w:rsidP="004C51C4">
            <w:r>
              <w:t>Discussion: Assessment</w:t>
            </w:r>
          </w:p>
        </w:tc>
        <w:tc>
          <w:tcPr>
            <w:tcW w:w="995" w:type="dxa"/>
          </w:tcPr>
          <w:p w14:paraId="2662DD08" w14:textId="77777777" w:rsidR="00424164" w:rsidRPr="00AC56E0" w:rsidRDefault="00424164" w:rsidP="004C51C4"/>
        </w:tc>
        <w:tc>
          <w:tcPr>
            <w:tcW w:w="2792" w:type="dxa"/>
          </w:tcPr>
          <w:p w14:paraId="39C65166" w14:textId="77777777" w:rsidR="00424164" w:rsidRPr="00AC56E0" w:rsidRDefault="00424164" w:rsidP="004C51C4">
            <w:r>
              <w:t>Discussion</w:t>
            </w:r>
          </w:p>
        </w:tc>
        <w:tc>
          <w:tcPr>
            <w:tcW w:w="1703" w:type="dxa"/>
          </w:tcPr>
          <w:p w14:paraId="082D9990" w14:textId="77777777" w:rsidR="00424164" w:rsidRPr="00AC56E0" w:rsidRDefault="00424164" w:rsidP="004C51C4">
            <w:r>
              <w:t>5</w:t>
            </w:r>
          </w:p>
        </w:tc>
      </w:tr>
      <w:tr w:rsidR="00424164" w:rsidRPr="00AC56E0" w14:paraId="077AC946" w14:textId="77777777" w:rsidTr="004C51C4">
        <w:tc>
          <w:tcPr>
            <w:tcW w:w="265" w:type="dxa"/>
            <w:vAlign w:val="center"/>
          </w:tcPr>
          <w:p w14:paraId="4B2CF492" w14:textId="77777777" w:rsidR="00424164" w:rsidRPr="00AC56E0" w:rsidRDefault="00424164" w:rsidP="004C51C4">
            <w:pPr>
              <w:rPr>
                <w:b/>
              </w:rPr>
            </w:pPr>
          </w:p>
        </w:tc>
        <w:tc>
          <w:tcPr>
            <w:tcW w:w="7645" w:type="dxa"/>
          </w:tcPr>
          <w:p w14:paraId="16AF5D3C" w14:textId="77777777" w:rsidR="00424164" w:rsidRPr="00AC56E0" w:rsidRDefault="00424164" w:rsidP="004C51C4">
            <w:r w:rsidRPr="00C10E57">
              <w:t xml:space="preserve">Course Project Component 3: Subject </w:t>
            </w:r>
            <w:r>
              <w:t>Area O</w:t>
            </w:r>
            <w:r w:rsidRPr="00C10E57">
              <w:t>bservation</w:t>
            </w:r>
          </w:p>
        </w:tc>
        <w:tc>
          <w:tcPr>
            <w:tcW w:w="995" w:type="dxa"/>
          </w:tcPr>
          <w:p w14:paraId="60987241" w14:textId="77777777" w:rsidR="00424164" w:rsidRPr="00AC56E0" w:rsidRDefault="00424164" w:rsidP="004C51C4"/>
        </w:tc>
        <w:tc>
          <w:tcPr>
            <w:tcW w:w="2792" w:type="dxa"/>
          </w:tcPr>
          <w:p w14:paraId="53640EF0" w14:textId="77777777" w:rsidR="00424164" w:rsidRPr="00AC56E0" w:rsidRDefault="00424164" w:rsidP="004C51C4">
            <w:r>
              <w:t>Course Project</w:t>
            </w:r>
          </w:p>
        </w:tc>
        <w:tc>
          <w:tcPr>
            <w:tcW w:w="1703" w:type="dxa"/>
          </w:tcPr>
          <w:p w14:paraId="409DF989" w14:textId="77777777" w:rsidR="00424164" w:rsidRPr="00AC56E0" w:rsidRDefault="00424164" w:rsidP="004C51C4">
            <w:r>
              <w:t>5</w:t>
            </w:r>
          </w:p>
        </w:tc>
      </w:tr>
      <w:tr w:rsidR="00424164" w:rsidRPr="00AC56E0" w14:paraId="229CAE15" w14:textId="77777777" w:rsidTr="004C51C4">
        <w:tc>
          <w:tcPr>
            <w:tcW w:w="7910" w:type="dxa"/>
            <w:gridSpan w:val="2"/>
            <w:shd w:val="clear" w:color="auto" w:fill="BFBFBF"/>
            <w:vAlign w:val="center"/>
          </w:tcPr>
          <w:p w14:paraId="0C88475E" w14:textId="77777777" w:rsidR="00424164" w:rsidRPr="00AC56E0" w:rsidRDefault="00424164" w:rsidP="004C51C4">
            <w:r w:rsidRPr="00AC56E0">
              <w:rPr>
                <w:b/>
              </w:rPr>
              <w:t>Week 5</w:t>
            </w:r>
          </w:p>
        </w:tc>
        <w:tc>
          <w:tcPr>
            <w:tcW w:w="995" w:type="dxa"/>
            <w:shd w:val="clear" w:color="auto" w:fill="BFBFBF"/>
          </w:tcPr>
          <w:p w14:paraId="632698D1" w14:textId="77777777" w:rsidR="00424164" w:rsidRPr="00AC56E0" w:rsidRDefault="00424164" w:rsidP="004C51C4"/>
        </w:tc>
        <w:tc>
          <w:tcPr>
            <w:tcW w:w="2792" w:type="dxa"/>
            <w:shd w:val="clear" w:color="auto" w:fill="BFBFBF"/>
          </w:tcPr>
          <w:p w14:paraId="5AC1888E" w14:textId="77777777" w:rsidR="00424164" w:rsidRPr="00AC56E0" w:rsidRDefault="00424164" w:rsidP="004C51C4"/>
        </w:tc>
        <w:tc>
          <w:tcPr>
            <w:tcW w:w="1703" w:type="dxa"/>
            <w:shd w:val="clear" w:color="auto" w:fill="BFBFBF"/>
          </w:tcPr>
          <w:p w14:paraId="4DA08860" w14:textId="77777777" w:rsidR="00424164" w:rsidRPr="00AC56E0" w:rsidRDefault="00424164" w:rsidP="004C51C4"/>
        </w:tc>
      </w:tr>
      <w:tr w:rsidR="00424164" w:rsidRPr="00AC56E0" w14:paraId="4807ABB8" w14:textId="77777777" w:rsidTr="004C51C4">
        <w:trPr>
          <w:trHeight w:val="243"/>
        </w:trPr>
        <w:tc>
          <w:tcPr>
            <w:tcW w:w="265" w:type="dxa"/>
            <w:vAlign w:val="center"/>
          </w:tcPr>
          <w:p w14:paraId="6FCF21FC" w14:textId="77777777" w:rsidR="00424164" w:rsidRPr="00AC56E0" w:rsidRDefault="00424164" w:rsidP="004C51C4">
            <w:pPr>
              <w:rPr>
                <w:b/>
              </w:rPr>
            </w:pPr>
          </w:p>
        </w:tc>
        <w:tc>
          <w:tcPr>
            <w:tcW w:w="7645" w:type="dxa"/>
          </w:tcPr>
          <w:p w14:paraId="7857AFE3" w14:textId="77777777" w:rsidR="00424164" w:rsidRPr="00AC56E0" w:rsidRDefault="00424164" w:rsidP="004C51C4">
            <w:r>
              <w:t>Discussion: Differentiated Instruction</w:t>
            </w:r>
          </w:p>
        </w:tc>
        <w:tc>
          <w:tcPr>
            <w:tcW w:w="995" w:type="dxa"/>
          </w:tcPr>
          <w:p w14:paraId="570394AB" w14:textId="77777777" w:rsidR="00424164" w:rsidRPr="00AC56E0" w:rsidRDefault="00424164" w:rsidP="004C51C4"/>
        </w:tc>
        <w:tc>
          <w:tcPr>
            <w:tcW w:w="2792" w:type="dxa"/>
          </w:tcPr>
          <w:p w14:paraId="3F6B520B" w14:textId="77777777" w:rsidR="00424164" w:rsidRPr="00AC56E0" w:rsidRDefault="00424164" w:rsidP="004C51C4">
            <w:r>
              <w:t>Discussion</w:t>
            </w:r>
          </w:p>
        </w:tc>
        <w:tc>
          <w:tcPr>
            <w:tcW w:w="1703" w:type="dxa"/>
          </w:tcPr>
          <w:p w14:paraId="13373562" w14:textId="77777777" w:rsidR="00424164" w:rsidRPr="00AC56E0" w:rsidRDefault="00424164" w:rsidP="004C51C4">
            <w:r>
              <w:t>5</w:t>
            </w:r>
          </w:p>
        </w:tc>
      </w:tr>
      <w:tr w:rsidR="00424164" w:rsidRPr="00AC56E0" w14:paraId="228ADDF5" w14:textId="77777777" w:rsidTr="004C51C4">
        <w:trPr>
          <w:trHeight w:val="252"/>
        </w:trPr>
        <w:tc>
          <w:tcPr>
            <w:tcW w:w="265" w:type="dxa"/>
            <w:vAlign w:val="center"/>
          </w:tcPr>
          <w:p w14:paraId="695397BE" w14:textId="77777777" w:rsidR="00424164" w:rsidRPr="00AC56E0" w:rsidRDefault="00424164" w:rsidP="004C51C4">
            <w:pPr>
              <w:rPr>
                <w:b/>
              </w:rPr>
            </w:pPr>
          </w:p>
        </w:tc>
        <w:tc>
          <w:tcPr>
            <w:tcW w:w="7645" w:type="dxa"/>
          </w:tcPr>
          <w:p w14:paraId="46F1556D" w14:textId="77777777" w:rsidR="00424164" w:rsidRPr="00AC56E0" w:rsidRDefault="00424164" w:rsidP="004C51C4">
            <w:r>
              <w:t>Course Project Component 4: Resources and Pedagogy</w:t>
            </w:r>
          </w:p>
        </w:tc>
        <w:tc>
          <w:tcPr>
            <w:tcW w:w="995" w:type="dxa"/>
          </w:tcPr>
          <w:p w14:paraId="336704AD" w14:textId="77777777" w:rsidR="00424164" w:rsidRPr="00AC56E0" w:rsidRDefault="00424164" w:rsidP="004C51C4"/>
        </w:tc>
        <w:tc>
          <w:tcPr>
            <w:tcW w:w="2792" w:type="dxa"/>
          </w:tcPr>
          <w:p w14:paraId="122B1EAB" w14:textId="77777777" w:rsidR="00424164" w:rsidRPr="00AC56E0" w:rsidRDefault="00424164" w:rsidP="004C51C4">
            <w:r>
              <w:t>Course Project</w:t>
            </w:r>
          </w:p>
        </w:tc>
        <w:tc>
          <w:tcPr>
            <w:tcW w:w="1703" w:type="dxa"/>
          </w:tcPr>
          <w:p w14:paraId="1B4433FB" w14:textId="77777777" w:rsidR="00424164" w:rsidRPr="00AC56E0" w:rsidRDefault="00424164" w:rsidP="004C51C4">
            <w:r>
              <w:t>5</w:t>
            </w:r>
          </w:p>
        </w:tc>
      </w:tr>
      <w:tr w:rsidR="00424164" w:rsidRPr="00AC56E0" w14:paraId="0DB1AC9B" w14:textId="77777777" w:rsidTr="004C51C4">
        <w:tc>
          <w:tcPr>
            <w:tcW w:w="7910" w:type="dxa"/>
            <w:gridSpan w:val="2"/>
            <w:shd w:val="clear" w:color="auto" w:fill="BFBFBF"/>
            <w:vAlign w:val="center"/>
          </w:tcPr>
          <w:p w14:paraId="4471B534" w14:textId="77777777" w:rsidR="00424164" w:rsidRPr="00AC56E0" w:rsidRDefault="00424164" w:rsidP="004C51C4">
            <w:r w:rsidRPr="00AC56E0">
              <w:rPr>
                <w:b/>
              </w:rPr>
              <w:t>Week 6</w:t>
            </w:r>
          </w:p>
        </w:tc>
        <w:tc>
          <w:tcPr>
            <w:tcW w:w="995" w:type="dxa"/>
            <w:shd w:val="clear" w:color="auto" w:fill="BFBFBF"/>
          </w:tcPr>
          <w:p w14:paraId="59416461" w14:textId="77777777" w:rsidR="00424164" w:rsidRPr="00AC56E0" w:rsidRDefault="00424164" w:rsidP="004C51C4"/>
        </w:tc>
        <w:tc>
          <w:tcPr>
            <w:tcW w:w="2792" w:type="dxa"/>
            <w:shd w:val="clear" w:color="auto" w:fill="BFBFBF"/>
          </w:tcPr>
          <w:p w14:paraId="3CB4CAEF" w14:textId="77777777" w:rsidR="00424164" w:rsidRPr="00AC56E0" w:rsidRDefault="00424164" w:rsidP="004C51C4"/>
        </w:tc>
        <w:tc>
          <w:tcPr>
            <w:tcW w:w="1703" w:type="dxa"/>
            <w:shd w:val="clear" w:color="auto" w:fill="BFBFBF"/>
          </w:tcPr>
          <w:p w14:paraId="7EDA09AA" w14:textId="77777777" w:rsidR="00424164" w:rsidRPr="00AC56E0" w:rsidRDefault="00424164" w:rsidP="004C51C4"/>
        </w:tc>
      </w:tr>
      <w:tr w:rsidR="00424164" w:rsidRPr="00AC56E0" w14:paraId="77ADCEA4" w14:textId="77777777" w:rsidTr="004C51C4">
        <w:trPr>
          <w:trHeight w:val="80"/>
        </w:trPr>
        <w:tc>
          <w:tcPr>
            <w:tcW w:w="265" w:type="dxa"/>
            <w:vAlign w:val="center"/>
          </w:tcPr>
          <w:p w14:paraId="743774DF" w14:textId="77777777" w:rsidR="00424164" w:rsidRPr="00AC56E0" w:rsidRDefault="00424164" w:rsidP="004C51C4">
            <w:pPr>
              <w:rPr>
                <w:b/>
              </w:rPr>
            </w:pPr>
          </w:p>
        </w:tc>
        <w:tc>
          <w:tcPr>
            <w:tcW w:w="7645" w:type="dxa"/>
          </w:tcPr>
          <w:p w14:paraId="0E8B828E" w14:textId="77777777" w:rsidR="00424164" w:rsidRPr="00AC56E0" w:rsidRDefault="00424164" w:rsidP="004C51C4">
            <w:r>
              <w:t>Discussion: Constructivist</w:t>
            </w:r>
          </w:p>
        </w:tc>
        <w:tc>
          <w:tcPr>
            <w:tcW w:w="995" w:type="dxa"/>
          </w:tcPr>
          <w:p w14:paraId="191C38A9" w14:textId="77777777" w:rsidR="00424164" w:rsidRPr="00AC56E0" w:rsidRDefault="00424164" w:rsidP="004C51C4"/>
        </w:tc>
        <w:tc>
          <w:tcPr>
            <w:tcW w:w="2792" w:type="dxa"/>
          </w:tcPr>
          <w:p w14:paraId="6AB67246" w14:textId="77777777" w:rsidR="00424164" w:rsidRPr="00AC56E0" w:rsidRDefault="00424164" w:rsidP="004C51C4">
            <w:r>
              <w:t>Discussion</w:t>
            </w:r>
          </w:p>
        </w:tc>
        <w:tc>
          <w:tcPr>
            <w:tcW w:w="1703" w:type="dxa"/>
          </w:tcPr>
          <w:p w14:paraId="744AE12F" w14:textId="77777777" w:rsidR="00424164" w:rsidRPr="00AC56E0" w:rsidRDefault="00424164" w:rsidP="004C51C4">
            <w:r>
              <w:t>5</w:t>
            </w:r>
          </w:p>
        </w:tc>
      </w:tr>
      <w:tr w:rsidR="00424164" w:rsidRPr="00AC56E0" w14:paraId="13EFCB8D" w14:textId="77777777" w:rsidTr="004C51C4">
        <w:tc>
          <w:tcPr>
            <w:tcW w:w="265" w:type="dxa"/>
            <w:vAlign w:val="center"/>
          </w:tcPr>
          <w:p w14:paraId="61DD7278" w14:textId="77777777" w:rsidR="00424164" w:rsidRPr="00AC56E0" w:rsidRDefault="00424164" w:rsidP="004C51C4">
            <w:pPr>
              <w:rPr>
                <w:b/>
              </w:rPr>
            </w:pPr>
          </w:p>
        </w:tc>
        <w:tc>
          <w:tcPr>
            <w:tcW w:w="7645" w:type="dxa"/>
          </w:tcPr>
          <w:p w14:paraId="077D6068" w14:textId="77777777" w:rsidR="00424164" w:rsidRPr="00AC56E0" w:rsidRDefault="00424164" w:rsidP="004C51C4">
            <w:r>
              <w:t>Course Project Component 5: Course Project Draft</w:t>
            </w:r>
          </w:p>
        </w:tc>
        <w:tc>
          <w:tcPr>
            <w:tcW w:w="995" w:type="dxa"/>
          </w:tcPr>
          <w:p w14:paraId="6FE81E17" w14:textId="77777777" w:rsidR="00424164" w:rsidRPr="00AC56E0" w:rsidRDefault="00424164" w:rsidP="004C51C4"/>
        </w:tc>
        <w:tc>
          <w:tcPr>
            <w:tcW w:w="2792" w:type="dxa"/>
          </w:tcPr>
          <w:p w14:paraId="36D74DEB" w14:textId="77777777" w:rsidR="00424164" w:rsidRPr="00AC56E0" w:rsidRDefault="00424164" w:rsidP="004C51C4">
            <w:r>
              <w:t>Course Project</w:t>
            </w:r>
          </w:p>
        </w:tc>
        <w:tc>
          <w:tcPr>
            <w:tcW w:w="1703" w:type="dxa"/>
          </w:tcPr>
          <w:p w14:paraId="7CD50A0F" w14:textId="77777777" w:rsidR="00424164" w:rsidRPr="00AC56E0" w:rsidRDefault="00424164" w:rsidP="004C51C4">
            <w:r>
              <w:t>10</w:t>
            </w:r>
          </w:p>
        </w:tc>
      </w:tr>
      <w:tr w:rsidR="00424164" w:rsidRPr="00AC56E0" w14:paraId="315E3AFE" w14:textId="77777777" w:rsidTr="004C51C4">
        <w:tc>
          <w:tcPr>
            <w:tcW w:w="7910" w:type="dxa"/>
            <w:gridSpan w:val="2"/>
            <w:shd w:val="clear" w:color="auto" w:fill="BFBFBF"/>
            <w:vAlign w:val="center"/>
          </w:tcPr>
          <w:p w14:paraId="71609B7D" w14:textId="77777777" w:rsidR="00424164" w:rsidRPr="00AC56E0" w:rsidRDefault="00424164" w:rsidP="004C51C4">
            <w:r w:rsidRPr="00AC56E0">
              <w:rPr>
                <w:b/>
              </w:rPr>
              <w:t>Week 7</w:t>
            </w:r>
          </w:p>
        </w:tc>
        <w:tc>
          <w:tcPr>
            <w:tcW w:w="995" w:type="dxa"/>
            <w:shd w:val="clear" w:color="auto" w:fill="BFBFBF"/>
          </w:tcPr>
          <w:p w14:paraId="2239FE40" w14:textId="77777777" w:rsidR="00424164" w:rsidRPr="00AC56E0" w:rsidRDefault="00424164" w:rsidP="004C51C4"/>
        </w:tc>
        <w:tc>
          <w:tcPr>
            <w:tcW w:w="2792" w:type="dxa"/>
            <w:shd w:val="clear" w:color="auto" w:fill="BFBFBF"/>
          </w:tcPr>
          <w:p w14:paraId="25DBB033" w14:textId="77777777" w:rsidR="00424164" w:rsidRPr="00AC56E0" w:rsidRDefault="00424164" w:rsidP="004C51C4"/>
        </w:tc>
        <w:tc>
          <w:tcPr>
            <w:tcW w:w="1703" w:type="dxa"/>
            <w:shd w:val="clear" w:color="auto" w:fill="BFBFBF"/>
          </w:tcPr>
          <w:p w14:paraId="78034AEC" w14:textId="77777777" w:rsidR="00424164" w:rsidRPr="00AC56E0" w:rsidRDefault="00424164" w:rsidP="004C51C4"/>
        </w:tc>
      </w:tr>
      <w:tr w:rsidR="00424164" w:rsidRPr="00AC56E0" w14:paraId="16BCBF24" w14:textId="77777777" w:rsidTr="004C51C4">
        <w:tc>
          <w:tcPr>
            <w:tcW w:w="265" w:type="dxa"/>
            <w:vAlign w:val="center"/>
          </w:tcPr>
          <w:p w14:paraId="0709F479" w14:textId="77777777" w:rsidR="00424164" w:rsidRPr="00AC56E0" w:rsidRDefault="00424164" w:rsidP="004C51C4">
            <w:pPr>
              <w:rPr>
                <w:b/>
              </w:rPr>
            </w:pPr>
          </w:p>
        </w:tc>
        <w:tc>
          <w:tcPr>
            <w:tcW w:w="7645" w:type="dxa"/>
          </w:tcPr>
          <w:p w14:paraId="23F48366" w14:textId="77777777" w:rsidR="00424164" w:rsidRPr="00AC56E0" w:rsidRDefault="00424164" w:rsidP="004C51C4">
            <w:r>
              <w:t>Discussion</w:t>
            </w:r>
          </w:p>
        </w:tc>
        <w:tc>
          <w:tcPr>
            <w:tcW w:w="995" w:type="dxa"/>
          </w:tcPr>
          <w:p w14:paraId="7661B7CB" w14:textId="77777777" w:rsidR="00424164" w:rsidRPr="00AC56E0" w:rsidRDefault="00424164" w:rsidP="004C51C4"/>
        </w:tc>
        <w:tc>
          <w:tcPr>
            <w:tcW w:w="2792" w:type="dxa"/>
          </w:tcPr>
          <w:p w14:paraId="1DD4DB7D" w14:textId="77777777" w:rsidR="00424164" w:rsidRPr="00AC56E0" w:rsidRDefault="00424164" w:rsidP="004C51C4">
            <w:r>
              <w:t>Discussion</w:t>
            </w:r>
          </w:p>
        </w:tc>
        <w:tc>
          <w:tcPr>
            <w:tcW w:w="1703" w:type="dxa"/>
          </w:tcPr>
          <w:p w14:paraId="09F4FDE4" w14:textId="77777777" w:rsidR="00424164" w:rsidRPr="00AC56E0" w:rsidRDefault="00424164" w:rsidP="004C51C4">
            <w:r>
              <w:t>5</w:t>
            </w:r>
          </w:p>
        </w:tc>
      </w:tr>
      <w:tr w:rsidR="00424164" w:rsidRPr="00AC56E0" w14:paraId="11E20E08" w14:textId="77777777" w:rsidTr="004C51C4">
        <w:tc>
          <w:tcPr>
            <w:tcW w:w="265" w:type="dxa"/>
            <w:vAlign w:val="center"/>
          </w:tcPr>
          <w:p w14:paraId="61FD7B1A" w14:textId="77777777" w:rsidR="00424164" w:rsidRPr="00AC56E0" w:rsidRDefault="00424164" w:rsidP="004C51C4">
            <w:pPr>
              <w:rPr>
                <w:b/>
              </w:rPr>
            </w:pPr>
          </w:p>
        </w:tc>
        <w:tc>
          <w:tcPr>
            <w:tcW w:w="7645" w:type="dxa"/>
            <w:vAlign w:val="center"/>
          </w:tcPr>
          <w:p w14:paraId="54688908" w14:textId="77777777" w:rsidR="00424164" w:rsidRPr="00AC56E0" w:rsidRDefault="00424164" w:rsidP="004C51C4">
            <w:r w:rsidRPr="00C10E57">
              <w:t>Course Project–Component 6: Peer Critique</w:t>
            </w:r>
          </w:p>
        </w:tc>
        <w:tc>
          <w:tcPr>
            <w:tcW w:w="995" w:type="dxa"/>
          </w:tcPr>
          <w:p w14:paraId="495DEA06" w14:textId="77777777" w:rsidR="00424164" w:rsidRPr="00AC56E0" w:rsidRDefault="00424164" w:rsidP="004C51C4"/>
        </w:tc>
        <w:tc>
          <w:tcPr>
            <w:tcW w:w="2792" w:type="dxa"/>
          </w:tcPr>
          <w:p w14:paraId="32E7B428" w14:textId="77777777" w:rsidR="00424164" w:rsidRPr="00AC56E0" w:rsidRDefault="00424164" w:rsidP="004C51C4">
            <w:r>
              <w:t>Course Project</w:t>
            </w:r>
          </w:p>
        </w:tc>
        <w:tc>
          <w:tcPr>
            <w:tcW w:w="1703" w:type="dxa"/>
          </w:tcPr>
          <w:p w14:paraId="7DF74369" w14:textId="77777777" w:rsidR="00424164" w:rsidRPr="00AC56E0" w:rsidRDefault="00424164" w:rsidP="004C51C4">
            <w:r>
              <w:t>3</w:t>
            </w:r>
          </w:p>
        </w:tc>
      </w:tr>
      <w:tr w:rsidR="00424164" w:rsidRPr="00AC56E0" w14:paraId="711B07F9" w14:textId="77777777" w:rsidTr="004C51C4">
        <w:tc>
          <w:tcPr>
            <w:tcW w:w="265" w:type="dxa"/>
            <w:vAlign w:val="center"/>
          </w:tcPr>
          <w:p w14:paraId="2840F830" w14:textId="77777777" w:rsidR="00424164" w:rsidRPr="00AC56E0" w:rsidRDefault="00424164" w:rsidP="004C51C4">
            <w:pPr>
              <w:rPr>
                <w:b/>
              </w:rPr>
            </w:pPr>
          </w:p>
        </w:tc>
        <w:tc>
          <w:tcPr>
            <w:tcW w:w="7645" w:type="dxa"/>
            <w:vAlign w:val="center"/>
          </w:tcPr>
          <w:p w14:paraId="5F7E1484" w14:textId="77777777" w:rsidR="00424164" w:rsidRPr="00AC56E0" w:rsidRDefault="00424164" w:rsidP="004C51C4">
            <w:r w:rsidRPr="00C10E57">
              <w:t>Course Project–Component 7: Expert Critique</w:t>
            </w:r>
          </w:p>
        </w:tc>
        <w:tc>
          <w:tcPr>
            <w:tcW w:w="995" w:type="dxa"/>
          </w:tcPr>
          <w:p w14:paraId="02E5E5F2" w14:textId="77777777" w:rsidR="00424164" w:rsidRPr="00AC56E0" w:rsidRDefault="00424164" w:rsidP="004C51C4"/>
        </w:tc>
        <w:tc>
          <w:tcPr>
            <w:tcW w:w="2792" w:type="dxa"/>
          </w:tcPr>
          <w:p w14:paraId="48B32E29" w14:textId="77777777" w:rsidR="00424164" w:rsidRPr="00AC56E0" w:rsidRDefault="00424164" w:rsidP="004C51C4">
            <w:r>
              <w:t>Course Project</w:t>
            </w:r>
          </w:p>
        </w:tc>
        <w:tc>
          <w:tcPr>
            <w:tcW w:w="1703" w:type="dxa"/>
          </w:tcPr>
          <w:p w14:paraId="1CFEAC0C" w14:textId="77777777" w:rsidR="00424164" w:rsidRPr="00AC56E0" w:rsidRDefault="00424164" w:rsidP="004C51C4">
            <w:r>
              <w:t>2</w:t>
            </w:r>
          </w:p>
        </w:tc>
      </w:tr>
      <w:tr w:rsidR="00424164" w:rsidRPr="00AC56E0" w14:paraId="367858B5" w14:textId="77777777" w:rsidTr="004C51C4">
        <w:tc>
          <w:tcPr>
            <w:tcW w:w="7910" w:type="dxa"/>
            <w:gridSpan w:val="2"/>
            <w:shd w:val="clear" w:color="auto" w:fill="BFBFBF"/>
            <w:vAlign w:val="center"/>
          </w:tcPr>
          <w:p w14:paraId="350DBD77" w14:textId="77777777" w:rsidR="00424164" w:rsidRPr="00AC56E0" w:rsidRDefault="00424164" w:rsidP="004C51C4">
            <w:r w:rsidRPr="00AC56E0">
              <w:rPr>
                <w:b/>
              </w:rPr>
              <w:t>Week 8</w:t>
            </w:r>
          </w:p>
        </w:tc>
        <w:tc>
          <w:tcPr>
            <w:tcW w:w="995" w:type="dxa"/>
            <w:shd w:val="clear" w:color="auto" w:fill="BFBFBF"/>
          </w:tcPr>
          <w:p w14:paraId="6B2A482F" w14:textId="77777777" w:rsidR="00424164" w:rsidRPr="00AC56E0" w:rsidRDefault="00424164" w:rsidP="004C51C4"/>
        </w:tc>
        <w:tc>
          <w:tcPr>
            <w:tcW w:w="2792" w:type="dxa"/>
            <w:shd w:val="clear" w:color="auto" w:fill="BFBFBF"/>
          </w:tcPr>
          <w:p w14:paraId="502017A1" w14:textId="77777777" w:rsidR="00424164" w:rsidRPr="00AC56E0" w:rsidRDefault="00424164" w:rsidP="004C51C4"/>
        </w:tc>
        <w:tc>
          <w:tcPr>
            <w:tcW w:w="1703" w:type="dxa"/>
            <w:shd w:val="clear" w:color="auto" w:fill="BFBFBF"/>
          </w:tcPr>
          <w:p w14:paraId="7A374C55" w14:textId="77777777" w:rsidR="00424164" w:rsidRPr="00AC56E0" w:rsidRDefault="00424164" w:rsidP="004C51C4"/>
        </w:tc>
      </w:tr>
      <w:tr w:rsidR="00424164" w:rsidRPr="00AC56E0" w14:paraId="73429056" w14:textId="77777777" w:rsidTr="004C51C4">
        <w:tc>
          <w:tcPr>
            <w:tcW w:w="265" w:type="dxa"/>
            <w:vAlign w:val="center"/>
          </w:tcPr>
          <w:p w14:paraId="41EFED19" w14:textId="77777777" w:rsidR="00424164" w:rsidRPr="00AC56E0" w:rsidRDefault="00424164" w:rsidP="004C51C4">
            <w:pPr>
              <w:rPr>
                <w:b/>
              </w:rPr>
            </w:pPr>
          </w:p>
        </w:tc>
        <w:tc>
          <w:tcPr>
            <w:tcW w:w="7645" w:type="dxa"/>
          </w:tcPr>
          <w:p w14:paraId="2C67ADA7" w14:textId="77777777" w:rsidR="00424164" w:rsidRPr="00AC56E0" w:rsidRDefault="00424164" w:rsidP="004C51C4">
            <w:r>
              <w:t>Discussion</w:t>
            </w:r>
          </w:p>
        </w:tc>
        <w:tc>
          <w:tcPr>
            <w:tcW w:w="995" w:type="dxa"/>
          </w:tcPr>
          <w:p w14:paraId="207DA3C8" w14:textId="77777777" w:rsidR="00424164" w:rsidRPr="00AC56E0" w:rsidRDefault="00424164" w:rsidP="004C51C4"/>
        </w:tc>
        <w:tc>
          <w:tcPr>
            <w:tcW w:w="2792" w:type="dxa"/>
          </w:tcPr>
          <w:p w14:paraId="0F00E768" w14:textId="77777777" w:rsidR="00424164" w:rsidRPr="00AC56E0" w:rsidRDefault="00424164" w:rsidP="004C51C4">
            <w:r>
              <w:t>Discussion</w:t>
            </w:r>
          </w:p>
        </w:tc>
        <w:tc>
          <w:tcPr>
            <w:tcW w:w="1703" w:type="dxa"/>
          </w:tcPr>
          <w:p w14:paraId="30BA39A7" w14:textId="77777777" w:rsidR="00424164" w:rsidRPr="00AC56E0" w:rsidRDefault="00424164" w:rsidP="004C51C4">
            <w:r>
              <w:t>5</w:t>
            </w:r>
          </w:p>
        </w:tc>
      </w:tr>
      <w:tr w:rsidR="00424164" w:rsidRPr="00AC56E0" w14:paraId="25604EA7" w14:textId="77777777" w:rsidTr="004C51C4">
        <w:tc>
          <w:tcPr>
            <w:tcW w:w="265" w:type="dxa"/>
            <w:vAlign w:val="center"/>
          </w:tcPr>
          <w:p w14:paraId="5BA816D2" w14:textId="77777777" w:rsidR="00424164" w:rsidRPr="00AC56E0" w:rsidRDefault="00424164" w:rsidP="004C51C4">
            <w:pPr>
              <w:rPr>
                <w:b/>
              </w:rPr>
            </w:pPr>
          </w:p>
        </w:tc>
        <w:tc>
          <w:tcPr>
            <w:tcW w:w="7645" w:type="dxa"/>
            <w:vAlign w:val="center"/>
          </w:tcPr>
          <w:p w14:paraId="5A805F90" w14:textId="77777777" w:rsidR="00424164" w:rsidRPr="00AC56E0" w:rsidRDefault="00424164" w:rsidP="004C51C4">
            <w:r w:rsidRPr="00C10E57">
              <w:t>Course Project–Component 8: Final Draft</w:t>
            </w:r>
          </w:p>
        </w:tc>
        <w:tc>
          <w:tcPr>
            <w:tcW w:w="995" w:type="dxa"/>
          </w:tcPr>
          <w:p w14:paraId="09DEF906" w14:textId="77777777" w:rsidR="00424164" w:rsidRPr="00AC56E0" w:rsidRDefault="00424164" w:rsidP="004C51C4"/>
        </w:tc>
        <w:tc>
          <w:tcPr>
            <w:tcW w:w="2792" w:type="dxa"/>
          </w:tcPr>
          <w:p w14:paraId="4A040943" w14:textId="77777777" w:rsidR="00424164" w:rsidRPr="00AC56E0" w:rsidRDefault="00424164" w:rsidP="004C51C4">
            <w:r>
              <w:t>Course Project</w:t>
            </w:r>
          </w:p>
        </w:tc>
        <w:tc>
          <w:tcPr>
            <w:tcW w:w="1703" w:type="dxa"/>
          </w:tcPr>
          <w:p w14:paraId="17E41E04" w14:textId="77777777" w:rsidR="00424164" w:rsidRPr="00AC56E0" w:rsidRDefault="00424164" w:rsidP="004C51C4">
            <w:r>
              <w:t>15</w:t>
            </w:r>
          </w:p>
        </w:tc>
      </w:tr>
      <w:tr w:rsidR="00424164" w:rsidRPr="00AC56E0" w14:paraId="00896AD8" w14:textId="77777777" w:rsidTr="004C51C4">
        <w:tc>
          <w:tcPr>
            <w:tcW w:w="265" w:type="dxa"/>
            <w:vAlign w:val="center"/>
          </w:tcPr>
          <w:p w14:paraId="7AB63647" w14:textId="77777777" w:rsidR="00424164" w:rsidRPr="00AC56E0" w:rsidRDefault="00424164" w:rsidP="004C51C4">
            <w:pPr>
              <w:rPr>
                <w:b/>
              </w:rPr>
            </w:pPr>
          </w:p>
        </w:tc>
        <w:tc>
          <w:tcPr>
            <w:tcW w:w="7645" w:type="dxa"/>
            <w:vAlign w:val="center"/>
          </w:tcPr>
          <w:p w14:paraId="3B4D4B49" w14:textId="77777777" w:rsidR="00424164" w:rsidRPr="00C10E57" w:rsidRDefault="00424164" w:rsidP="004C51C4">
            <w:r w:rsidRPr="00C10E57">
              <w:t>Course Project–Component 9: Reflection &amp; Anticipation</w:t>
            </w:r>
          </w:p>
        </w:tc>
        <w:tc>
          <w:tcPr>
            <w:tcW w:w="995" w:type="dxa"/>
          </w:tcPr>
          <w:p w14:paraId="1F4E1559" w14:textId="77777777" w:rsidR="00424164" w:rsidRPr="00AC56E0" w:rsidRDefault="00424164" w:rsidP="004C51C4"/>
        </w:tc>
        <w:tc>
          <w:tcPr>
            <w:tcW w:w="2792" w:type="dxa"/>
          </w:tcPr>
          <w:p w14:paraId="1195CB68" w14:textId="77777777" w:rsidR="00424164" w:rsidRPr="00AC56E0" w:rsidRDefault="00424164" w:rsidP="004C51C4">
            <w:r>
              <w:t>Course Project</w:t>
            </w:r>
          </w:p>
        </w:tc>
        <w:tc>
          <w:tcPr>
            <w:tcW w:w="1703" w:type="dxa"/>
          </w:tcPr>
          <w:p w14:paraId="3AA9009D" w14:textId="77777777" w:rsidR="00424164" w:rsidRPr="00AC56E0" w:rsidRDefault="00424164" w:rsidP="004C51C4">
            <w:r>
              <w:t>5</w:t>
            </w:r>
          </w:p>
        </w:tc>
      </w:tr>
      <w:tr w:rsidR="00424164" w:rsidRPr="00973B73" w14:paraId="3448651E" w14:textId="77777777" w:rsidTr="004C51C4">
        <w:tc>
          <w:tcPr>
            <w:tcW w:w="7910" w:type="dxa"/>
            <w:gridSpan w:val="2"/>
            <w:tcBorders>
              <w:top w:val="single" w:sz="4" w:space="0" w:color="auto"/>
              <w:bottom w:val="single" w:sz="4" w:space="0" w:color="auto"/>
            </w:tcBorders>
            <w:shd w:val="clear" w:color="auto" w:fill="005391"/>
            <w:vAlign w:val="center"/>
          </w:tcPr>
          <w:p w14:paraId="32D491D9" w14:textId="77777777" w:rsidR="00424164" w:rsidRPr="00973B73" w:rsidRDefault="00424164" w:rsidP="004C51C4">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1FEC0036" w14:textId="77777777" w:rsidR="00424164" w:rsidRPr="00973B73" w:rsidRDefault="00424164" w:rsidP="004C51C4">
            <w:pPr>
              <w:rPr>
                <w:b/>
                <w:color w:val="FFFFFF" w:themeColor="background1"/>
              </w:rPr>
            </w:pPr>
          </w:p>
        </w:tc>
        <w:tc>
          <w:tcPr>
            <w:tcW w:w="2792" w:type="dxa"/>
            <w:tcBorders>
              <w:top w:val="single" w:sz="4" w:space="0" w:color="auto"/>
              <w:bottom w:val="single" w:sz="4" w:space="0" w:color="auto"/>
            </w:tcBorders>
            <w:shd w:val="clear" w:color="auto" w:fill="005391"/>
          </w:tcPr>
          <w:p w14:paraId="3BD0D672" w14:textId="77777777" w:rsidR="00424164" w:rsidRPr="00973B73" w:rsidRDefault="00424164" w:rsidP="004C51C4">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55BFA5CC" w14:textId="77777777" w:rsidR="00424164" w:rsidRPr="00973B73" w:rsidRDefault="00424164" w:rsidP="004C51C4">
            <w:pPr>
              <w:rPr>
                <w:b/>
                <w:color w:val="FFFFFF" w:themeColor="background1"/>
              </w:rPr>
            </w:pPr>
            <w:r w:rsidRPr="00D90102">
              <w:rPr>
                <w:b/>
                <w:color w:val="FFFFFF" w:themeColor="background1"/>
                <w:sz w:val="22"/>
              </w:rPr>
              <w:t>100</w:t>
            </w:r>
          </w:p>
        </w:tc>
      </w:tr>
    </w:tbl>
    <w:p w14:paraId="585BF9DA" w14:textId="77777777" w:rsidR="00424164" w:rsidRPr="00973B73" w:rsidRDefault="00424164" w:rsidP="00424164">
      <w:pPr>
        <w:pStyle w:val="APACitation"/>
        <w:ind w:left="0" w:firstLine="0"/>
        <w:rPr>
          <w:color w:val="FFFFFF" w:themeColor="background1"/>
          <w:szCs w:val="22"/>
        </w:rPr>
      </w:pPr>
    </w:p>
    <w:p w14:paraId="5B8D04BF" w14:textId="77777777" w:rsidR="00424164" w:rsidRDefault="00424164" w:rsidP="00424164"/>
    <w:p w14:paraId="4BFC0A73" w14:textId="77777777" w:rsidR="00424164" w:rsidRDefault="00424164" w:rsidP="00424164">
      <w:pPr>
        <w:pStyle w:val="Heading3"/>
      </w:pPr>
      <w:bookmarkStart w:id="105" w:name="_Toc530226983"/>
      <w:bookmarkStart w:id="106" w:name="_Toc530337134"/>
      <w:bookmarkStart w:id="107" w:name="_Hlk529725349"/>
      <w:bookmarkStart w:id="108" w:name="_Toc530729617"/>
      <w:r>
        <w:t>Textbook and Resources</w:t>
      </w:r>
      <w:bookmarkEnd w:id="105"/>
      <w:bookmarkEnd w:id="106"/>
      <w:bookmarkEnd w:id="108"/>
    </w:p>
    <w:p w14:paraId="1F29A94F" w14:textId="77777777" w:rsidR="00424164" w:rsidRDefault="00424164" w:rsidP="00424164"/>
    <w:p w14:paraId="1C50F2C6" w14:textId="77777777" w:rsidR="00424164" w:rsidRPr="00AC56E0" w:rsidRDefault="00424164" w:rsidP="00424164">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687E5CCF" w14:textId="77777777" w:rsidR="00424164" w:rsidRPr="00AC56E0" w:rsidRDefault="00424164" w:rsidP="00424164">
      <w:pPr>
        <w:pStyle w:val="AssignmentsLevel1"/>
      </w:pPr>
    </w:p>
    <w:p w14:paraId="52BB6AF5" w14:textId="77777777" w:rsidR="00424164" w:rsidRPr="00AC56E0" w:rsidRDefault="00424164" w:rsidP="00424164">
      <w:pPr>
        <w:pStyle w:val="APACitation"/>
        <w:ind w:left="720"/>
      </w:pPr>
      <w:r w:rsidRPr="00AC56E0">
        <w:t xml:space="preserve">ISBN: </w:t>
      </w:r>
      <w:r>
        <w:t>9780132101523</w:t>
      </w:r>
    </w:p>
    <w:p w14:paraId="7B031935" w14:textId="77777777" w:rsidR="00424164" w:rsidRPr="00DF0A04" w:rsidRDefault="00424164" w:rsidP="00424164"/>
    <w:p w14:paraId="40EB0F26" w14:textId="77777777" w:rsidR="00424164" w:rsidRPr="00DF0A04" w:rsidRDefault="00424164" w:rsidP="00424164">
      <w:bookmarkStart w:id="109" w:name="_Hlk530236289"/>
      <w:r w:rsidRPr="00DF0A04">
        <w:t xml:space="preserve">Arizona </w:t>
      </w:r>
      <w:r>
        <w:t>K-12</w:t>
      </w:r>
      <w:r w:rsidRPr="00DF0A04">
        <w:t xml:space="preserve"> Standards</w:t>
      </w:r>
      <w:r>
        <w:t xml:space="preserve">: </w:t>
      </w:r>
      <w:r w:rsidRPr="00DF0A04">
        <w:t xml:space="preserve">  </w:t>
      </w:r>
      <w:hyperlink r:id="rId75" w:history="1">
        <w:r w:rsidRPr="00DF0A04">
          <w:rPr>
            <w:rStyle w:val="Hyperlink"/>
          </w:rPr>
          <w:t>http://www.azed.gov/standards-practices/</w:t>
        </w:r>
      </w:hyperlink>
    </w:p>
    <w:bookmarkEnd w:id="109"/>
    <w:p w14:paraId="14B0F940" w14:textId="77777777" w:rsidR="00424164" w:rsidRPr="00DF0A04" w:rsidRDefault="00424164" w:rsidP="00424164">
      <w:pPr>
        <w:pStyle w:val="APACitation"/>
      </w:pPr>
    </w:p>
    <w:p w14:paraId="6456DAEC" w14:textId="77777777" w:rsidR="00424164" w:rsidRDefault="00424164" w:rsidP="00424164">
      <w:r>
        <w:t>Subject Specific Required Materials by section:</w:t>
      </w:r>
    </w:p>
    <w:p w14:paraId="7319854B" w14:textId="77777777" w:rsidR="00424164" w:rsidRDefault="00424164" w:rsidP="00424164">
      <w:r>
        <w:t>Art:</w:t>
      </w:r>
    </w:p>
    <w:p w14:paraId="351B8E39" w14:textId="77777777" w:rsidR="00424164" w:rsidRDefault="00424164" w:rsidP="00424164">
      <w:pPr>
        <w:pStyle w:val="APACitation"/>
        <w:ind w:left="720"/>
      </w:pPr>
      <w:r>
        <w:t xml:space="preserve">The Kennedy Center Arts Edge: Standards, </w:t>
      </w:r>
      <w:r w:rsidRPr="00030F89">
        <w:t>1996-2014 John F. Kennedy Center for the Performing Arts</w:t>
      </w:r>
      <w:r>
        <w:t xml:space="preserve">: </w:t>
      </w:r>
      <w:hyperlink r:id="rId76" w:history="1">
        <w:r w:rsidRPr="002143C7">
          <w:rPr>
            <w:rStyle w:val="Hyperlink"/>
          </w:rPr>
          <w:t>https://artsedge.kennedy-center.org/educators/standards</w:t>
        </w:r>
      </w:hyperlink>
      <w:r>
        <w:t xml:space="preserve">. </w:t>
      </w:r>
    </w:p>
    <w:p w14:paraId="7D2C03D5" w14:textId="77777777" w:rsidR="00424164" w:rsidRDefault="00424164" w:rsidP="00424164">
      <w:pPr>
        <w:pStyle w:val="AssignmentsLevel1"/>
        <w:ind w:left="360"/>
      </w:pPr>
    </w:p>
    <w:p w14:paraId="1C9C0E7F" w14:textId="77777777" w:rsidR="00424164" w:rsidRPr="00AC56E0" w:rsidRDefault="00424164" w:rsidP="00424164">
      <w:pPr>
        <w:pStyle w:val="AssignmentsLevel1"/>
        <w:ind w:left="360"/>
      </w:pPr>
      <w:r>
        <w:t xml:space="preserve">National Core Arts Standards, 2014 National Coalition for Core Arts Standards: </w:t>
      </w:r>
      <w:hyperlink r:id="rId77" w:history="1">
        <w:r w:rsidRPr="002143C7">
          <w:rPr>
            <w:rStyle w:val="Hyperlink"/>
          </w:rPr>
          <w:t>http://www.nationalartsstandards.org/</w:t>
        </w:r>
      </w:hyperlink>
      <w:r>
        <w:t xml:space="preserve">. </w:t>
      </w:r>
    </w:p>
    <w:p w14:paraId="29E4EB64" w14:textId="77777777" w:rsidR="00424164" w:rsidRDefault="00424164" w:rsidP="00424164"/>
    <w:p w14:paraId="4E271938" w14:textId="77777777" w:rsidR="00424164" w:rsidRDefault="00424164" w:rsidP="00424164">
      <w:r>
        <w:t>English Language Arts:</w:t>
      </w:r>
    </w:p>
    <w:p w14:paraId="4CFF5488" w14:textId="77777777" w:rsidR="00424164" w:rsidRDefault="00424164" w:rsidP="00424164">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78" w:history="1">
        <w:r w:rsidRPr="000C32F2">
          <w:rPr>
            <w:rStyle w:val="Hyperlink"/>
          </w:rPr>
          <w:t>http://www.ncte.org/standards/ncte-ira</w:t>
        </w:r>
      </w:hyperlink>
      <w:r>
        <w:t xml:space="preserve">. </w:t>
      </w:r>
    </w:p>
    <w:p w14:paraId="7A5AC16A" w14:textId="77777777" w:rsidR="00424164" w:rsidRDefault="00424164" w:rsidP="00424164">
      <w:pPr>
        <w:pStyle w:val="APACitation"/>
      </w:pPr>
    </w:p>
    <w:p w14:paraId="06BB01D0" w14:textId="77777777" w:rsidR="00424164" w:rsidRDefault="00424164" w:rsidP="00424164">
      <w:r>
        <w:t>Mathematics:</w:t>
      </w:r>
    </w:p>
    <w:p w14:paraId="4F41373E" w14:textId="77777777" w:rsidR="00424164" w:rsidRDefault="00424164" w:rsidP="00424164">
      <w:pPr>
        <w:pStyle w:val="APACitation"/>
        <w:ind w:left="720"/>
      </w:pPr>
      <w:r>
        <w:t xml:space="preserve">National Council of Teachers of Mathematics: </w:t>
      </w:r>
      <w:hyperlink r:id="rId79" w:history="1">
        <w:r w:rsidRPr="000C32F2">
          <w:rPr>
            <w:rStyle w:val="Hyperlink"/>
          </w:rPr>
          <w:t>http://www.nctm.org/</w:t>
        </w:r>
      </w:hyperlink>
      <w:r>
        <w:t xml:space="preserve">. </w:t>
      </w:r>
    </w:p>
    <w:p w14:paraId="13F12596" w14:textId="77777777" w:rsidR="00424164" w:rsidRDefault="00424164" w:rsidP="00424164"/>
    <w:p w14:paraId="253B99BA" w14:textId="77777777" w:rsidR="00424164" w:rsidRDefault="00424164" w:rsidP="00424164">
      <w:r>
        <w:t>Music:</w:t>
      </w:r>
    </w:p>
    <w:p w14:paraId="7A852AD1" w14:textId="77777777" w:rsidR="00424164" w:rsidRDefault="00424164" w:rsidP="00424164">
      <w:pPr>
        <w:pStyle w:val="APACitation"/>
        <w:ind w:left="720"/>
      </w:pPr>
      <w:r>
        <w:t xml:space="preserve">The Kennedy Center Arts Edge: Standards, </w:t>
      </w:r>
      <w:r w:rsidRPr="00030F89">
        <w:t>1996-2014 John F. Kennedy Center for the Performing Arts</w:t>
      </w:r>
      <w:r>
        <w:t xml:space="preserve">: </w:t>
      </w:r>
      <w:hyperlink r:id="rId80" w:history="1">
        <w:r w:rsidRPr="002143C7">
          <w:rPr>
            <w:rStyle w:val="Hyperlink"/>
          </w:rPr>
          <w:t>https://artsedge.kennedy-center.org/educators/standards</w:t>
        </w:r>
      </w:hyperlink>
      <w:r>
        <w:t xml:space="preserve">. </w:t>
      </w:r>
    </w:p>
    <w:p w14:paraId="61C8813F" w14:textId="77777777" w:rsidR="00424164" w:rsidRDefault="00424164" w:rsidP="00424164">
      <w:pPr>
        <w:pStyle w:val="AssignmentsLevel1"/>
        <w:ind w:left="360"/>
      </w:pPr>
    </w:p>
    <w:p w14:paraId="64132853" w14:textId="77777777" w:rsidR="00424164" w:rsidRDefault="00424164" w:rsidP="00424164">
      <w:pPr>
        <w:pStyle w:val="APACitation"/>
        <w:ind w:left="720"/>
      </w:pPr>
      <w:r>
        <w:t xml:space="preserve">National Core Arts Standards, 2014 National Coalition for Core Arts Standards: </w:t>
      </w:r>
      <w:hyperlink r:id="rId81" w:history="1">
        <w:r w:rsidRPr="002143C7">
          <w:rPr>
            <w:rStyle w:val="Hyperlink"/>
          </w:rPr>
          <w:t>http://www.nationalartsstandards.org/</w:t>
        </w:r>
      </w:hyperlink>
      <w:r>
        <w:t xml:space="preserve">. </w:t>
      </w:r>
    </w:p>
    <w:p w14:paraId="4DFEDB35" w14:textId="77777777" w:rsidR="00424164" w:rsidRDefault="00424164" w:rsidP="00424164">
      <w:pPr>
        <w:pStyle w:val="APACitation"/>
      </w:pPr>
    </w:p>
    <w:p w14:paraId="452C5F0A" w14:textId="77777777" w:rsidR="00424164" w:rsidRDefault="00424164" w:rsidP="00424164">
      <w:pPr>
        <w:pStyle w:val="APACitation"/>
      </w:pPr>
      <w:r>
        <w:t>Physical Education:</w:t>
      </w:r>
    </w:p>
    <w:p w14:paraId="5246D3DB" w14:textId="77777777" w:rsidR="00424164" w:rsidRDefault="00424164" w:rsidP="00424164">
      <w:pPr>
        <w:pStyle w:val="APACitation"/>
      </w:pPr>
    </w:p>
    <w:p w14:paraId="023A4E81" w14:textId="77777777" w:rsidR="00424164" w:rsidRDefault="00424164" w:rsidP="00424164">
      <w:pPr>
        <w:pStyle w:val="APACitation"/>
        <w:ind w:left="720"/>
      </w:pPr>
      <w:r>
        <w:t xml:space="preserve">Society of Health and Physical Educators: National PE Standards: </w:t>
      </w:r>
      <w:hyperlink r:id="rId82" w:history="1">
        <w:r w:rsidRPr="000C32F2">
          <w:rPr>
            <w:rStyle w:val="Hyperlink"/>
          </w:rPr>
          <w:t>http://www.shapeamerica.org/standards/pe/index.cfm</w:t>
        </w:r>
      </w:hyperlink>
      <w:r>
        <w:t xml:space="preserve">. </w:t>
      </w:r>
    </w:p>
    <w:p w14:paraId="11E26B74" w14:textId="77777777" w:rsidR="00424164" w:rsidRDefault="00424164" w:rsidP="00424164">
      <w:pPr>
        <w:pStyle w:val="APACitation"/>
      </w:pPr>
    </w:p>
    <w:p w14:paraId="36410AA6" w14:textId="77777777" w:rsidR="00424164" w:rsidRDefault="00424164" w:rsidP="00424164">
      <w:pPr>
        <w:pStyle w:val="APACitation"/>
      </w:pPr>
    </w:p>
    <w:p w14:paraId="7842540C" w14:textId="77777777" w:rsidR="00424164" w:rsidRDefault="00424164" w:rsidP="00424164">
      <w:pPr>
        <w:pStyle w:val="APACitation"/>
      </w:pPr>
      <w:r>
        <w:t>Science:</w:t>
      </w:r>
    </w:p>
    <w:p w14:paraId="239F5715" w14:textId="77777777" w:rsidR="00424164" w:rsidRDefault="00424164" w:rsidP="00424164">
      <w:pPr>
        <w:pStyle w:val="APACitation"/>
      </w:pPr>
    </w:p>
    <w:p w14:paraId="32DC8AE2" w14:textId="77777777" w:rsidR="00424164" w:rsidRDefault="00424164" w:rsidP="00424164">
      <w:pPr>
        <w:pStyle w:val="APACitation"/>
        <w:ind w:left="720"/>
      </w:pPr>
      <w:r w:rsidRPr="00B412EC">
        <w:t>The National Academies of Sciences, Engineering, and Medicine</w:t>
      </w:r>
      <w:r>
        <w:t xml:space="preserve">: </w:t>
      </w:r>
      <w:hyperlink r:id="rId83" w:history="1">
        <w:r w:rsidRPr="000C32F2">
          <w:rPr>
            <w:rStyle w:val="Hyperlink"/>
          </w:rPr>
          <w:t>http://www.nas.edu/</w:t>
        </w:r>
      </w:hyperlink>
      <w:r>
        <w:t xml:space="preserve">. </w:t>
      </w:r>
    </w:p>
    <w:p w14:paraId="51C8DA2A" w14:textId="77777777" w:rsidR="00424164" w:rsidRDefault="00424164" w:rsidP="00424164">
      <w:pPr>
        <w:pStyle w:val="APACitation"/>
        <w:ind w:left="720"/>
      </w:pPr>
    </w:p>
    <w:p w14:paraId="216663D6" w14:textId="77777777" w:rsidR="00424164" w:rsidRDefault="00424164" w:rsidP="00424164">
      <w:pPr>
        <w:pStyle w:val="APACitation"/>
      </w:pPr>
    </w:p>
    <w:p w14:paraId="7010D5C4" w14:textId="77777777" w:rsidR="00424164" w:rsidRDefault="00424164" w:rsidP="00424164">
      <w:pPr>
        <w:pStyle w:val="APACitation"/>
      </w:pPr>
      <w:r>
        <w:t>Social Science:</w:t>
      </w:r>
    </w:p>
    <w:p w14:paraId="50E5B5EA" w14:textId="77777777" w:rsidR="00424164" w:rsidRDefault="00424164" w:rsidP="00424164">
      <w:pPr>
        <w:pStyle w:val="APACitation"/>
      </w:pPr>
    </w:p>
    <w:p w14:paraId="1780B9A3" w14:textId="77777777" w:rsidR="00424164" w:rsidRDefault="00424164" w:rsidP="00424164">
      <w:pPr>
        <w:pStyle w:val="APACitation"/>
        <w:ind w:left="720"/>
      </w:pPr>
      <w:r w:rsidRPr="00B412EC">
        <w:t>National Council for the Social Studies</w:t>
      </w:r>
      <w:r>
        <w:t xml:space="preserve">: </w:t>
      </w:r>
      <w:hyperlink r:id="rId84" w:history="1">
        <w:r w:rsidRPr="000C32F2">
          <w:rPr>
            <w:rStyle w:val="Hyperlink"/>
          </w:rPr>
          <w:t>http://www.socialstudies.org/</w:t>
        </w:r>
      </w:hyperlink>
      <w:r>
        <w:t xml:space="preserve">. </w:t>
      </w:r>
    </w:p>
    <w:p w14:paraId="405E5DB5" w14:textId="77777777" w:rsidR="00424164" w:rsidRDefault="00424164" w:rsidP="00424164">
      <w:pPr>
        <w:pStyle w:val="APACitation"/>
        <w:ind w:left="720"/>
      </w:pPr>
    </w:p>
    <w:p w14:paraId="7F3DCB22" w14:textId="77777777" w:rsidR="00424164" w:rsidRDefault="00424164" w:rsidP="00424164">
      <w:pPr>
        <w:pStyle w:val="APACitation"/>
        <w:ind w:left="720"/>
      </w:pPr>
      <w:r w:rsidRPr="005D6167">
        <w:t>The National Geographic Society</w:t>
      </w:r>
      <w:r>
        <w:t xml:space="preserve">: </w:t>
      </w:r>
      <w:hyperlink r:id="rId85" w:history="1">
        <w:r w:rsidRPr="000C32F2">
          <w:rPr>
            <w:rStyle w:val="Hyperlink"/>
          </w:rPr>
          <w:t>http://nationalgeographic.org/</w:t>
        </w:r>
      </w:hyperlink>
      <w:r>
        <w:t xml:space="preserve">. </w:t>
      </w:r>
    </w:p>
    <w:p w14:paraId="00A6C427" w14:textId="77777777" w:rsidR="00424164" w:rsidRDefault="00424164" w:rsidP="00424164">
      <w:pPr>
        <w:pStyle w:val="APACitation"/>
        <w:ind w:left="720"/>
      </w:pPr>
    </w:p>
    <w:p w14:paraId="18BFB5C2" w14:textId="77777777" w:rsidR="00424164" w:rsidRDefault="00424164" w:rsidP="00424164">
      <w:pPr>
        <w:pStyle w:val="APACitation"/>
        <w:ind w:left="720"/>
      </w:pPr>
      <w:r>
        <w:t>Center for Civic Education</w:t>
      </w:r>
      <w:r w:rsidRPr="00B412EC">
        <w:rPr>
          <w:i/>
        </w:rPr>
        <w:t>–</w:t>
      </w:r>
      <w:r w:rsidRPr="005D6167">
        <w:t>National Standards for Civics and Government</w:t>
      </w:r>
      <w:r>
        <w:t xml:space="preserve">: </w:t>
      </w:r>
      <w:hyperlink r:id="rId86" w:history="1">
        <w:r w:rsidRPr="000C32F2">
          <w:rPr>
            <w:rStyle w:val="Hyperlink"/>
          </w:rPr>
          <w:t>http://www.civiced.org/standards</w:t>
        </w:r>
      </w:hyperlink>
      <w:r>
        <w:t xml:space="preserve">. </w:t>
      </w:r>
    </w:p>
    <w:p w14:paraId="0DAC7FB0" w14:textId="77777777" w:rsidR="00424164" w:rsidRDefault="00424164" w:rsidP="00424164">
      <w:pPr>
        <w:pStyle w:val="APACitation"/>
        <w:ind w:left="720"/>
      </w:pPr>
    </w:p>
    <w:p w14:paraId="2DAB485C" w14:textId="77777777" w:rsidR="00424164" w:rsidRDefault="00424164" w:rsidP="00424164">
      <w:pPr>
        <w:pStyle w:val="APACitation"/>
        <w:ind w:left="720"/>
      </w:pPr>
      <w:r>
        <w:t>UCLA Department of History</w:t>
      </w:r>
      <w:r w:rsidRPr="00B412EC">
        <w:rPr>
          <w:i/>
        </w:rPr>
        <w:t>–</w:t>
      </w:r>
      <w:r>
        <w:t xml:space="preserve">National Center for History in the Schools: </w:t>
      </w:r>
      <w:hyperlink r:id="rId87" w:history="1">
        <w:r w:rsidRPr="000C32F2">
          <w:rPr>
            <w:rStyle w:val="Hyperlink"/>
          </w:rPr>
          <w:t>http://www.nchs.ucla.edu/</w:t>
        </w:r>
      </w:hyperlink>
      <w:r>
        <w:t xml:space="preserve">. </w:t>
      </w:r>
    </w:p>
    <w:p w14:paraId="1F03C335" w14:textId="77777777" w:rsidR="00424164" w:rsidRDefault="00424164" w:rsidP="00424164">
      <w:pPr>
        <w:pStyle w:val="APACitation"/>
      </w:pPr>
    </w:p>
    <w:p w14:paraId="6E6498E9" w14:textId="77777777" w:rsidR="00424164" w:rsidRDefault="00424164" w:rsidP="00424164">
      <w:r>
        <w:t>World Languages:</w:t>
      </w:r>
    </w:p>
    <w:p w14:paraId="244B243C" w14:textId="77777777" w:rsidR="00424164" w:rsidRDefault="00424164" w:rsidP="00424164">
      <w:r>
        <w:tab/>
        <w:t xml:space="preserve">American Council on the Teaching of Foreign Languages: </w:t>
      </w:r>
      <w:r w:rsidRPr="00FF4FFE">
        <w:t>World-Readiness Standards for Learning Languages</w:t>
      </w:r>
      <w:r>
        <w:t xml:space="preserve">: </w:t>
      </w:r>
      <w:hyperlink r:id="rId88" w:history="1">
        <w:r w:rsidRPr="000C32F2">
          <w:rPr>
            <w:rStyle w:val="Hyperlink"/>
          </w:rPr>
          <w:t>http://www.actfl.org/publications/all/world-readiness-standards-learning-languages</w:t>
        </w:r>
      </w:hyperlink>
    </w:p>
    <w:p w14:paraId="71B9DE25" w14:textId="77777777" w:rsidR="00424164" w:rsidRDefault="00424164" w:rsidP="00424164"/>
    <w:p w14:paraId="028C352B" w14:textId="77777777" w:rsidR="00424164" w:rsidRDefault="00424164" w:rsidP="00424164">
      <w:pPr>
        <w:pStyle w:val="Heading3"/>
      </w:pPr>
      <w:bookmarkStart w:id="110" w:name="_Toc530226984"/>
      <w:bookmarkStart w:id="111" w:name="_Toc530337135"/>
      <w:bookmarkStart w:id="112" w:name="_Toc530729618"/>
      <w:bookmarkEnd w:id="107"/>
      <w:r>
        <w:t>Example Assignments</w:t>
      </w:r>
      <w:bookmarkEnd w:id="110"/>
      <w:bookmarkEnd w:id="111"/>
      <w:bookmarkEnd w:id="112"/>
    </w:p>
    <w:p w14:paraId="57E072AF" w14:textId="77777777" w:rsidR="00424164" w:rsidRDefault="00424164" w:rsidP="00424164">
      <w:pPr>
        <w:rPr>
          <w:b/>
          <w:color w:val="1F4E79" w:themeColor="accent5" w:themeShade="80"/>
        </w:rPr>
      </w:pPr>
      <w:bookmarkStart w:id="113" w:name="_Toc454545919"/>
    </w:p>
    <w:p w14:paraId="589C8907" w14:textId="77777777" w:rsidR="00424164" w:rsidRPr="005C6E2D" w:rsidRDefault="00424164" w:rsidP="00424164">
      <w:pPr>
        <w:rPr>
          <w:b/>
          <w:color w:val="1F4E79" w:themeColor="accent5" w:themeShade="80"/>
        </w:rPr>
      </w:pPr>
      <w:r w:rsidRPr="005C6E2D">
        <w:rPr>
          <w:b/>
          <w:color w:val="1F4E79" w:themeColor="accent5" w:themeShade="80"/>
        </w:rPr>
        <w:t>Week 1: Secondary Schools and Teachers</w:t>
      </w:r>
      <w:bookmarkEnd w:id="113"/>
    </w:p>
    <w:p w14:paraId="0841C024" w14:textId="77777777" w:rsidR="00424164" w:rsidRPr="005C6E2D" w:rsidRDefault="00424164" w:rsidP="00424164">
      <w:pPr>
        <w:rPr>
          <w:b/>
          <w:color w:val="1F4E79" w:themeColor="accent5" w:themeShade="80"/>
        </w:rPr>
      </w:pPr>
      <w:r w:rsidRPr="005C6E2D">
        <w:rPr>
          <w:b/>
          <w:color w:val="1F4E79" w:themeColor="accent5" w:themeShade="80"/>
        </w:rPr>
        <w:t>Learning Objectives</w:t>
      </w:r>
    </w:p>
    <w:p w14:paraId="5D74DC73" w14:textId="77777777" w:rsidR="00424164" w:rsidRPr="00AC56E0" w:rsidRDefault="00424164" w:rsidP="0042416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424164" w:rsidRPr="00AC56E0" w14:paraId="432EB0EB" w14:textId="77777777" w:rsidTr="004C51C4">
        <w:trPr>
          <w:trHeight w:val="30"/>
        </w:trPr>
        <w:tc>
          <w:tcPr>
            <w:tcW w:w="9956" w:type="dxa"/>
            <w:tcBorders>
              <w:bottom w:val="nil"/>
              <w:right w:val="single" w:sz="4" w:space="0" w:color="auto"/>
            </w:tcBorders>
            <w:tcMar>
              <w:top w:w="115" w:type="dxa"/>
              <w:left w:w="115" w:type="dxa"/>
              <w:bottom w:w="115" w:type="dxa"/>
              <w:right w:w="115" w:type="dxa"/>
            </w:tcMar>
          </w:tcPr>
          <w:p w14:paraId="673A0A88" w14:textId="77777777" w:rsidR="00424164" w:rsidRPr="00AC56E0" w:rsidRDefault="00424164" w:rsidP="004C51C4">
            <w:r>
              <w:t>Identify societal and cultural changes that are likely to impact secondary education.</w:t>
            </w:r>
          </w:p>
        </w:tc>
        <w:tc>
          <w:tcPr>
            <w:tcW w:w="3064" w:type="dxa"/>
            <w:tcBorders>
              <w:left w:val="single" w:sz="4" w:space="0" w:color="auto"/>
              <w:bottom w:val="nil"/>
              <w:right w:val="single" w:sz="4" w:space="0" w:color="auto"/>
            </w:tcBorders>
            <w:shd w:val="clear" w:color="auto" w:fill="D5DCE4" w:themeFill="text2" w:themeFillTint="33"/>
          </w:tcPr>
          <w:p w14:paraId="38B2ECAE" w14:textId="77777777" w:rsidR="00424164" w:rsidRPr="00AC56E0" w:rsidRDefault="00424164" w:rsidP="004C51C4">
            <w:pPr>
              <w:rPr>
                <w:rFonts w:cs="Arial"/>
                <w:szCs w:val="20"/>
              </w:rPr>
            </w:pPr>
            <w:r>
              <w:rPr>
                <w:rFonts w:cs="Arial"/>
                <w:szCs w:val="20"/>
              </w:rPr>
              <w:t>CLO1, CLO4</w:t>
            </w:r>
          </w:p>
        </w:tc>
      </w:tr>
      <w:tr w:rsidR="00424164" w:rsidRPr="00AC56E0" w14:paraId="662C964B" w14:textId="77777777" w:rsidTr="004C51C4">
        <w:trPr>
          <w:trHeight w:val="38"/>
        </w:trPr>
        <w:tc>
          <w:tcPr>
            <w:tcW w:w="9956" w:type="dxa"/>
            <w:tcBorders>
              <w:top w:val="nil"/>
              <w:bottom w:val="nil"/>
              <w:right w:val="single" w:sz="4" w:space="0" w:color="auto"/>
            </w:tcBorders>
            <w:tcMar>
              <w:top w:w="115" w:type="dxa"/>
              <w:left w:w="115" w:type="dxa"/>
              <w:bottom w:w="115" w:type="dxa"/>
              <w:right w:w="115" w:type="dxa"/>
            </w:tcMar>
          </w:tcPr>
          <w:p w14:paraId="7145FBD0" w14:textId="77777777" w:rsidR="00424164" w:rsidRPr="00AC56E0" w:rsidRDefault="00424164" w:rsidP="004C51C4">
            <w:r>
              <w:t xml:space="preserve">Compare competing views of excellence in education. </w:t>
            </w:r>
          </w:p>
        </w:tc>
        <w:tc>
          <w:tcPr>
            <w:tcW w:w="3064" w:type="dxa"/>
            <w:tcBorders>
              <w:top w:val="nil"/>
              <w:left w:val="single" w:sz="4" w:space="0" w:color="auto"/>
              <w:bottom w:val="nil"/>
              <w:right w:val="single" w:sz="4" w:space="0" w:color="auto"/>
            </w:tcBorders>
            <w:shd w:val="clear" w:color="auto" w:fill="D5DCE4" w:themeFill="text2" w:themeFillTint="33"/>
          </w:tcPr>
          <w:p w14:paraId="24DA4F9A" w14:textId="77777777" w:rsidR="00424164" w:rsidRPr="00AC56E0" w:rsidRDefault="00424164" w:rsidP="004C51C4">
            <w:pPr>
              <w:rPr>
                <w:rFonts w:cs="Arial"/>
              </w:rPr>
            </w:pPr>
            <w:r>
              <w:rPr>
                <w:rFonts w:cs="Arial"/>
              </w:rPr>
              <w:t>CLO1, CLO4</w:t>
            </w:r>
          </w:p>
        </w:tc>
      </w:tr>
      <w:tr w:rsidR="00424164" w:rsidRPr="00AC56E0" w14:paraId="56988B23" w14:textId="77777777" w:rsidTr="004C51C4">
        <w:trPr>
          <w:trHeight w:val="25"/>
        </w:trPr>
        <w:tc>
          <w:tcPr>
            <w:tcW w:w="9956" w:type="dxa"/>
            <w:tcBorders>
              <w:top w:val="nil"/>
              <w:bottom w:val="single" w:sz="4" w:space="0" w:color="auto"/>
              <w:right w:val="single" w:sz="4" w:space="0" w:color="auto"/>
            </w:tcBorders>
            <w:tcMar>
              <w:top w:w="115" w:type="dxa"/>
              <w:left w:w="115" w:type="dxa"/>
              <w:bottom w:w="115" w:type="dxa"/>
              <w:right w:w="115" w:type="dxa"/>
            </w:tcMar>
          </w:tcPr>
          <w:p w14:paraId="578EA2CC" w14:textId="77777777" w:rsidR="00424164" w:rsidRPr="00AC56E0" w:rsidRDefault="00424164" w:rsidP="004C51C4">
            <w:r>
              <w:t xml:space="preserve">Determine the need for </w:t>
            </w:r>
            <w:r w:rsidRPr="00B92076">
              <w:t>career-long preparation and development</w:t>
            </w:r>
            <w:r>
              <w:t xml:space="preserve">.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16084700" w14:textId="77777777" w:rsidR="00424164" w:rsidRPr="00AC56E0" w:rsidRDefault="00424164" w:rsidP="004C51C4">
            <w:pPr>
              <w:rPr>
                <w:rFonts w:cs="Arial"/>
                <w:szCs w:val="20"/>
              </w:rPr>
            </w:pPr>
            <w:r>
              <w:rPr>
                <w:rFonts w:cs="Arial"/>
                <w:szCs w:val="20"/>
              </w:rPr>
              <w:t>CLO4</w:t>
            </w:r>
          </w:p>
        </w:tc>
      </w:tr>
    </w:tbl>
    <w:p w14:paraId="351EAA23" w14:textId="77777777" w:rsidR="00424164" w:rsidRPr="00AC56E0" w:rsidRDefault="00424164" w:rsidP="00424164">
      <w:pPr>
        <w:pStyle w:val="AssignmentsLevel1"/>
      </w:pPr>
    </w:p>
    <w:p w14:paraId="7471D42F" w14:textId="77777777" w:rsidR="00424164" w:rsidRPr="005C6E2D" w:rsidRDefault="00424164" w:rsidP="00424164">
      <w:pPr>
        <w:rPr>
          <w:b/>
          <w:color w:val="1F4E79" w:themeColor="accent5" w:themeShade="80"/>
        </w:rPr>
      </w:pPr>
      <w:r w:rsidRPr="005C6E2D">
        <w:rPr>
          <w:b/>
          <w:color w:val="1F4E79" w:themeColor="accent5" w:themeShade="80"/>
        </w:rPr>
        <w:t>Activities and Resources</w:t>
      </w:r>
    </w:p>
    <w:p w14:paraId="4DE5F640" w14:textId="77777777" w:rsidR="00424164" w:rsidRDefault="00424164" w:rsidP="00424164">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424164" w:rsidRPr="00AC56E0" w14:paraId="23D5C628" w14:textId="77777777" w:rsidTr="004C51C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A24D3BD" w14:textId="77777777" w:rsidR="00424164" w:rsidRPr="00AC56E0" w:rsidRDefault="00424164" w:rsidP="004C51C4">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DBAF02" w14:textId="77777777" w:rsidR="00424164" w:rsidRPr="00AC56E0" w:rsidRDefault="00424164" w:rsidP="004C51C4">
            <w:pPr>
              <w:rPr>
                <w:rFonts w:cs="Arial"/>
              </w:rPr>
            </w:pPr>
            <w:r>
              <w:rPr>
                <w:rFonts w:cs="Arial"/>
              </w:rPr>
              <w:t>1.1, 1.2, 1.3</w:t>
            </w:r>
          </w:p>
        </w:tc>
      </w:tr>
      <w:tr w:rsidR="00424164" w:rsidRPr="00AC56E0" w14:paraId="73292499" w14:textId="77777777" w:rsidTr="004C51C4">
        <w:trPr>
          <w:trHeight w:val="190"/>
        </w:trPr>
        <w:tc>
          <w:tcPr>
            <w:tcW w:w="13020" w:type="dxa"/>
            <w:gridSpan w:val="2"/>
            <w:tcBorders>
              <w:bottom w:val="single" w:sz="4" w:space="0" w:color="auto"/>
            </w:tcBorders>
            <w:tcMar>
              <w:top w:w="115" w:type="dxa"/>
              <w:left w:w="115" w:type="dxa"/>
              <w:bottom w:w="115" w:type="dxa"/>
              <w:right w:w="115" w:type="dxa"/>
            </w:tcMar>
          </w:tcPr>
          <w:p w14:paraId="5B1FAB9F" w14:textId="77777777" w:rsidR="00424164" w:rsidRPr="005D7621" w:rsidRDefault="00424164" w:rsidP="004C51C4">
            <w:pPr>
              <w:rPr>
                <w:rFonts w:cs="Arial"/>
                <w:b/>
                <w:i/>
              </w:rPr>
            </w:pPr>
            <w:r w:rsidRPr="005D7621">
              <w:rPr>
                <w:rFonts w:cs="Arial"/>
                <w:b/>
                <w:i/>
              </w:rPr>
              <w:lastRenderedPageBreak/>
              <w:t>Teaching in the Secondary School</w:t>
            </w:r>
          </w:p>
          <w:p w14:paraId="6907CA5A" w14:textId="77777777" w:rsidR="00424164" w:rsidRDefault="00424164" w:rsidP="004C51C4">
            <w:pPr>
              <w:pStyle w:val="AssignmentsLevel2"/>
              <w:ind w:left="360"/>
            </w:pPr>
            <w:r>
              <w:t>Ch. 1: The Changing World of Teaching</w:t>
            </w:r>
          </w:p>
          <w:p w14:paraId="6AEAC57F" w14:textId="77777777" w:rsidR="00424164" w:rsidRDefault="00424164" w:rsidP="004C51C4">
            <w:pPr>
              <w:pStyle w:val="AssignmentsLevel2"/>
              <w:ind w:left="360"/>
            </w:pPr>
            <w:r>
              <w:t>Ch. 2: Students and Schools</w:t>
            </w:r>
          </w:p>
          <w:p w14:paraId="4BA77B11" w14:textId="77777777" w:rsidR="00424164" w:rsidRPr="005D7621" w:rsidRDefault="00424164" w:rsidP="004C51C4">
            <w:pPr>
              <w:pStyle w:val="AssignmentsLevel2"/>
              <w:ind w:left="360"/>
            </w:pPr>
            <w:r>
              <w:t>Ch. 15: Career-Long Professional Growth</w:t>
            </w:r>
          </w:p>
        </w:tc>
      </w:tr>
    </w:tbl>
    <w:p w14:paraId="0C6DF13B" w14:textId="77777777" w:rsidR="00424164" w:rsidRDefault="00424164" w:rsidP="00424164">
      <w:pPr>
        <w:pStyle w:val="AssignmentsLevel1"/>
      </w:pPr>
    </w:p>
    <w:tbl>
      <w:tblPr>
        <w:tblpPr w:leftFromText="180" w:rightFromText="180" w:vertAnchor="text" w:tblpY="1"/>
        <w:tblOverlap w:val="never"/>
        <w:tblW w:w="130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24164" w:rsidRPr="00AC56E0" w14:paraId="6E0EE3A5" w14:textId="77777777" w:rsidTr="004C51C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0CC0A6B" w14:textId="77777777" w:rsidR="00424164" w:rsidRPr="00AC56E0" w:rsidRDefault="00424164" w:rsidP="004C51C4">
            <w:pPr>
              <w:rPr>
                <w:rFonts w:cs="Arial"/>
                <w:b/>
              </w:rPr>
            </w:pPr>
            <w:r>
              <w:rPr>
                <w:rFonts w:cs="Arial"/>
                <w:b/>
              </w:rPr>
              <w:t>Discussion:</w:t>
            </w:r>
            <w:r w:rsidRPr="00AC56E0">
              <w:rPr>
                <w:rFonts w:cs="Arial"/>
                <w:b/>
              </w:rPr>
              <w:t xml:space="preserve"> </w:t>
            </w:r>
            <w:r w:rsidRPr="00303373">
              <w:rPr>
                <w:rFonts w:cs="Arial"/>
                <w:b/>
              </w:rPr>
              <w:t>Secondary Schools and Teachers</w:t>
            </w:r>
          </w:p>
        </w:tc>
        <w:tc>
          <w:tcPr>
            <w:tcW w:w="3090" w:type="dxa"/>
            <w:tcBorders>
              <w:left w:val="single" w:sz="4" w:space="0" w:color="auto"/>
            </w:tcBorders>
            <w:shd w:val="clear" w:color="auto" w:fill="D5DCE4" w:themeFill="text2" w:themeFillTint="33"/>
          </w:tcPr>
          <w:p w14:paraId="5EB8AE98" w14:textId="77777777" w:rsidR="00424164" w:rsidRPr="00AC56E0" w:rsidRDefault="00424164" w:rsidP="004C51C4">
            <w:pPr>
              <w:rPr>
                <w:rFonts w:cs="Arial"/>
              </w:rPr>
            </w:pPr>
            <w:r>
              <w:rPr>
                <w:rFonts w:cs="Arial"/>
              </w:rPr>
              <w:t>1.1, 1.2, 1.3</w:t>
            </w:r>
          </w:p>
        </w:tc>
      </w:tr>
      <w:tr w:rsidR="00424164" w:rsidRPr="00AC56E0" w14:paraId="10386231" w14:textId="77777777" w:rsidTr="004C51C4">
        <w:trPr>
          <w:trHeight w:val="199"/>
        </w:trPr>
        <w:tc>
          <w:tcPr>
            <w:tcW w:w="13050" w:type="dxa"/>
            <w:gridSpan w:val="2"/>
            <w:shd w:val="clear" w:color="auto" w:fill="auto"/>
            <w:tcMar>
              <w:top w:w="115" w:type="dxa"/>
              <w:left w:w="115" w:type="dxa"/>
              <w:bottom w:w="115" w:type="dxa"/>
              <w:right w:w="115" w:type="dxa"/>
            </w:tcMar>
          </w:tcPr>
          <w:p w14:paraId="4C401665" w14:textId="77777777" w:rsidR="00424164" w:rsidRDefault="00424164" w:rsidP="004C51C4">
            <w:pPr>
              <w:rPr>
                <w:rFonts w:cs="Arial"/>
              </w:rPr>
            </w:pPr>
            <w:r w:rsidRPr="00303373">
              <w:rPr>
                <w:rFonts w:cs="Arial"/>
                <w:b/>
              </w:rPr>
              <w:t>Identify</w:t>
            </w:r>
            <w:r w:rsidRPr="005D7621">
              <w:rPr>
                <w:rFonts w:cs="Arial"/>
              </w:rPr>
              <w:t xml:space="preserve"> professional organizations that support your subject area, student level, or professional interests. </w:t>
            </w:r>
          </w:p>
          <w:p w14:paraId="51A7F86F" w14:textId="77777777" w:rsidR="00424164" w:rsidRDefault="00424164" w:rsidP="004C51C4">
            <w:pPr>
              <w:rPr>
                <w:rFonts w:cs="Arial"/>
              </w:rPr>
            </w:pPr>
            <w:r w:rsidRPr="00303373">
              <w:rPr>
                <w:rFonts w:cs="Arial"/>
                <w:b/>
              </w:rPr>
              <w:t>Respond</w:t>
            </w:r>
            <w:r>
              <w:rPr>
                <w:rFonts w:cs="Arial"/>
              </w:rPr>
              <w:t xml:space="preserve"> to the following prompts in the Secondary Schools and Teachers discussion forum by Wednesday: </w:t>
            </w:r>
          </w:p>
          <w:p w14:paraId="33F288B3" w14:textId="77777777" w:rsidR="00424164" w:rsidRDefault="00424164" w:rsidP="004C51C4">
            <w:pPr>
              <w:pStyle w:val="AssignmentsLevel2"/>
              <w:ind w:left="360"/>
            </w:pPr>
            <w:r w:rsidRPr="005D7621">
              <w:t xml:space="preserve">What are the organization’s priorities? </w:t>
            </w:r>
          </w:p>
          <w:p w14:paraId="7A7314B7" w14:textId="77777777" w:rsidR="00424164" w:rsidRDefault="00424164" w:rsidP="004C51C4">
            <w:pPr>
              <w:pStyle w:val="AssignmentsLevel2"/>
              <w:ind w:left="360"/>
            </w:pPr>
            <w:r w:rsidRPr="005D7621">
              <w:t>How do the organization’s policies, activities or research support change and growth in your subject area or professional interest?</w:t>
            </w:r>
            <w:r>
              <w:t xml:space="preserve"> </w:t>
            </w:r>
          </w:p>
          <w:p w14:paraId="2BEE9A95" w14:textId="77777777" w:rsidR="00424164" w:rsidRDefault="00424164" w:rsidP="004C51C4">
            <w:pPr>
              <w:pStyle w:val="AssignmentsLevel2"/>
              <w:ind w:left="360"/>
            </w:pPr>
            <w:r>
              <w:t xml:space="preserve">If or </w:t>
            </w:r>
            <w:r w:rsidRPr="005D7621">
              <w:t xml:space="preserve">when you join </w:t>
            </w:r>
            <w:r>
              <w:t>one of these</w:t>
            </w:r>
            <w:r w:rsidRPr="005D7621">
              <w:t xml:space="preserve"> organization</w:t>
            </w:r>
            <w:r>
              <w:t>s</w:t>
            </w:r>
            <w:r w:rsidRPr="005D7621">
              <w:t xml:space="preserve">, how will you engage in the activities and benefit professionally? </w:t>
            </w:r>
          </w:p>
          <w:p w14:paraId="7BAD0165" w14:textId="77777777" w:rsidR="00424164" w:rsidRDefault="00424164" w:rsidP="004C51C4">
            <w:pPr>
              <w:pStyle w:val="AssignmentsLevel2"/>
              <w:ind w:left="360"/>
            </w:pPr>
            <w:r>
              <w:t>Does the organization host teacher discussion forums or lesson plan exchanges?</w:t>
            </w:r>
          </w:p>
          <w:p w14:paraId="371B7388" w14:textId="77777777" w:rsidR="00424164" w:rsidRDefault="00424164" w:rsidP="004C51C4">
            <w:pPr>
              <w:pStyle w:val="AssignmentsLevel2"/>
              <w:ind w:left="360"/>
            </w:pPr>
            <w:r>
              <w:t>H</w:t>
            </w:r>
            <w:r w:rsidRPr="005D7621">
              <w:t>ow will you contribute to the organization</w:t>
            </w:r>
            <w:r>
              <w:t>s</w:t>
            </w:r>
            <w:r w:rsidRPr="005D7621">
              <w:t xml:space="preserve">? </w:t>
            </w:r>
          </w:p>
          <w:p w14:paraId="332BFB5A" w14:textId="77777777" w:rsidR="00424164" w:rsidRDefault="00424164" w:rsidP="004C51C4">
            <w:pPr>
              <w:rPr>
                <w:rFonts w:cs="Arial"/>
              </w:rPr>
            </w:pPr>
          </w:p>
          <w:p w14:paraId="39568875" w14:textId="77777777" w:rsidR="00424164" w:rsidRDefault="00424164" w:rsidP="004C51C4">
            <w:pPr>
              <w:rPr>
                <w:rFonts w:cs="Arial"/>
              </w:rPr>
            </w:pPr>
            <w:r w:rsidRPr="00303373">
              <w:rPr>
                <w:rFonts w:cs="Arial"/>
                <w:b/>
              </w:rPr>
              <w:t>Reference</w:t>
            </w:r>
            <w:r w:rsidRPr="005D7621">
              <w:rPr>
                <w:rFonts w:cs="Arial"/>
              </w:rPr>
              <w:t xml:space="preserve"> the observations in </w:t>
            </w:r>
            <w:r w:rsidRPr="00303373">
              <w:rPr>
                <w:rFonts w:cs="Arial"/>
              </w:rPr>
              <w:t xml:space="preserve">the </w:t>
            </w:r>
            <w:r w:rsidRPr="00303373">
              <w:rPr>
                <w:rFonts w:cs="Arial"/>
                <w:i/>
              </w:rPr>
              <w:t>Teaching in the Secondary School</w:t>
            </w:r>
            <w:r w:rsidRPr="00303373">
              <w:rPr>
                <w:rFonts w:cs="Arial"/>
              </w:rPr>
              <w:t xml:space="preserve"> text</w:t>
            </w:r>
            <w:r w:rsidRPr="005D7621">
              <w:rPr>
                <w:rFonts w:cs="Arial"/>
              </w:rPr>
              <w:t xml:space="preserve"> to support or contrast with your aspirations as a professional teacher.</w:t>
            </w:r>
          </w:p>
          <w:p w14:paraId="47BDC566" w14:textId="77777777" w:rsidR="00424164" w:rsidRDefault="00424164" w:rsidP="004C51C4">
            <w:pPr>
              <w:rPr>
                <w:rFonts w:cs="Arial"/>
              </w:rPr>
            </w:pPr>
            <w:r w:rsidRPr="007163AB">
              <w:rPr>
                <w:rFonts w:cs="Arial"/>
                <w:b/>
              </w:rPr>
              <w:t>Post</w:t>
            </w:r>
            <w:r>
              <w:rPr>
                <w:rFonts w:cs="Arial"/>
              </w:rPr>
              <w:t xml:space="preserve"> your initial response to the discussion forum by Wednesday, Day 3 of Week 1.</w:t>
            </w:r>
          </w:p>
          <w:p w14:paraId="564AAC2D" w14:textId="77777777" w:rsidR="00424164" w:rsidRDefault="00424164" w:rsidP="004C51C4">
            <w:pPr>
              <w:pStyle w:val="AssignmentsLevel1"/>
            </w:pPr>
            <w:r w:rsidRPr="0029708E">
              <w:rPr>
                <w:b/>
              </w:rPr>
              <w:t xml:space="preserve">Apply </w:t>
            </w:r>
            <w:r w:rsidRPr="00A535D8">
              <w:t xml:space="preserve">the RISE model in responding to </w:t>
            </w:r>
            <w:r>
              <w:t>one</w:t>
            </w:r>
            <w:r w:rsidRPr="00A535D8">
              <w:t xml:space="preserve"> classmate’s post.</w:t>
            </w:r>
            <w:r>
              <w:t xml:space="preserve"> Please respond to a post that has not yet received a response from a classmate. </w:t>
            </w:r>
          </w:p>
          <w:p w14:paraId="09BC1730" w14:textId="77777777" w:rsidR="00424164" w:rsidRDefault="00424164" w:rsidP="004C51C4">
            <w:pPr>
              <w:pStyle w:val="AssignmentsLevel1"/>
              <w:tabs>
                <w:tab w:val="left" w:pos="2540"/>
              </w:tabs>
            </w:pPr>
            <w:r>
              <w:tab/>
            </w:r>
          </w:p>
          <w:p w14:paraId="0FD241F1" w14:textId="77777777" w:rsidR="00424164" w:rsidRPr="00AC56E0" w:rsidRDefault="00424164" w:rsidP="004C51C4">
            <w:pPr>
              <w:rPr>
                <w:rFonts w:cs="Arial"/>
              </w:rPr>
            </w:pPr>
            <w:r w:rsidRPr="0029708E">
              <w:rPr>
                <w:rFonts w:cs="Arial"/>
                <w:b/>
              </w:rPr>
              <w:t>Respond</w:t>
            </w:r>
            <w:r>
              <w:rPr>
                <w:rFonts w:cs="Arial"/>
              </w:rPr>
              <w:t xml:space="preserve"> to the RISE questions and suggestions to your initial post by Sunday, Day 7 of Week 1. </w:t>
            </w:r>
          </w:p>
        </w:tc>
      </w:tr>
    </w:tbl>
    <w:p w14:paraId="5E1BA8A6" w14:textId="77777777" w:rsidR="00424164" w:rsidRDefault="00424164" w:rsidP="00424164">
      <w:pPr>
        <w:pStyle w:val="AssignmentsLevel1"/>
      </w:pPr>
    </w:p>
    <w:p w14:paraId="6621C0A5" w14:textId="77777777" w:rsidR="00424164" w:rsidRDefault="00424164" w:rsidP="00424164"/>
    <w:p w14:paraId="44AC7094" w14:textId="77777777" w:rsidR="00645C73" w:rsidRDefault="00645C73">
      <w:pPr>
        <w:rPr>
          <w:rFonts w:asciiTheme="majorHAnsi" w:eastAsiaTheme="majorEastAsia" w:hAnsiTheme="majorHAnsi" w:cstheme="majorBidi"/>
          <w:color w:val="2F5496" w:themeColor="accent1" w:themeShade="BF"/>
          <w:sz w:val="26"/>
          <w:szCs w:val="26"/>
        </w:rPr>
      </w:pPr>
      <w:r>
        <w:br w:type="page"/>
      </w:r>
    </w:p>
    <w:p w14:paraId="011286A7" w14:textId="11F37A6D" w:rsidR="00200E7D" w:rsidRDefault="00200E7D" w:rsidP="00200E7D">
      <w:pPr>
        <w:pStyle w:val="Heading2"/>
      </w:pPr>
      <w:bookmarkStart w:id="114" w:name="_Toc530729619"/>
      <w:r>
        <w:lastRenderedPageBreak/>
        <w:t>Course:  Clinical Practice II</w:t>
      </w:r>
      <w:bookmarkEnd w:id="114"/>
    </w:p>
    <w:p w14:paraId="0CC2C8D0" w14:textId="279E8491" w:rsidR="00200E7D" w:rsidRDefault="00200E7D" w:rsidP="00417C2C"/>
    <w:p w14:paraId="3A638312" w14:textId="377672EF" w:rsidR="00200E7D" w:rsidRPr="002B73A2" w:rsidRDefault="00200E7D" w:rsidP="006E2BD3">
      <w:pPr>
        <w:pStyle w:val="Heading3"/>
      </w:pPr>
      <w:bookmarkStart w:id="115" w:name="_Toc530729620"/>
      <w:r w:rsidRPr="002B73A2">
        <w:t>Course Struc</w:t>
      </w:r>
      <w:r w:rsidR="006E2BD3" w:rsidRPr="002B73A2">
        <w:t>t</w:t>
      </w:r>
      <w:r w:rsidRPr="002B73A2">
        <w:t>ure</w:t>
      </w:r>
      <w:bookmarkEnd w:id="115"/>
    </w:p>
    <w:p w14:paraId="062ED1BF" w14:textId="77777777" w:rsidR="006E2BD3" w:rsidRPr="002B73A2" w:rsidRDefault="006E2BD3" w:rsidP="006E2BD3">
      <w:pPr>
        <w:pStyle w:val="APACitation"/>
        <w:ind w:left="0" w:firstLine="0"/>
        <w:rPr>
          <w:color w:val="auto"/>
          <w:szCs w:val="22"/>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323"/>
        <w:gridCol w:w="9332"/>
        <w:gridCol w:w="1215"/>
        <w:gridCol w:w="2080"/>
      </w:tblGrid>
      <w:tr w:rsidR="006E2BD3" w:rsidRPr="002B73A2" w14:paraId="555551A6" w14:textId="77777777" w:rsidTr="0074776E">
        <w:tc>
          <w:tcPr>
            <w:tcW w:w="125" w:type="pct"/>
            <w:tcBorders>
              <w:top w:val="single" w:sz="4" w:space="0" w:color="auto"/>
              <w:left w:val="single" w:sz="4" w:space="0" w:color="auto"/>
              <w:bottom w:val="single" w:sz="4" w:space="0" w:color="auto"/>
              <w:right w:val="nil"/>
            </w:tcBorders>
            <w:shd w:val="clear" w:color="auto" w:fill="005391"/>
            <w:vAlign w:val="center"/>
          </w:tcPr>
          <w:p w14:paraId="4D314D93" w14:textId="77777777" w:rsidR="006E2BD3" w:rsidRPr="002B73A2" w:rsidRDefault="006E2BD3" w:rsidP="0074776E">
            <w:pPr>
              <w:rPr>
                <w:b/>
                <w:color w:val="FFFFFF" w:themeColor="background1"/>
              </w:rPr>
            </w:pPr>
          </w:p>
        </w:tc>
        <w:tc>
          <w:tcPr>
            <w:tcW w:w="3603" w:type="pct"/>
            <w:tcBorders>
              <w:top w:val="single" w:sz="4" w:space="0" w:color="auto"/>
              <w:left w:val="nil"/>
              <w:bottom w:val="single" w:sz="4" w:space="0" w:color="auto"/>
              <w:right w:val="nil"/>
            </w:tcBorders>
            <w:shd w:val="clear" w:color="auto" w:fill="005391"/>
            <w:vAlign w:val="center"/>
            <w:hideMark/>
          </w:tcPr>
          <w:p w14:paraId="7779DB4A" w14:textId="77777777" w:rsidR="006E2BD3" w:rsidRPr="002B73A2" w:rsidRDefault="006E2BD3" w:rsidP="0074776E">
            <w:pPr>
              <w:rPr>
                <w:b/>
                <w:color w:val="FFFFFF" w:themeColor="background1"/>
                <w:sz w:val="22"/>
                <w:szCs w:val="22"/>
              </w:rPr>
            </w:pPr>
            <w:r w:rsidRPr="002B73A2">
              <w:rPr>
                <w:b/>
                <w:color w:val="FFFFFF" w:themeColor="background1"/>
                <w:sz w:val="22"/>
                <w:szCs w:val="22"/>
              </w:rPr>
              <w:t>Assessment</w:t>
            </w:r>
          </w:p>
        </w:tc>
        <w:tc>
          <w:tcPr>
            <w:tcW w:w="469" w:type="pct"/>
            <w:tcBorders>
              <w:top w:val="single" w:sz="4" w:space="0" w:color="auto"/>
              <w:left w:val="nil"/>
              <w:bottom w:val="single" w:sz="4" w:space="0" w:color="auto"/>
              <w:right w:val="nil"/>
            </w:tcBorders>
            <w:shd w:val="clear" w:color="auto" w:fill="005391"/>
            <w:hideMark/>
          </w:tcPr>
          <w:p w14:paraId="18DE8C63" w14:textId="77777777" w:rsidR="006E2BD3" w:rsidRPr="002B73A2" w:rsidRDefault="006E2BD3" w:rsidP="0074776E">
            <w:pPr>
              <w:jc w:val="center"/>
              <w:rPr>
                <w:b/>
                <w:color w:val="FFFFFF" w:themeColor="background1"/>
                <w:sz w:val="22"/>
                <w:szCs w:val="22"/>
              </w:rPr>
            </w:pPr>
            <w:r w:rsidRPr="002B73A2">
              <w:rPr>
                <w:b/>
                <w:color w:val="FFFFFF" w:themeColor="background1"/>
                <w:sz w:val="22"/>
                <w:szCs w:val="22"/>
              </w:rPr>
              <w:t>Due</w:t>
            </w: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2CBC7806" w14:textId="77777777" w:rsidR="006E2BD3" w:rsidRPr="002B73A2" w:rsidRDefault="006E2BD3" w:rsidP="0074776E">
            <w:pPr>
              <w:jc w:val="center"/>
              <w:rPr>
                <w:b/>
                <w:color w:val="FFFFFF" w:themeColor="background1"/>
                <w:sz w:val="22"/>
                <w:szCs w:val="22"/>
              </w:rPr>
            </w:pPr>
            <w:r w:rsidRPr="002B73A2">
              <w:rPr>
                <w:b/>
                <w:color w:val="FFFFFF" w:themeColor="background1"/>
                <w:sz w:val="22"/>
                <w:szCs w:val="22"/>
              </w:rPr>
              <w:t>Point Value</w:t>
            </w:r>
          </w:p>
        </w:tc>
      </w:tr>
      <w:tr w:rsidR="006E2BD3" w:rsidRPr="002B73A2" w14:paraId="6923AB7D" w14:textId="77777777" w:rsidTr="0074776E">
        <w:tc>
          <w:tcPr>
            <w:tcW w:w="3728" w:type="pct"/>
            <w:gridSpan w:val="2"/>
            <w:tcBorders>
              <w:top w:val="single" w:sz="4" w:space="0" w:color="auto"/>
              <w:left w:val="single" w:sz="4" w:space="0" w:color="auto"/>
              <w:bottom w:val="nil"/>
              <w:right w:val="nil"/>
            </w:tcBorders>
            <w:shd w:val="clear" w:color="auto" w:fill="BFBFBF"/>
            <w:vAlign w:val="center"/>
            <w:hideMark/>
          </w:tcPr>
          <w:p w14:paraId="452A347B" w14:textId="77777777" w:rsidR="006E2BD3" w:rsidRPr="002B73A2" w:rsidRDefault="006E2BD3" w:rsidP="0074776E">
            <w:r w:rsidRPr="002B73A2">
              <w:rPr>
                <w:b/>
              </w:rPr>
              <w:t>Week 1</w:t>
            </w:r>
          </w:p>
        </w:tc>
        <w:tc>
          <w:tcPr>
            <w:tcW w:w="469" w:type="pct"/>
            <w:tcBorders>
              <w:top w:val="single" w:sz="4" w:space="0" w:color="auto"/>
              <w:left w:val="nil"/>
              <w:bottom w:val="nil"/>
              <w:right w:val="nil"/>
            </w:tcBorders>
            <w:shd w:val="clear" w:color="auto" w:fill="BFBFBF"/>
          </w:tcPr>
          <w:p w14:paraId="7F2C3117" w14:textId="77777777" w:rsidR="006E2BD3" w:rsidRPr="002B73A2" w:rsidRDefault="006E2BD3" w:rsidP="0074776E"/>
        </w:tc>
        <w:tc>
          <w:tcPr>
            <w:tcW w:w="803" w:type="pct"/>
            <w:tcBorders>
              <w:top w:val="single" w:sz="4" w:space="0" w:color="auto"/>
              <w:left w:val="nil"/>
              <w:bottom w:val="nil"/>
              <w:right w:val="single" w:sz="4" w:space="0" w:color="auto"/>
            </w:tcBorders>
            <w:shd w:val="clear" w:color="auto" w:fill="BFBFBF"/>
            <w:vAlign w:val="center"/>
          </w:tcPr>
          <w:p w14:paraId="5D643A76" w14:textId="77777777" w:rsidR="006E2BD3" w:rsidRPr="002B73A2" w:rsidRDefault="006E2BD3" w:rsidP="0074776E">
            <w:pPr>
              <w:jc w:val="center"/>
            </w:pPr>
          </w:p>
        </w:tc>
      </w:tr>
      <w:tr w:rsidR="006E2BD3" w:rsidRPr="002B73A2" w14:paraId="4E6FA59D" w14:textId="77777777" w:rsidTr="0074776E">
        <w:tc>
          <w:tcPr>
            <w:tcW w:w="125" w:type="pct"/>
            <w:tcBorders>
              <w:top w:val="nil"/>
              <w:left w:val="single" w:sz="4" w:space="0" w:color="auto"/>
              <w:bottom w:val="nil"/>
              <w:right w:val="nil"/>
            </w:tcBorders>
            <w:vAlign w:val="center"/>
          </w:tcPr>
          <w:p w14:paraId="1876C676" w14:textId="77777777" w:rsidR="006E2BD3" w:rsidRPr="002B73A2" w:rsidRDefault="006E2BD3" w:rsidP="0074776E">
            <w:pPr>
              <w:rPr>
                <w:b/>
              </w:rPr>
            </w:pPr>
          </w:p>
        </w:tc>
        <w:tc>
          <w:tcPr>
            <w:tcW w:w="3603" w:type="pct"/>
            <w:tcBorders>
              <w:top w:val="nil"/>
              <w:left w:val="nil"/>
              <w:bottom w:val="nil"/>
              <w:right w:val="nil"/>
            </w:tcBorders>
            <w:hideMark/>
          </w:tcPr>
          <w:p w14:paraId="1FA84D7F" w14:textId="77777777" w:rsidR="006E2BD3" w:rsidRPr="002B73A2" w:rsidRDefault="006E2BD3" w:rsidP="0074776E">
            <w:r w:rsidRPr="002B73A2">
              <w:t>Professional Development Plan</w:t>
            </w:r>
          </w:p>
        </w:tc>
        <w:tc>
          <w:tcPr>
            <w:tcW w:w="469" w:type="pct"/>
            <w:tcBorders>
              <w:top w:val="nil"/>
              <w:left w:val="nil"/>
              <w:bottom w:val="nil"/>
              <w:right w:val="nil"/>
            </w:tcBorders>
          </w:tcPr>
          <w:p w14:paraId="16B1D68F" w14:textId="77777777" w:rsidR="006E2BD3" w:rsidRPr="002B73A2" w:rsidRDefault="006E2BD3" w:rsidP="0074776E"/>
        </w:tc>
        <w:tc>
          <w:tcPr>
            <w:tcW w:w="803" w:type="pct"/>
            <w:tcBorders>
              <w:top w:val="nil"/>
              <w:left w:val="nil"/>
              <w:bottom w:val="nil"/>
              <w:right w:val="single" w:sz="4" w:space="0" w:color="auto"/>
            </w:tcBorders>
            <w:vAlign w:val="center"/>
            <w:hideMark/>
          </w:tcPr>
          <w:p w14:paraId="3F80E21F" w14:textId="77777777" w:rsidR="006E2BD3" w:rsidRPr="002B73A2" w:rsidRDefault="006E2BD3" w:rsidP="0074776E">
            <w:pPr>
              <w:jc w:val="center"/>
            </w:pPr>
            <w:r w:rsidRPr="002B73A2">
              <w:t>10</w:t>
            </w:r>
          </w:p>
        </w:tc>
      </w:tr>
      <w:tr w:rsidR="006E2BD3" w:rsidRPr="002B73A2" w14:paraId="53804F52" w14:textId="77777777" w:rsidTr="0074776E">
        <w:tc>
          <w:tcPr>
            <w:tcW w:w="125" w:type="pct"/>
            <w:tcBorders>
              <w:top w:val="nil"/>
              <w:left w:val="single" w:sz="4" w:space="0" w:color="auto"/>
              <w:bottom w:val="nil"/>
              <w:right w:val="nil"/>
            </w:tcBorders>
            <w:vAlign w:val="center"/>
          </w:tcPr>
          <w:p w14:paraId="2C315685" w14:textId="77777777" w:rsidR="006E2BD3" w:rsidRPr="002B73A2" w:rsidRDefault="006E2BD3" w:rsidP="0074776E">
            <w:pPr>
              <w:rPr>
                <w:b/>
              </w:rPr>
            </w:pPr>
          </w:p>
        </w:tc>
        <w:tc>
          <w:tcPr>
            <w:tcW w:w="3603" w:type="pct"/>
            <w:tcBorders>
              <w:top w:val="nil"/>
              <w:left w:val="nil"/>
              <w:bottom w:val="nil"/>
              <w:right w:val="nil"/>
            </w:tcBorders>
            <w:hideMark/>
          </w:tcPr>
          <w:p w14:paraId="7BD10806" w14:textId="77777777" w:rsidR="006E2BD3" w:rsidRPr="002B73A2" w:rsidRDefault="006E2BD3" w:rsidP="0074776E">
            <w:r w:rsidRPr="002B73A2">
              <w:t>Family Communication</w:t>
            </w:r>
          </w:p>
        </w:tc>
        <w:tc>
          <w:tcPr>
            <w:tcW w:w="469" w:type="pct"/>
            <w:tcBorders>
              <w:top w:val="nil"/>
              <w:left w:val="nil"/>
              <w:bottom w:val="nil"/>
              <w:right w:val="nil"/>
            </w:tcBorders>
          </w:tcPr>
          <w:p w14:paraId="1D2DDAF9" w14:textId="77777777" w:rsidR="006E2BD3" w:rsidRPr="002B73A2" w:rsidRDefault="006E2BD3" w:rsidP="0074776E"/>
        </w:tc>
        <w:tc>
          <w:tcPr>
            <w:tcW w:w="803" w:type="pct"/>
            <w:tcBorders>
              <w:top w:val="nil"/>
              <w:left w:val="nil"/>
              <w:bottom w:val="nil"/>
              <w:right w:val="single" w:sz="4" w:space="0" w:color="auto"/>
            </w:tcBorders>
            <w:vAlign w:val="center"/>
            <w:hideMark/>
          </w:tcPr>
          <w:p w14:paraId="033641A0" w14:textId="77777777" w:rsidR="006E2BD3" w:rsidRPr="002B73A2" w:rsidRDefault="006E2BD3" w:rsidP="0074776E">
            <w:pPr>
              <w:jc w:val="center"/>
            </w:pPr>
            <w:r w:rsidRPr="002B73A2">
              <w:t>10</w:t>
            </w:r>
          </w:p>
        </w:tc>
      </w:tr>
      <w:tr w:rsidR="006E2BD3" w:rsidRPr="002B73A2" w14:paraId="648E0CB0" w14:textId="77777777" w:rsidTr="0074776E">
        <w:tc>
          <w:tcPr>
            <w:tcW w:w="125" w:type="pct"/>
            <w:tcBorders>
              <w:top w:val="nil"/>
              <w:left w:val="single" w:sz="4" w:space="0" w:color="auto"/>
              <w:bottom w:val="nil"/>
              <w:right w:val="nil"/>
            </w:tcBorders>
            <w:vAlign w:val="center"/>
          </w:tcPr>
          <w:p w14:paraId="7C6FDF78" w14:textId="77777777" w:rsidR="006E2BD3" w:rsidRPr="002B73A2" w:rsidRDefault="006E2BD3" w:rsidP="0074776E">
            <w:pPr>
              <w:rPr>
                <w:b/>
              </w:rPr>
            </w:pPr>
          </w:p>
        </w:tc>
        <w:tc>
          <w:tcPr>
            <w:tcW w:w="3603" w:type="pct"/>
            <w:tcBorders>
              <w:top w:val="nil"/>
              <w:left w:val="nil"/>
              <w:bottom w:val="nil"/>
              <w:right w:val="nil"/>
            </w:tcBorders>
          </w:tcPr>
          <w:p w14:paraId="6ADCF7E6" w14:textId="77777777" w:rsidR="006E2BD3" w:rsidRPr="002B73A2" w:rsidRDefault="006E2BD3" w:rsidP="0074776E">
            <w:r w:rsidRPr="002B73A2">
              <w:t>edTPA Review: Handbook and Templates</w:t>
            </w:r>
          </w:p>
        </w:tc>
        <w:tc>
          <w:tcPr>
            <w:tcW w:w="469" w:type="pct"/>
            <w:tcBorders>
              <w:top w:val="nil"/>
              <w:left w:val="nil"/>
              <w:bottom w:val="nil"/>
              <w:right w:val="nil"/>
            </w:tcBorders>
          </w:tcPr>
          <w:p w14:paraId="3A1F35C1" w14:textId="77777777" w:rsidR="006E2BD3" w:rsidRPr="002B73A2" w:rsidRDefault="006E2BD3" w:rsidP="0074776E"/>
        </w:tc>
        <w:tc>
          <w:tcPr>
            <w:tcW w:w="803" w:type="pct"/>
            <w:tcBorders>
              <w:top w:val="nil"/>
              <w:left w:val="nil"/>
              <w:bottom w:val="nil"/>
              <w:right w:val="single" w:sz="4" w:space="0" w:color="auto"/>
            </w:tcBorders>
            <w:vAlign w:val="center"/>
          </w:tcPr>
          <w:p w14:paraId="5A5E090D" w14:textId="77777777" w:rsidR="006E2BD3" w:rsidRPr="002B73A2" w:rsidRDefault="006E2BD3" w:rsidP="0074776E">
            <w:pPr>
              <w:jc w:val="center"/>
            </w:pPr>
            <w:r w:rsidRPr="002B73A2">
              <w:t>10</w:t>
            </w:r>
          </w:p>
        </w:tc>
      </w:tr>
      <w:tr w:rsidR="006E2BD3" w:rsidRPr="002B73A2" w14:paraId="2C8AE647" w14:textId="77777777" w:rsidTr="0074776E">
        <w:tc>
          <w:tcPr>
            <w:tcW w:w="3728" w:type="pct"/>
            <w:gridSpan w:val="2"/>
            <w:tcBorders>
              <w:top w:val="nil"/>
              <w:left w:val="single" w:sz="4" w:space="0" w:color="auto"/>
              <w:bottom w:val="nil"/>
              <w:right w:val="nil"/>
            </w:tcBorders>
            <w:shd w:val="clear" w:color="auto" w:fill="BFBFBF"/>
            <w:vAlign w:val="center"/>
            <w:hideMark/>
          </w:tcPr>
          <w:p w14:paraId="3889BB64" w14:textId="77777777" w:rsidR="006E2BD3" w:rsidRPr="002B73A2" w:rsidRDefault="006E2BD3" w:rsidP="0074776E">
            <w:r w:rsidRPr="002B73A2">
              <w:rPr>
                <w:b/>
              </w:rPr>
              <w:t>Week 2</w:t>
            </w:r>
          </w:p>
        </w:tc>
        <w:tc>
          <w:tcPr>
            <w:tcW w:w="469" w:type="pct"/>
            <w:tcBorders>
              <w:top w:val="nil"/>
              <w:left w:val="nil"/>
              <w:bottom w:val="nil"/>
              <w:right w:val="nil"/>
            </w:tcBorders>
            <w:shd w:val="clear" w:color="auto" w:fill="BFBFBF"/>
          </w:tcPr>
          <w:p w14:paraId="16E6C40C"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2DFBB63C" w14:textId="77777777" w:rsidR="006E2BD3" w:rsidRPr="002B73A2" w:rsidRDefault="006E2BD3" w:rsidP="0074776E">
            <w:pPr>
              <w:jc w:val="center"/>
            </w:pPr>
          </w:p>
        </w:tc>
      </w:tr>
      <w:tr w:rsidR="006E2BD3" w:rsidRPr="002B73A2" w14:paraId="044B7D17" w14:textId="77777777" w:rsidTr="0074776E">
        <w:tc>
          <w:tcPr>
            <w:tcW w:w="125" w:type="pct"/>
            <w:tcBorders>
              <w:top w:val="nil"/>
              <w:left w:val="single" w:sz="4" w:space="0" w:color="auto"/>
              <w:bottom w:val="nil"/>
              <w:right w:val="nil"/>
            </w:tcBorders>
            <w:vAlign w:val="center"/>
          </w:tcPr>
          <w:p w14:paraId="67B0FA65" w14:textId="77777777" w:rsidR="006E2BD3" w:rsidRPr="002B73A2" w:rsidRDefault="006E2BD3" w:rsidP="0074776E">
            <w:pPr>
              <w:rPr>
                <w:b/>
              </w:rPr>
            </w:pPr>
          </w:p>
        </w:tc>
        <w:tc>
          <w:tcPr>
            <w:tcW w:w="3603" w:type="pct"/>
            <w:tcBorders>
              <w:top w:val="nil"/>
              <w:left w:val="nil"/>
              <w:bottom w:val="nil"/>
              <w:right w:val="nil"/>
            </w:tcBorders>
            <w:hideMark/>
          </w:tcPr>
          <w:p w14:paraId="0B82F546" w14:textId="77777777" w:rsidR="006E2BD3" w:rsidRPr="002B73A2" w:rsidRDefault="006E2BD3" w:rsidP="0074776E">
            <w:r w:rsidRPr="002B73A2">
              <w:t>Supporting Language Needs</w:t>
            </w:r>
          </w:p>
        </w:tc>
        <w:tc>
          <w:tcPr>
            <w:tcW w:w="469" w:type="pct"/>
            <w:tcBorders>
              <w:top w:val="nil"/>
              <w:left w:val="nil"/>
              <w:bottom w:val="nil"/>
              <w:right w:val="nil"/>
            </w:tcBorders>
          </w:tcPr>
          <w:p w14:paraId="3A082638" w14:textId="77777777" w:rsidR="006E2BD3" w:rsidRPr="002B73A2" w:rsidRDefault="006E2BD3" w:rsidP="0074776E"/>
        </w:tc>
        <w:tc>
          <w:tcPr>
            <w:tcW w:w="803" w:type="pct"/>
            <w:tcBorders>
              <w:top w:val="nil"/>
              <w:left w:val="nil"/>
              <w:bottom w:val="nil"/>
              <w:right w:val="single" w:sz="4" w:space="0" w:color="auto"/>
            </w:tcBorders>
            <w:vAlign w:val="center"/>
            <w:hideMark/>
          </w:tcPr>
          <w:p w14:paraId="65AEF720" w14:textId="77777777" w:rsidR="006E2BD3" w:rsidRPr="002B73A2" w:rsidRDefault="006E2BD3" w:rsidP="0074776E">
            <w:pPr>
              <w:jc w:val="center"/>
            </w:pPr>
            <w:r w:rsidRPr="002B73A2">
              <w:t>10</w:t>
            </w:r>
          </w:p>
        </w:tc>
      </w:tr>
      <w:tr w:rsidR="006E2BD3" w:rsidRPr="002B73A2" w14:paraId="02757D70" w14:textId="77777777" w:rsidTr="0074776E">
        <w:tc>
          <w:tcPr>
            <w:tcW w:w="125" w:type="pct"/>
            <w:tcBorders>
              <w:top w:val="nil"/>
              <w:left w:val="single" w:sz="4" w:space="0" w:color="auto"/>
              <w:bottom w:val="nil"/>
              <w:right w:val="nil"/>
            </w:tcBorders>
            <w:vAlign w:val="center"/>
          </w:tcPr>
          <w:p w14:paraId="5F0A9580" w14:textId="77777777" w:rsidR="006E2BD3" w:rsidRPr="002B73A2" w:rsidRDefault="006E2BD3" w:rsidP="0074776E">
            <w:pPr>
              <w:rPr>
                <w:b/>
              </w:rPr>
            </w:pPr>
          </w:p>
        </w:tc>
        <w:tc>
          <w:tcPr>
            <w:tcW w:w="3603" w:type="pct"/>
            <w:tcBorders>
              <w:top w:val="nil"/>
              <w:left w:val="nil"/>
              <w:bottom w:val="nil"/>
              <w:right w:val="nil"/>
            </w:tcBorders>
            <w:hideMark/>
          </w:tcPr>
          <w:p w14:paraId="3416278B" w14:textId="77777777" w:rsidR="006E2BD3" w:rsidRPr="002B73A2" w:rsidRDefault="006E2BD3" w:rsidP="0074776E">
            <w:r w:rsidRPr="002B73A2">
              <w:t>Classroom Log for Interns</w:t>
            </w:r>
          </w:p>
        </w:tc>
        <w:tc>
          <w:tcPr>
            <w:tcW w:w="469" w:type="pct"/>
            <w:tcBorders>
              <w:top w:val="nil"/>
              <w:left w:val="nil"/>
              <w:bottom w:val="nil"/>
              <w:right w:val="nil"/>
            </w:tcBorders>
          </w:tcPr>
          <w:p w14:paraId="50F7C361" w14:textId="77777777" w:rsidR="006E2BD3" w:rsidRPr="002B73A2" w:rsidRDefault="006E2BD3" w:rsidP="0074776E"/>
        </w:tc>
        <w:tc>
          <w:tcPr>
            <w:tcW w:w="803" w:type="pct"/>
            <w:tcBorders>
              <w:top w:val="nil"/>
              <w:left w:val="nil"/>
              <w:bottom w:val="nil"/>
              <w:right w:val="single" w:sz="4" w:space="0" w:color="auto"/>
            </w:tcBorders>
            <w:vAlign w:val="center"/>
            <w:hideMark/>
          </w:tcPr>
          <w:p w14:paraId="4C0F4FCE" w14:textId="77777777" w:rsidR="006E2BD3" w:rsidRPr="002B73A2" w:rsidRDefault="006E2BD3" w:rsidP="0074776E">
            <w:pPr>
              <w:jc w:val="center"/>
            </w:pPr>
            <w:r w:rsidRPr="002B73A2">
              <w:t>10</w:t>
            </w:r>
          </w:p>
        </w:tc>
      </w:tr>
      <w:tr w:rsidR="006E2BD3" w:rsidRPr="002B73A2" w14:paraId="2F1D0751" w14:textId="77777777" w:rsidTr="0074776E">
        <w:tc>
          <w:tcPr>
            <w:tcW w:w="125" w:type="pct"/>
            <w:tcBorders>
              <w:top w:val="nil"/>
              <w:left w:val="single" w:sz="4" w:space="0" w:color="auto"/>
              <w:bottom w:val="nil"/>
              <w:right w:val="nil"/>
            </w:tcBorders>
            <w:vAlign w:val="center"/>
          </w:tcPr>
          <w:p w14:paraId="7059DEDE" w14:textId="77777777" w:rsidR="006E2BD3" w:rsidRPr="002B73A2" w:rsidRDefault="006E2BD3" w:rsidP="0074776E">
            <w:pPr>
              <w:rPr>
                <w:b/>
              </w:rPr>
            </w:pPr>
          </w:p>
        </w:tc>
        <w:tc>
          <w:tcPr>
            <w:tcW w:w="3603" w:type="pct"/>
            <w:tcBorders>
              <w:top w:val="nil"/>
              <w:left w:val="nil"/>
              <w:bottom w:val="nil"/>
              <w:right w:val="nil"/>
            </w:tcBorders>
          </w:tcPr>
          <w:p w14:paraId="42C7D8CC" w14:textId="77777777" w:rsidR="006E2BD3" w:rsidRPr="002B73A2" w:rsidRDefault="006E2BD3" w:rsidP="0074776E">
            <w:r w:rsidRPr="002B73A2">
              <w:t>edTPA Academic Language Development</w:t>
            </w:r>
          </w:p>
        </w:tc>
        <w:tc>
          <w:tcPr>
            <w:tcW w:w="469" w:type="pct"/>
            <w:tcBorders>
              <w:top w:val="nil"/>
              <w:left w:val="nil"/>
              <w:bottom w:val="nil"/>
              <w:right w:val="nil"/>
            </w:tcBorders>
          </w:tcPr>
          <w:p w14:paraId="07D4D51E" w14:textId="77777777" w:rsidR="006E2BD3" w:rsidRPr="002B73A2" w:rsidRDefault="006E2BD3" w:rsidP="0074776E"/>
        </w:tc>
        <w:tc>
          <w:tcPr>
            <w:tcW w:w="803" w:type="pct"/>
            <w:tcBorders>
              <w:top w:val="nil"/>
              <w:left w:val="nil"/>
              <w:bottom w:val="nil"/>
              <w:right w:val="single" w:sz="4" w:space="0" w:color="auto"/>
            </w:tcBorders>
            <w:vAlign w:val="center"/>
          </w:tcPr>
          <w:p w14:paraId="0B008C8F" w14:textId="77777777" w:rsidR="006E2BD3" w:rsidRPr="002B73A2" w:rsidRDefault="006E2BD3" w:rsidP="0074776E">
            <w:pPr>
              <w:jc w:val="center"/>
            </w:pPr>
            <w:r w:rsidRPr="002B73A2">
              <w:t>10</w:t>
            </w:r>
          </w:p>
        </w:tc>
      </w:tr>
      <w:tr w:rsidR="006E2BD3" w:rsidRPr="002B73A2" w14:paraId="48051C65" w14:textId="77777777" w:rsidTr="0074776E">
        <w:tc>
          <w:tcPr>
            <w:tcW w:w="3728" w:type="pct"/>
            <w:gridSpan w:val="2"/>
            <w:tcBorders>
              <w:top w:val="nil"/>
              <w:left w:val="single" w:sz="4" w:space="0" w:color="auto"/>
              <w:bottom w:val="nil"/>
              <w:right w:val="nil"/>
            </w:tcBorders>
            <w:shd w:val="clear" w:color="auto" w:fill="BFBFBF"/>
            <w:vAlign w:val="center"/>
            <w:hideMark/>
          </w:tcPr>
          <w:p w14:paraId="07AE7F34" w14:textId="77777777" w:rsidR="006E2BD3" w:rsidRPr="002B73A2" w:rsidRDefault="006E2BD3" w:rsidP="0074776E">
            <w:r w:rsidRPr="002B73A2">
              <w:rPr>
                <w:b/>
              </w:rPr>
              <w:t>Week 3</w:t>
            </w:r>
          </w:p>
        </w:tc>
        <w:tc>
          <w:tcPr>
            <w:tcW w:w="469" w:type="pct"/>
            <w:tcBorders>
              <w:top w:val="nil"/>
              <w:left w:val="nil"/>
              <w:bottom w:val="nil"/>
              <w:right w:val="nil"/>
            </w:tcBorders>
            <w:shd w:val="clear" w:color="auto" w:fill="BFBFBF"/>
          </w:tcPr>
          <w:p w14:paraId="4C529A06"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17EBB17F" w14:textId="77777777" w:rsidR="006E2BD3" w:rsidRPr="002B73A2" w:rsidRDefault="006E2BD3" w:rsidP="0074776E">
            <w:pPr>
              <w:jc w:val="center"/>
            </w:pPr>
          </w:p>
        </w:tc>
      </w:tr>
      <w:tr w:rsidR="006E2BD3" w:rsidRPr="002B73A2" w14:paraId="1D8339A8" w14:textId="77777777" w:rsidTr="0074776E">
        <w:tc>
          <w:tcPr>
            <w:tcW w:w="125" w:type="pct"/>
            <w:tcBorders>
              <w:top w:val="nil"/>
              <w:left w:val="single" w:sz="4" w:space="0" w:color="auto"/>
              <w:bottom w:val="nil"/>
              <w:right w:val="nil"/>
            </w:tcBorders>
            <w:vAlign w:val="center"/>
          </w:tcPr>
          <w:p w14:paraId="071F1E92" w14:textId="77777777" w:rsidR="006E2BD3" w:rsidRPr="002B73A2" w:rsidRDefault="006E2BD3" w:rsidP="0074776E">
            <w:pPr>
              <w:rPr>
                <w:b/>
              </w:rPr>
            </w:pPr>
          </w:p>
        </w:tc>
        <w:tc>
          <w:tcPr>
            <w:tcW w:w="3603" w:type="pct"/>
            <w:tcBorders>
              <w:top w:val="nil"/>
              <w:left w:val="nil"/>
              <w:bottom w:val="nil"/>
              <w:right w:val="nil"/>
            </w:tcBorders>
            <w:hideMark/>
          </w:tcPr>
          <w:p w14:paraId="4FE46C47" w14:textId="77777777" w:rsidR="006E2BD3" w:rsidRPr="002B73A2" w:rsidRDefault="006E2BD3" w:rsidP="0074776E">
            <w:r w:rsidRPr="002B73A2">
              <w:t>E Journal 1</w:t>
            </w:r>
          </w:p>
        </w:tc>
        <w:tc>
          <w:tcPr>
            <w:tcW w:w="469" w:type="pct"/>
            <w:tcBorders>
              <w:top w:val="nil"/>
              <w:left w:val="nil"/>
              <w:bottom w:val="nil"/>
              <w:right w:val="nil"/>
            </w:tcBorders>
          </w:tcPr>
          <w:p w14:paraId="091AC433" w14:textId="77777777" w:rsidR="006E2BD3" w:rsidRPr="002B73A2" w:rsidRDefault="006E2BD3" w:rsidP="0074776E"/>
        </w:tc>
        <w:tc>
          <w:tcPr>
            <w:tcW w:w="803" w:type="pct"/>
            <w:tcBorders>
              <w:top w:val="nil"/>
              <w:left w:val="nil"/>
              <w:bottom w:val="nil"/>
              <w:right w:val="single" w:sz="4" w:space="0" w:color="auto"/>
            </w:tcBorders>
            <w:vAlign w:val="center"/>
            <w:hideMark/>
          </w:tcPr>
          <w:p w14:paraId="62E59B49" w14:textId="77777777" w:rsidR="006E2BD3" w:rsidRPr="002B73A2" w:rsidRDefault="006E2BD3" w:rsidP="0074776E">
            <w:pPr>
              <w:jc w:val="center"/>
            </w:pPr>
            <w:r w:rsidRPr="002B73A2">
              <w:t>10</w:t>
            </w:r>
          </w:p>
        </w:tc>
      </w:tr>
      <w:tr w:rsidR="006E2BD3" w:rsidRPr="002B73A2" w14:paraId="730CA3DA" w14:textId="77777777" w:rsidTr="0074776E">
        <w:trPr>
          <w:trHeight w:val="252"/>
        </w:trPr>
        <w:tc>
          <w:tcPr>
            <w:tcW w:w="125" w:type="pct"/>
            <w:tcBorders>
              <w:top w:val="nil"/>
              <w:left w:val="single" w:sz="4" w:space="0" w:color="auto"/>
              <w:bottom w:val="nil"/>
              <w:right w:val="nil"/>
            </w:tcBorders>
            <w:vAlign w:val="center"/>
          </w:tcPr>
          <w:p w14:paraId="4E47985B" w14:textId="77777777" w:rsidR="006E2BD3" w:rsidRPr="002B73A2" w:rsidRDefault="006E2BD3" w:rsidP="0074776E">
            <w:pPr>
              <w:rPr>
                <w:b/>
              </w:rPr>
            </w:pPr>
          </w:p>
        </w:tc>
        <w:tc>
          <w:tcPr>
            <w:tcW w:w="3603" w:type="pct"/>
            <w:tcBorders>
              <w:top w:val="nil"/>
              <w:left w:val="nil"/>
              <w:bottom w:val="nil"/>
              <w:right w:val="nil"/>
            </w:tcBorders>
            <w:hideMark/>
          </w:tcPr>
          <w:p w14:paraId="2BACA8FC" w14:textId="77777777" w:rsidR="006E2BD3" w:rsidRPr="002B73A2" w:rsidRDefault="006E2BD3" w:rsidP="0074776E">
            <w:r w:rsidRPr="002B73A2">
              <w:t>Progress Assessment</w:t>
            </w:r>
          </w:p>
        </w:tc>
        <w:tc>
          <w:tcPr>
            <w:tcW w:w="469" w:type="pct"/>
            <w:tcBorders>
              <w:top w:val="nil"/>
              <w:left w:val="nil"/>
              <w:bottom w:val="nil"/>
              <w:right w:val="nil"/>
            </w:tcBorders>
          </w:tcPr>
          <w:p w14:paraId="19DBA1CB" w14:textId="77777777" w:rsidR="006E2BD3" w:rsidRPr="002B73A2" w:rsidRDefault="006E2BD3" w:rsidP="0074776E"/>
        </w:tc>
        <w:tc>
          <w:tcPr>
            <w:tcW w:w="803" w:type="pct"/>
            <w:tcBorders>
              <w:top w:val="nil"/>
              <w:left w:val="nil"/>
              <w:bottom w:val="nil"/>
              <w:right w:val="single" w:sz="4" w:space="0" w:color="auto"/>
            </w:tcBorders>
            <w:vAlign w:val="center"/>
            <w:hideMark/>
          </w:tcPr>
          <w:p w14:paraId="19DA9ED9" w14:textId="77777777" w:rsidR="006E2BD3" w:rsidRPr="002B73A2" w:rsidRDefault="006E2BD3" w:rsidP="0074776E">
            <w:pPr>
              <w:jc w:val="center"/>
            </w:pPr>
            <w:r w:rsidRPr="002B73A2">
              <w:t>10</w:t>
            </w:r>
          </w:p>
        </w:tc>
      </w:tr>
      <w:tr w:rsidR="006E2BD3" w:rsidRPr="002B73A2" w14:paraId="3A8DDF38" w14:textId="77777777" w:rsidTr="0074776E">
        <w:tc>
          <w:tcPr>
            <w:tcW w:w="125" w:type="pct"/>
            <w:tcBorders>
              <w:top w:val="nil"/>
              <w:left w:val="single" w:sz="4" w:space="0" w:color="auto"/>
              <w:bottom w:val="nil"/>
              <w:right w:val="nil"/>
            </w:tcBorders>
            <w:vAlign w:val="center"/>
          </w:tcPr>
          <w:p w14:paraId="46F6C4CD" w14:textId="77777777" w:rsidR="006E2BD3" w:rsidRPr="002B73A2" w:rsidRDefault="006E2BD3" w:rsidP="0074776E">
            <w:pPr>
              <w:rPr>
                <w:b/>
              </w:rPr>
            </w:pPr>
          </w:p>
        </w:tc>
        <w:tc>
          <w:tcPr>
            <w:tcW w:w="3603" w:type="pct"/>
            <w:tcBorders>
              <w:top w:val="nil"/>
              <w:left w:val="nil"/>
              <w:bottom w:val="nil"/>
              <w:right w:val="nil"/>
            </w:tcBorders>
          </w:tcPr>
          <w:p w14:paraId="03E8C7D0" w14:textId="77777777" w:rsidR="006E2BD3" w:rsidRPr="002B73A2" w:rsidRDefault="006E2BD3" w:rsidP="0074776E">
            <w:r w:rsidRPr="002B73A2">
              <w:t>edTPA Task 1:  Lesson Planning Preparation 1</w:t>
            </w:r>
          </w:p>
        </w:tc>
        <w:tc>
          <w:tcPr>
            <w:tcW w:w="469" w:type="pct"/>
            <w:tcBorders>
              <w:top w:val="nil"/>
              <w:left w:val="nil"/>
              <w:bottom w:val="nil"/>
              <w:right w:val="nil"/>
            </w:tcBorders>
          </w:tcPr>
          <w:p w14:paraId="14463A27" w14:textId="77777777" w:rsidR="006E2BD3" w:rsidRPr="002B73A2" w:rsidRDefault="006E2BD3" w:rsidP="0074776E"/>
        </w:tc>
        <w:tc>
          <w:tcPr>
            <w:tcW w:w="803" w:type="pct"/>
            <w:tcBorders>
              <w:top w:val="nil"/>
              <w:left w:val="nil"/>
              <w:bottom w:val="nil"/>
              <w:right w:val="single" w:sz="4" w:space="0" w:color="auto"/>
            </w:tcBorders>
            <w:vAlign w:val="center"/>
          </w:tcPr>
          <w:p w14:paraId="6531977F" w14:textId="77777777" w:rsidR="006E2BD3" w:rsidRPr="002B73A2" w:rsidRDefault="006E2BD3" w:rsidP="0074776E">
            <w:pPr>
              <w:jc w:val="center"/>
            </w:pPr>
            <w:r w:rsidRPr="002B73A2">
              <w:t>10</w:t>
            </w:r>
          </w:p>
        </w:tc>
      </w:tr>
      <w:tr w:rsidR="006E2BD3" w:rsidRPr="002B73A2" w14:paraId="567A642C" w14:textId="77777777" w:rsidTr="0074776E">
        <w:tc>
          <w:tcPr>
            <w:tcW w:w="3728" w:type="pct"/>
            <w:gridSpan w:val="2"/>
            <w:tcBorders>
              <w:top w:val="nil"/>
              <w:left w:val="single" w:sz="4" w:space="0" w:color="auto"/>
              <w:bottom w:val="nil"/>
              <w:right w:val="nil"/>
            </w:tcBorders>
            <w:shd w:val="clear" w:color="auto" w:fill="BFBFBF"/>
            <w:vAlign w:val="center"/>
            <w:hideMark/>
          </w:tcPr>
          <w:p w14:paraId="6FB93963" w14:textId="77777777" w:rsidR="006E2BD3" w:rsidRPr="002B73A2" w:rsidRDefault="006E2BD3" w:rsidP="0074776E">
            <w:r w:rsidRPr="002B73A2">
              <w:rPr>
                <w:b/>
              </w:rPr>
              <w:t>Week 4</w:t>
            </w:r>
          </w:p>
        </w:tc>
        <w:tc>
          <w:tcPr>
            <w:tcW w:w="469" w:type="pct"/>
            <w:tcBorders>
              <w:top w:val="nil"/>
              <w:left w:val="nil"/>
              <w:bottom w:val="nil"/>
              <w:right w:val="nil"/>
            </w:tcBorders>
            <w:shd w:val="clear" w:color="auto" w:fill="BFBFBF"/>
          </w:tcPr>
          <w:p w14:paraId="2FDB8733"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13DE694D" w14:textId="77777777" w:rsidR="006E2BD3" w:rsidRPr="002B73A2" w:rsidRDefault="006E2BD3" w:rsidP="0074776E">
            <w:pPr>
              <w:jc w:val="center"/>
            </w:pPr>
          </w:p>
        </w:tc>
      </w:tr>
      <w:tr w:rsidR="006E2BD3" w:rsidRPr="002B73A2" w14:paraId="6B4F9077" w14:textId="77777777" w:rsidTr="0074776E">
        <w:tc>
          <w:tcPr>
            <w:tcW w:w="125" w:type="pct"/>
            <w:tcBorders>
              <w:top w:val="nil"/>
              <w:left w:val="single" w:sz="4" w:space="0" w:color="auto"/>
              <w:bottom w:val="nil"/>
              <w:right w:val="nil"/>
            </w:tcBorders>
            <w:vAlign w:val="center"/>
          </w:tcPr>
          <w:p w14:paraId="3061C47A" w14:textId="77777777" w:rsidR="006E2BD3" w:rsidRPr="002B73A2" w:rsidRDefault="006E2BD3" w:rsidP="0074776E">
            <w:pPr>
              <w:rPr>
                <w:b/>
              </w:rPr>
            </w:pPr>
          </w:p>
        </w:tc>
        <w:tc>
          <w:tcPr>
            <w:tcW w:w="3603" w:type="pct"/>
            <w:tcBorders>
              <w:top w:val="nil"/>
              <w:left w:val="nil"/>
              <w:bottom w:val="nil"/>
              <w:right w:val="nil"/>
            </w:tcBorders>
            <w:hideMark/>
          </w:tcPr>
          <w:p w14:paraId="31BB43A7" w14:textId="77777777" w:rsidR="006E2BD3" w:rsidRPr="002B73A2" w:rsidRDefault="006E2BD3" w:rsidP="0074776E">
            <w:r w:rsidRPr="002B73A2">
              <w:t>edTPA Porfolio Development 2</w:t>
            </w:r>
          </w:p>
        </w:tc>
        <w:tc>
          <w:tcPr>
            <w:tcW w:w="469" w:type="pct"/>
            <w:tcBorders>
              <w:top w:val="nil"/>
              <w:left w:val="nil"/>
              <w:bottom w:val="nil"/>
              <w:right w:val="nil"/>
            </w:tcBorders>
          </w:tcPr>
          <w:p w14:paraId="781F3482" w14:textId="77777777" w:rsidR="006E2BD3" w:rsidRPr="002B73A2" w:rsidRDefault="006E2BD3" w:rsidP="0074776E"/>
        </w:tc>
        <w:tc>
          <w:tcPr>
            <w:tcW w:w="803" w:type="pct"/>
            <w:tcBorders>
              <w:top w:val="nil"/>
              <w:left w:val="nil"/>
              <w:bottom w:val="nil"/>
              <w:right w:val="single" w:sz="4" w:space="0" w:color="auto"/>
            </w:tcBorders>
            <w:vAlign w:val="center"/>
            <w:hideMark/>
          </w:tcPr>
          <w:p w14:paraId="602E4D12" w14:textId="77777777" w:rsidR="006E2BD3" w:rsidRPr="002B73A2" w:rsidRDefault="006E2BD3" w:rsidP="0074776E">
            <w:pPr>
              <w:jc w:val="center"/>
            </w:pPr>
            <w:r w:rsidRPr="002B73A2">
              <w:t>10</w:t>
            </w:r>
          </w:p>
        </w:tc>
      </w:tr>
      <w:tr w:rsidR="006E2BD3" w:rsidRPr="002B73A2" w14:paraId="4698BA2E" w14:textId="77777777" w:rsidTr="0074776E">
        <w:tc>
          <w:tcPr>
            <w:tcW w:w="125" w:type="pct"/>
            <w:tcBorders>
              <w:top w:val="nil"/>
              <w:left w:val="single" w:sz="4" w:space="0" w:color="auto"/>
              <w:bottom w:val="nil"/>
              <w:right w:val="nil"/>
            </w:tcBorders>
            <w:vAlign w:val="center"/>
          </w:tcPr>
          <w:p w14:paraId="666618C5" w14:textId="77777777" w:rsidR="006E2BD3" w:rsidRPr="002B73A2" w:rsidRDefault="006E2BD3" w:rsidP="0074776E">
            <w:pPr>
              <w:rPr>
                <w:b/>
              </w:rPr>
            </w:pPr>
          </w:p>
        </w:tc>
        <w:tc>
          <w:tcPr>
            <w:tcW w:w="3603" w:type="pct"/>
            <w:tcBorders>
              <w:top w:val="nil"/>
              <w:left w:val="nil"/>
              <w:bottom w:val="nil"/>
              <w:right w:val="nil"/>
            </w:tcBorders>
            <w:hideMark/>
          </w:tcPr>
          <w:p w14:paraId="75D11B00" w14:textId="77777777" w:rsidR="006E2BD3" w:rsidRPr="002B73A2" w:rsidRDefault="006E2BD3" w:rsidP="0074776E">
            <w:pPr>
              <w:rPr>
                <w:szCs w:val="24"/>
              </w:rPr>
            </w:pPr>
            <w:r w:rsidRPr="002B73A2">
              <w:t>Support Provider/Mentor Meeting Notes</w:t>
            </w:r>
          </w:p>
        </w:tc>
        <w:tc>
          <w:tcPr>
            <w:tcW w:w="469" w:type="pct"/>
            <w:tcBorders>
              <w:top w:val="nil"/>
              <w:left w:val="nil"/>
              <w:bottom w:val="nil"/>
              <w:right w:val="nil"/>
            </w:tcBorders>
          </w:tcPr>
          <w:p w14:paraId="7205BC3E" w14:textId="77777777" w:rsidR="006E2BD3" w:rsidRPr="002B73A2" w:rsidRDefault="006E2BD3" w:rsidP="0074776E"/>
        </w:tc>
        <w:tc>
          <w:tcPr>
            <w:tcW w:w="803" w:type="pct"/>
            <w:tcBorders>
              <w:top w:val="nil"/>
              <w:left w:val="nil"/>
              <w:bottom w:val="nil"/>
              <w:right w:val="single" w:sz="4" w:space="0" w:color="auto"/>
            </w:tcBorders>
            <w:vAlign w:val="center"/>
            <w:hideMark/>
          </w:tcPr>
          <w:p w14:paraId="6113906E" w14:textId="77777777" w:rsidR="006E2BD3" w:rsidRPr="002B73A2" w:rsidRDefault="006E2BD3" w:rsidP="0074776E">
            <w:pPr>
              <w:jc w:val="center"/>
            </w:pPr>
            <w:r w:rsidRPr="002B73A2">
              <w:t>10</w:t>
            </w:r>
          </w:p>
        </w:tc>
      </w:tr>
      <w:tr w:rsidR="006E2BD3" w:rsidRPr="002B73A2" w14:paraId="6BB3803B" w14:textId="77777777" w:rsidTr="0074776E">
        <w:tc>
          <w:tcPr>
            <w:tcW w:w="125" w:type="pct"/>
            <w:tcBorders>
              <w:top w:val="nil"/>
              <w:left w:val="single" w:sz="4" w:space="0" w:color="auto"/>
              <w:bottom w:val="nil"/>
              <w:right w:val="nil"/>
            </w:tcBorders>
            <w:vAlign w:val="center"/>
          </w:tcPr>
          <w:p w14:paraId="6C2B57F7" w14:textId="77777777" w:rsidR="006E2BD3" w:rsidRPr="002B73A2" w:rsidRDefault="006E2BD3" w:rsidP="0074776E">
            <w:pPr>
              <w:rPr>
                <w:b/>
              </w:rPr>
            </w:pPr>
          </w:p>
        </w:tc>
        <w:tc>
          <w:tcPr>
            <w:tcW w:w="3603" w:type="pct"/>
            <w:tcBorders>
              <w:top w:val="nil"/>
              <w:left w:val="nil"/>
              <w:bottom w:val="nil"/>
              <w:right w:val="nil"/>
            </w:tcBorders>
            <w:vAlign w:val="center"/>
            <w:hideMark/>
          </w:tcPr>
          <w:p w14:paraId="55DA9617" w14:textId="77777777" w:rsidR="006E2BD3" w:rsidRPr="002B73A2" w:rsidRDefault="006E2BD3" w:rsidP="0074776E">
            <w:r w:rsidRPr="002B73A2">
              <w:t>Progress Assessment by Site Support Provider</w:t>
            </w:r>
          </w:p>
        </w:tc>
        <w:tc>
          <w:tcPr>
            <w:tcW w:w="469" w:type="pct"/>
            <w:tcBorders>
              <w:top w:val="nil"/>
              <w:left w:val="nil"/>
              <w:bottom w:val="nil"/>
              <w:right w:val="nil"/>
            </w:tcBorders>
          </w:tcPr>
          <w:p w14:paraId="3DBCD7D5" w14:textId="77777777" w:rsidR="006E2BD3" w:rsidRPr="002B73A2" w:rsidRDefault="006E2BD3" w:rsidP="0074776E"/>
        </w:tc>
        <w:tc>
          <w:tcPr>
            <w:tcW w:w="803" w:type="pct"/>
            <w:tcBorders>
              <w:top w:val="nil"/>
              <w:left w:val="nil"/>
              <w:bottom w:val="nil"/>
              <w:right w:val="single" w:sz="4" w:space="0" w:color="auto"/>
            </w:tcBorders>
            <w:vAlign w:val="center"/>
            <w:hideMark/>
          </w:tcPr>
          <w:p w14:paraId="10B0DA4D" w14:textId="77777777" w:rsidR="006E2BD3" w:rsidRPr="002B73A2" w:rsidRDefault="006E2BD3" w:rsidP="0074776E">
            <w:pPr>
              <w:jc w:val="center"/>
            </w:pPr>
            <w:r w:rsidRPr="002B73A2">
              <w:t>10</w:t>
            </w:r>
          </w:p>
        </w:tc>
      </w:tr>
      <w:tr w:rsidR="006E2BD3" w:rsidRPr="002B73A2" w14:paraId="58D2D705" w14:textId="77777777" w:rsidTr="0074776E">
        <w:tc>
          <w:tcPr>
            <w:tcW w:w="3728" w:type="pct"/>
            <w:gridSpan w:val="2"/>
            <w:tcBorders>
              <w:top w:val="nil"/>
              <w:left w:val="single" w:sz="4" w:space="0" w:color="auto"/>
              <w:bottom w:val="nil"/>
              <w:right w:val="nil"/>
            </w:tcBorders>
            <w:shd w:val="clear" w:color="auto" w:fill="BFBFBF"/>
            <w:vAlign w:val="center"/>
            <w:hideMark/>
          </w:tcPr>
          <w:p w14:paraId="604B437B" w14:textId="77777777" w:rsidR="006E2BD3" w:rsidRPr="002B73A2" w:rsidRDefault="006E2BD3" w:rsidP="0074776E">
            <w:r w:rsidRPr="002B73A2">
              <w:rPr>
                <w:b/>
              </w:rPr>
              <w:t>Week 5</w:t>
            </w:r>
          </w:p>
        </w:tc>
        <w:tc>
          <w:tcPr>
            <w:tcW w:w="469" w:type="pct"/>
            <w:tcBorders>
              <w:top w:val="nil"/>
              <w:left w:val="nil"/>
              <w:bottom w:val="nil"/>
              <w:right w:val="nil"/>
            </w:tcBorders>
            <w:shd w:val="clear" w:color="auto" w:fill="BFBFBF"/>
          </w:tcPr>
          <w:p w14:paraId="42689CD3"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42552E02" w14:textId="77777777" w:rsidR="006E2BD3" w:rsidRPr="002B73A2" w:rsidRDefault="006E2BD3" w:rsidP="0074776E">
            <w:pPr>
              <w:jc w:val="center"/>
            </w:pPr>
          </w:p>
        </w:tc>
      </w:tr>
      <w:tr w:rsidR="006E2BD3" w:rsidRPr="002B73A2" w14:paraId="408B4C3E" w14:textId="77777777" w:rsidTr="0074776E">
        <w:tc>
          <w:tcPr>
            <w:tcW w:w="125" w:type="pct"/>
            <w:tcBorders>
              <w:top w:val="nil"/>
              <w:left w:val="single" w:sz="4" w:space="0" w:color="auto"/>
              <w:bottom w:val="nil"/>
              <w:right w:val="nil"/>
            </w:tcBorders>
            <w:vAlign w:val="center"/>
          </w:tcPr>
          <w:p w14:paraId="2B8FC1EB" w14:textId="77777777" w:rsidR="006E2BD3" w:rsidRPr="002B73A2" w:rsidRDefault="006E2BD3" w:rsidP="0074776E">
            <w:pPr>
              <w:rPr>
                <w:b/>
              </w:rPr>
            </w:pPr>
          </w:p>
        </w:tc>
        <w:tc>
          <w:tcPr>
            <w:tcW w:w="3603" w:type="pct"/>
            <w:tcBorders>
              <w:top w:val="nil"/>
              <w:left w:val="nil"/>
              <w:bottom w:val="nil"/>
              <w:right w:val="nil"/>
            </w:tcBorders>
            <w:hideMark/>
          </w:tcPr>
          <w:p w14:paraId="450F2BD0" w14:textId="77777777" w:rsidR="006E2BD3" w:rsidRPr="002B73A2" w:rsidRDefault="006E2BD3" w:rsidP="0074776E">
            <w:r w:rsidRPr="002B73A2">
              <w:t>Lesson Plan</w:t>
            </w:r>
          </w:p>
        </w:tc>
        <w:tc>
          <w:tcPr>
            <w:tcW w:w="469" w:type="pct"/>
            <w:tcBorders>
              <w:top w:val="nil"/>
              <w:left w:val="nil"/>
              <w:bottom w:val="nil"/>
              <w:right w:val="nil"/>
            </w:tcBorders>
          </w:tcPr>
          <w:p w14:paraId="7210A36D" w14:textId="77777777" w:rsidR="006E2BD3" w:rsidRPr="002B73A2" w:rsidRDefault="006E2BD3" w:rsidP="0074776E"/>
        </w:tc>
        <w:tc>
          <w:tcPr>
            <w:tcW w:w="803" w:type="pct"/>
            <w:tcBorders>
              <w:top w:val="nil"/>
              <w:left w:val="nil"/>
              <w:bottom w:val="nil"/>
              <w:right w:val="single" w:sz="4" w:space="0" w:color="auto"/>
            </w:tcBorders>
            <w:vAlign w:val="center"/>
            <w:hideMark/>
          </w:tcPr>
          <w:p w14:paraId="035A76C6" w14:textId="77777777" w:rsidR="006E2BD3" w:rsidRPr="002B73A2" w:rsidRDefault="006E2BD3" w:rsidP="0074776E">
            <w:pPr>
              <w:jc w:val="center"/>
            </w:pPr>
            <w:r w:rsidRPr="002B73A2">
              <w:t>10</w:t>
            </w:r>
          </w:p>
        </w:tc>
      </w:tr>
      <w:tr w:rsidR="006E2BD3" w:rsidRPr="002B73A2" w14:paraId="0329AD82" w14:textId="77777777" w:rsidTr="0074776E">
        <w:tc>
          <w:tcPr>
            <w:tcW w:w="125" w:type="pct"/>
            <w:tcBorders>
              <w:top w:val="nil"/>
              <w:left w:val="single" w:sz="4" w:space="0" w:color="auto"/>
              <w:bottom w:val="nil"/>
              <w:right w:val="nil"/>
            </w:tcBorders>
            <w:vAlign w:val="center"/>
          </w:tcPr>
          <w:p w14:paraId="3AF8B6D9" w14:textId="77777777" w:rsidR="006E2BD3" w:rsidRPr="002B73A2" w:rsidRDefault="006E2BD3" w:rsidP="0074776E">
            <w:pPr>
              <w:rPr>
                <w:b/>
              </w:rPr>
            </w:pPr>
          </w:p>
        </w:tc>
        <w:tc>
          <w:tcPr>
            <w:tcW w:w="3603" w:type="pct"/>
            <w:tcBorders>
              <w:top w:val="nil"/>
              <w:left w:val="nil"/>
              <w:bottom w:val="nil"/>
              <w:right w:val="nil"/>
            </w:tcBorders>
            <w:hideMark/>
          </w:tcPr>
          <w:p w14:paraId="728B71E1" w14:textId="77777777" w:rsidR="006E2BD3" w:rsidRPr="002B73A2" w:rsidRDefault="006E2BD3" w:rsidP="0074776E">
            <w:r w:rsidRPr="002B73A2">
              <w:t>E Journal 2</w:t>
            </w:r>
          </w:p>
        </w:tc>
        <w:tc>
          <w:tcPr>
            <w:tcW w:w="469" w:type="pct"/>
            <w:tcBorders>
              <w:top w:val="nil"/>
              <w:left w:val="nil"/>
              <w:bottom w:val="nil"/>
              <w:right w:val="nil"/>
            </w:tcBorders>
          </w:tcPr>
          <w:p w14:paraId="6A9CB6C7" w14:textId="77777777" w:rsidR="006E2BD3" w:rsidRPr="002B73A2" w:rsidRDefault="006E2BD3" w:rsidP="0074776E"/>
        </w:tc>
        <w:tc>
          <w:tcPr>
            <w:tcW w:w="803" w:type="pct"/>
            <w:tcBorders>
              <w:top w:val="nil"/>
              <w:left w:val="nil"/>
              <w:bottom w:val="nil"/>
              <w:right w:val="single" w:sz="4" w:space="0" w:color="auto"/>
            </w:tcBorders>
            <w:vAlign w:val="center"/>
            <w:hideMark/>
          </w:tcPr>
          <w:p w14:paraId="191CDBD1" w14:textId="77777777" w:rsidR="006E2BD3" w:rsidRPr="002B73A2" w:rsidRDefault="006E2BD3" w:rsidP="0074776E">
            <w:pPr>
              <w:jc w:val="center"/>
            </w:pPr>
            <w:r w:rsidRPr="002B73A2">
              <w:t>10</w:t>
            </w:r>
          </w:p>
        </w:tc>
      </w:tr>
      <w:tr w:rsidR="006E2BD3" w:rsidRPr="002B73A2" w14:paraId="4360F058" w14:textId="77777777" w:rsidTr="0074776E">
        <w:tc>
          <w:tcPr>
            <w:tcW w:w="125" w:type="pct"/>
            <w:tcBorders>
              <w:top w:val="nil"/>
              <w:left w:val="single" w:sz="4" w:space="0" w:color="auto"/>
              <w:bottom w:val="nil"/>
              <w:right w:val="nil"/>
            </w:tcBorders>
            <w:vAlign w:val="center"/>
          </w:tcPr>
          <w:p w14:paraId="70F1F9C3" w14:textId="77777777" w:rsidR="006E2BD3" w:rsidRPr="002B73A2" w:rsidRDefault="006E2BD3" w:rsidP="0074776E">
            <w:pPr>
              <w:rPr>
                <w:b/>
              </w:rPr>
            </w:pPr>
          </w:p>
        </w:tc>
        <w:tc>
          <w:tcPr>
            <w:tcW w:w="3603" w:type="pct"/>
            <w:tcBorders>
              <w:top w:val="nil"/>
              <w:left w:val="nil"/>
              <w:bottom w:val="nil"/>
              <w:right w:val="nil"/>
            </w:tcBorders>
            <w:vAlign w:val="center"/>
          </w:tcPr>
          <w:p w14:paraId="0E07AE1F" w14:textId="77777777" w:rsidR="006E2BD3" w:rsidRPr="002B73A2" w:rsidRDefault="006E2BD3" w:rsidP="0074776E">
            <w:r w:rsidRPr="002B73A2">
              <w:t>edTPA Task 1:  Lesson Planning Preparation 2</w:t>
            </w:r>
          </w:p>
        </w:tc>
        <w:tc>
          <w:tcPr>
            <w:tcW w:w="469" w:type="pct"/>
            <w:tcBorders>
              <w:top w:val="nil"/>
              <w:left w:val="nil"/>
              <w:bottom w:val="nil"/>
              <w:right w:val="nil"/>
            </w:tcBorders>
          </w:tcPr>
          <w:p w14:paraId="57AFA49E" w14:textId="77777777" w:rsidR="006E2BD3" w:rsidRPr="002B73A2" w:rsidRDefault="006E2BD3" w:rsidP="0074776E"/>
        </w:tc>
        <w:tc>
          <w:tcPr>
            <w:tcW w:w="803" w:type="pct"/>
            <w:tcBorders>
              <w:top w:val="nil"/>
              <w:left w:val="nil"/>
              <w:bottom w:val="nil"/>
              <w:right w:val="single" w:sz="4" w:space="0" w:color="auto"/>
            </w:tcBorders>
            <w:vAlign w:val="center"/>
          </w:tcPr>
          <w:p w14:paraId="084B1493" w14:textId="77777777" w:rsidR="006E2BD3" w:rsidRPr="002B73A2" w:rsidRDefault="006E2BD3" w:rsidP="0074776E">
            <w:pPr>
              <w:jc w:val="center"/>
            </w:pPr>
            <w:r w:rsidRPr="002B73A2">
              <w:t>10</w:t>
            </w:r>
          </w:p>
        </w:tc>
      </w:tr>
      <w:tr w:rsidR="006E2BD3" w:rsidRPr="002B73A2" w14:paraId="07D095AE" w14:textId="77777777" w:rsidTr="0074776E">
        <w:tc>
          <w:tcPr>
            <w:tcW w:w="3728" w:type="pct"/>
            <w:gridSpan w:val="2"/>
            <w:tcBorders>
              <w:top w:val="nil"/>
              <w:left w:val="single" w:sz="4" w:space="0" w:color="auto"/>
              <w:bottom w:val="nil"/>
              <w:right w:val="nil"/>
            </w:tcBorders>
            <w:shd w:val="clear" w:color="auto" w:fill="BFBFBF"/>
            <w:vAlign w:val="center"/>
            <w:hideMark/>
          </w:tcPr>
          <w:p w14:paraId="78F1287F" w14:textId="77777777" w:rsidR="006E2BD3" w:rsidRPr="002B73A2" w:rsidRDefault="006E2BD3" w:rsidP="0074776E">
            <w:r w:rsidRPr="002B73A2">
              <w:rPr>
                <w:b/>
              </w:rPr>
              <w:t>Week 6</w:t>
            </w:r>
          </w:p>
        </w:tc>
        <w:tc>
          <w:tcPr>
            <w:tcW w:w="469" w:type="pct"/>
            <w:tcBorders>
              <w:top w:val="nil"/>
              <w:left w:val="nil"/>
              <w:bottom w:val="nil"/>
              <w:right w:val="nil"/>
            </w:tcBorders>
            <w:shd w:val="clear" w:color="auto" w:fill="BFBFBF"/>
          </w:tcPr>
          <w:p w14:paraId="56AB89BF"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0DD036BC" w14:textId="77777777" w:rsidR="006E2BD3" w:rsidRPr="002B73A2" w:rsidRDefault="006E2BD3" w:rsidP="0074776E">
            <w:pPr>
              <w:jc w:val="center"/>
            </w:pPr>
          </w:p>
        </w:tc>
      </w:tr>
      <w:tr w:rsidR="006E2BD3" w:rsidRPr="002B73A2" w14:paraId="2FBF2C9D" w14:textId="77777777" w:rsidTr="0074776E">
        <w:tc>
          <w:tcPr>
            <w:tcW w:w="125" w:type="pct"/>
            <w:tcBorders>
              <w:top w:val="nil"/>
              <w:left w:val="single" w:sz="4" w:space="0" w:color="auto"/>
              <w:bottom w:val="nil"/>
              <w:right w:val="nil"/>
            </w:tcBorders>
            <w:vAlign w:val="center"/>
          </w:tcPr>
          <w:p w14:paraId="680ADD58" w14:textId="77777777" w:rsidR="006E2BD3" w:rsidRPr="002B73A2" w:rsidRDefault="006E2BD3" w:rsidP="0074776E">
            <w:pPr>
              <w:rPr>
                <w:b/>
              </w:rPr>
            </w:pPr>
          </w:p>
        </w:tc>
        <w:tc>
          <w:tcPr>
            <w:tcW w:w="3603" w:type="pct"/>
            <w:tcBorders>
              <w:top w:val="nil"/>
              <w:left w:val="nil"/>
              <w:bottom w:val="nil"/>
              <w:right w:val="nil"/>
            </w:tcBorders>
            <w:hideMark/>
          </w:tcPr>
          <w:p w14:paraId="03DA6E76" w14:textId="77777777" w:rsidR="006E2BD3" w:rsidRPr="002B73A2" w:rsidRDefault="006E2BD3" w:rsidP="0074776E">
            <w:r w:rsidRPr="002B73A2">
              <w:t>E Journal 3</w:t>
            </w:r>
          </w:p>
        </w:tc>
        <w:tc>
          <w:tcPr>
            <w:tcW w:w="469" w:type="pct"/>
            <w:tcBorders>
              <w:top w:val="nil"/>
              <w:left w:val="nil"/>
              <w:bottom w:val="nil"/>
              <w:right w:val="nil"/>
            </w:tcBorders>
          </w:tcPr>
          <w:p w14:paraId="6DCC5126" w14:textId="77777777" w:rsidR="006E2BD3" w:rsidRPr="002B73A2" w:rsidRDefault="006E2BD3" w:rsidP="0074776E"/>
        </w:tc>
        <w:tc>
          <w:tcPr>
            <w:tcW w:w="803" w:type="pct"/>
            <w:tcBorders>
              <w:top w:val="nil"/>
              <w:left w:val="nil"/>
              <w:bottom w:val="nil"/>
              <w:right w:val="single" w:sz="4" w:space="0" w:color="auto"/>
            </w:tcBorders>
            <w:vAlign w:val="center"/>
            <w:hideMark/>
          </w:tcPr>
          <w:p w14:paraId="5252060E" w14:textId="77777777" w:rsidR="006E2BD3" w:rsidRPr="002B73A2" w:rsidRDefault="006E2BD3" w:rsidP="0074776E">
            <w:pPr>
              <w:jc w:val="center"/>
            </w:pPr>
            <w:r w:rsidRPr="002B73A2">
              <w:t>10</w:t>
            </w:r>
          </w:p>
        </w:tc>
      </w:tr>
      <w:tr w:rsidR="006E2BD3" w:rsidRPr="002B73A2" w14:paraId="19E241D2" w14:textId="77777777" w:rsidTr="0074776E">
        <w:tc>
          <w:tcPr>
            <w:tcW w:w="125" w:type="pct"/>
            <w:tcBorders>
              <w:top w:val="nil"/>
              <w:left w:val="single" w:sz="4" w:space="0" w:color="auto"/>
              <w:bottom w:val="nil"/>
              <w:right w:val="nil"/>
            </w:tcBorders>
            <w:vAlign w:val="center"/>
          </w:tcPr>
          <w:p w14:paraId="541F6198" w14:textId="77777777" w:rsidR="006E2BD3" w:rsidRPr="002B73A2" w:rsidRDefault="006E2BD3" w:rsidP="0074776E">
            <w:pPr>
              <w:rPr>
                <w:b/>
              </w:rPr>
            </w:pPr>
          </w:p>
        </w:tc>
        <w:tc>
          <w:tcPr>
            <w:tcW w:w="3603" w:type="pct"/>
            <w:tcBorders>
              <w:top w:val="nil"/>
              <w:left w:val="nil"/>
              <w:bottom w:val="nil"/>
              <w:right w:val="nil"/>
            </w:tcBorders>
            <w:vAlign w:val="center"/>
            <w:hideMark/>
          </w:tcPr>
          <w:p w14:paraId="52EFE6E6" w14:textId="77777777" w:rsidR="006E2BD3" w:rsidRPr="002B73A2" w:rsidRDefault="006E2BD3" w:rsidP="0074776E">
            <w:r w:rsidRPr="002B73A2">
              <w:t>Progress Assessment by Site Support Provider</w:t>
            </w:r>
          </w:p>
        </w:tc>
        <w:tc>
          <w:tcPr>
            <w:tcW w:w="469" w:type="pct"/>
            <w:tcBorders>
              <w:top w:val="nil"/>
              <w:left w:val="nil"/>
              <w:bottom w:val="nil"/>
              <w:right w:val="nil"/>
            </w:tcBorders>
          </w:tcPr>
          <w:p w14:paraId="5879E7DC" w14:textId="77777777" w:rsidR="006E2BD3" w:rsidRPr="002B73A2" w:rsidRDefault="006E2BD3" w:rsidP="0074776E"/>
        </w:tc>
        <w:tc>
          <w:tcPr>
            <w:tcW w:w="803" w:type="pct"/>
            <w:tcBorders>
              <w:top w:val="nil"/>
              <w:left w:val="nil"/>
              <w:bottom w:val="nil"/>
              <w:right w:val="single" w:sz="4" w:space="0" w:color="auto"/>
            </w:tcBorders>
            <w:vAlign w:val="center"/>
            <w:hideMark/>
          </w:tcPr>
          <w:p w14:paraId="57C0C8C0" w14:textId="77777777" w:rsidR="006E2BD3" w:rsidRPr="002B73A2" w:rsidRDefault="006E2BD3" w:rsidP="0074776E">
            <w:pPr>
              <w:jc w:val="center"/>
            </w:pPr>
            <w:r w:rsidRPr="002B73A2">
              <w:t>10</w:t>
            </w:r>
          </w:p>
        </w:tc>
      </w:tr>
      <w:tr w:rsidR="006E2BD3" w:rsidRPr="002B73A2" w14:paraId="34DDBA90" w14:textId="77777777" w:rsidTr="0074776E">
        <w:tc>
          <w:tcPr>
            <w:tcW w:w="3728" w:type="pct"/>
            <w:gridSpan w:val="2"/>
            <w:tcBorders>
              <w:top w:val="nil"/>
              <w:left w:val="single" w:sz="4" w:space="0" w:color="auto"/>
              <w:bottom w:val="nil"/>
              <w:right w:val="nil"/>
            </w:tcBorders>
            <w:shd w:val="clear" w:color="auto" w:fill="BFBFBF"/>
            <w:vAlign w:val="center"/>
            <w:hideMark/>
          </w:tcPr>
          <w:p w14:paraId="1803E77D" w14:textId="77777777" w:rsidR="006E2BD3" w:rsidRPr="002B73A2" w:rsidRDefault="006E2BD3" w:rsidP="0074776E">
            <w:r w:rsidRPr="002B73A2">
              <w:rPr>
                <w:b/>
              </w:rPr>
              <w:t>Week 7</w:t>
            </w:r>
          </w:p>
        </w:tc>
        <w:tc>
          <w:tcPr>
            <w:tcW w:w="469" w:type="pct"/>
            <w:tcBorders>
              <w:top w:val="nil"/>
              <w:left w:val="nil"/>
              <w:bottom w:val="nil"/>
              <w:right w:val="nil"/>
            </w:tcBorders>
            <w:shd w:val="clear" w:color="auto" w:fill="BFBFBF"/>
          </w:tcPr>
          <w:p w14:paraId="68D463D9"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370779F0" w14:textId="77777777" w:rsidR="006E2BD3" w:rsidRPr="002B73A2" w:rsidRDefault="006E2BD3" w:rsidP="0074776E">
            <w:pPr>
              <w:jc w:val="center"/>
            </w:pPr>
          </w:p>
        </w:tc>
      </w:tr>
      <w:tr w:rsidR="006E2BD3" w:rsidRPr="002B73A2" w14:paraId="46BD70CD" w14:textId="77777777" w:rsidTr="0074776E">
        <w:tc>
          <w:tcPr>
            <w:tcW w:w="125" w:type="pct"/>
            <w:tcBorders>
              <w:top w:val="nil"/>
              <w:left w:val="single" w:sz="4" w:space="0" w:color="auto"/>
              <w:bottom w:val="nil"/>
              <w:right w:val="nil"/>
            </w:tcBorders>
            <w:vAlign w:val="center"/>
          </w:tcPr>
          <w:p w14:paraId="394B0001" w14:textId="77777777" w:rsidR="006E2BD3" w:rsidRPr="002B73A2" w:rsidRDefault="006E2BD3" w:rsidP="0074776E">
            <w:pPr>
              <w:rPr>
                <w:b/>
              </w:rPr>
            </w:pPr>
          </w:p>
        </w:tc>
        <w:tc>
          <w:tcPr>
            <w:tcW w:w="3603" w:type="pct"/>
            <w:tcBorders>
              <w:top w:val="nil"/>
              <w:left w:val="nil"/>
              <w:bottom w:val="nil"/>
              <w:right w:val="nil"/>
            </w:tcBorders>
            <w:hideMark/>
          </w:tcPr>
          <w:p w14:paraId="0D4BEA1A" w14:textId="77777777" w:rsidR="006E2BD3" w:rsidRPr="002B73A2" w:rsidRDefault="006E2BD3" w:rsidP="0074776E">
            <w:r w:rsidRPr="002B73A2">
              <w:t>District Provider Evaluation</w:t>
            </w:r>
          </w:p>
        </w:tc>
        <w:tc>
          <w:tcPr>
            <w:tcW w:w="469" w:type="pct"/>
            <w:tcBorders>
              <w:top w:val="nil"/>
              <w:left w:val="nil"/>
              <w:bottom w:val="nil"/>
              <w:right w:val="nil"/>
            </w:tcBorders>
          </w:tcPr>
          <w:p w14:paraId="3460A2B7" w14:textId="77777777" w:rsidR="006E2BD3" w:rsidRPr="002B73A2" w:rsidRDefault="006E2BD3" w:rsidP="0074776E"/>
        </w:tc>
        <w:tc>
          <w:tcPr>
            <w:tcW w:w="803" w:type="pct"/>
            <w:tcBorders>
              <w:top w:val="nil"/>
              <w:left w:val="nil"/>
              <w:bottom w:val="nil"/>
              <w:right w:val="single" w:sz="4" w:space="0" w:color="auto"/>
            </w:tcBorders>
            <w:vAlign w:val="center"/>
            <w:hideMark/>
          </w:tcPr>
          <w:p w14:paraId="7A4F13F4" w14:textId="77777777" w:rsidR="006E2BD3" w:rsidRPr="002B73A2" w:rsidRDefault="006E2BD3" w:rsidP="0074776E">
            <w:pPr>
              <w:jc w:val="center"/>
            </w:pPr>
            <w:r w:rsidRPr="002B73A2">
              <w:t>10</w:t>
            </w:r>
          </w:p>
        </w:tc>
      </w:tr>
      <w:tr w:rsidR="006E2BD3" w:rsidRPr="002B73A2" w14:paraId="3CAACE23" w14:textId="77777777" w:rsidTr="0074776E">
        <w:tc>
          <w:tcPr>
            <w:tcW w:w="125" w:type="pct"/>
            <w:tcBorders>
              <w:top w:val="nil"/>
              <w:left w:val="single" w:sz="4" w:space="0" w:color="auto"/>
              <w:bottom w:val="nil"/>
              <w:right w:val="nil"/>
            </w:tcBorders>
            <w:vAlign w:val="center"/>
          </w:tcPr>
          <w:p w14:paraId="6C9D375F" w14:textId="77777777" w:rsidR="006E2BD3" w:rsidRPr="002B73A2" w:rsidRDefault="006E2BD3" w:rsidP="0074776E">
            <w:pPr>
              <w:rPr>
                <w:b/>
              </w:rPr>
            </w:pPr>
          </w:p>
        </w:tc>
        <w:tc>
          <w:tcPr>
            <w:tcW w:w="3603" w:type="pct"/>
            <w:tcBorders>
              <w:top w:val="nil"/>
              <w:left w:val="nil"/>
              <w:bottom w:val="nil"/>
              <w:right w:val="nil"/>
            </w:tcBorders>
            <w:hideMark/>
          </w:tcPr>
          <w:p w14:paraId="66621B9D" w14:textId="77777777" w:rsidR="006E2BD3" w:rsidRPr="002B73A2" w:rsidRDefault="006E2BD3" w:rsidP="0074776E">
            <w:pPr>
              <w:rPr>
                <w:szCs w:val="24"/>
              </w:rPr>
            </w:pPr>
            <w:r w:rsidRPr="002B73A2">
              <w:t>Lesson Plan</w:t>
            </w:r>
          </w:p>
        </w:tc>
        <w:tc>
          <w:tcPr>
            <w:tcW w:w="469" w:type="pct"/>
            <w:tcBorders>
              <w:top w:val="nil"/>
              <w:left w:val="nil"/>
              <w:bottom w:val="nil"/>
              <w:right w:val="nil"/>
            </w:tcBorders>
          </w:tcPr>
          <w:p w14:paraId="5CCA49A6" w14:textId="77777777" w:rsidR="006E2BD3" w:rsidRPr="002B73A2" w:rsidRDefault="006E2BD3" w:rsidP="0074776E"/>
        </w:tc>
        <w:tc>
          <w:tcPr>
            <w:tcW w:w="803" w:type="pct"/>
            <w:tcBorders>
              <w:top w:val="nil"/>
              <w:left w:val="nil"/>
              <w:bottom w:val="nil"/>
              <w:right w:val="single" w:sz="4" w:space="0" w:color="auto"/>
            </w:tcBorders>
            <w:vAlign w:val="center"/>
            <w:hideMark/>
          </w:tcPr>
          <w:p w14:paraId="5778498F" w14:textId="77777777" w:rsidR="006E2BD3" w:rsidRPr="002B73A2" w:rsidRDefault="006E2BD3" w:rsidP="0074776E">
            <w:pPr>
              <w:jc w:val="center"/>
            </w:pPr>
            <w:r w:rsidRPr="002B73A2">
              <w:t>10</w:t>
            </w:r>
          </w:p>
        </w:tc>
      </w:tr>
      <w:tr w:rsidR="006E2BD3" w:rsidRPr="002B73A2" w14:paraId="76A3025E" w14:textId="77777777" w:rsidTr="0074776E">
        <w:tc>
          <w:tcPr>
            <w:tcW w:w="125" w:type="pct"/>
            <w:tcBorders>
              <w:top w:val="nil"/>
              <w:left w:val="single" w:sz="4" w:space="0" w:color="auto"/>
              <w:bottom w:val="nil"/>
              <w:right w:val="nil"/>
            </w:tcBorders>
            <w:vAlign w:val="center"/>
          </w:tcPr>
          <w:p w14:paraId="7FB2F0B9" w14:textId="77777777" w:rsidR="006E2BD3" w:rsidRPr="002B73A2" w:rsidRDefault="006E2BD3" w:rsidP="0074776E">
            <w:pPr>
              <w:rPr>
                <w:b/>
              </w:rPr>
            </w:pPr>
          </w:p>
        </w:tc>
        <w:tc>
          <w:tcPr>
            <w:tcW w:w="3603" w:type="pct"/>
            <w:tcBorders>
              <w:top w:val="nil"/>
              <w:left w:val="nil"/>
              <w:bottom w:val="nil"/>
              <w:right w:val="nil"/>
            </w:tcBorders>
            <w:vAlign w:val="center"/>
            <w:hideMark/>
          </w:tcPr>
          <w:p w14:paraId="0EC9EB83" w14:textId="77777777" w:rsidR="006E2BD3" w:rsidRPr="002B73A2" w:rsidRDefault="006E2BD3" w:rsidP="0074776E">
            <w:r w:rsidRPr="002B73A2">
              <w:t>EL Log</w:t>
            </w:r>
          </w:p>
        </w:tc>
        <w:tc>
          <w:tcPr>
            <w:tcW w:w="469" w:type="pct"/>
            <w:tcBorders>
              <w:top w:val="nil"/>
              <w:left w:val="nil"/>
              <w:bottom w:val="nil"/>
              <w:right w:val="nil"/>
            </w:tcBorders>
          </w:tcPr>
          <w:p w14:paraId="735CAF44" w14:textId="77777777" w:rsidR="006E2BD3" w:rsidRPr="002B73A2" w:rsidRDefault="006E2BD3" w:rsidP="0074776E"/>
        </w:tc>
        <w:tc>
          <w:tcPr>
            <w:tcW w:w="803" w:type="pct"/>
            <w:tcBorders>
              <w:top w:val="nil"/>
              <w:left w:val="nil"/>
              <w:bottom w:val="nil"/>
              <w:right w:val="single" w:sz="4" w:space="0" w:color="auto"/>
            </w:tcBorders>
            <w:vAlign w:val="center"/>
            <w:hideMark/>
          </w:tcPr>
          <w:p w14:paraId="45BCCA20" w14:textId="77777777" w:rsidR="006E2BD3" w:rsidRPr="002B73A2" w:rsidRDefault="006E2BD3" w:rsidP="0074776E">
            <w:pPr>
              <w:jc w:val="center"/>
            </w:pPr>
            <w:r w:rsidRPr="002B73A2">
              <w:t>10</w:t>
            </w:r>
          </w:p>
        </w:tc>
      </w:tr>
      <w:tr w:rsidR="006E2BD3" w:rsidRPr="002B73A2" w14:paraId="011BDCB0" w14:textId="77777777" w:rsidTr="0074776E">
        <w:tc>
          <w:tcPr>
            <w:tcW w:w="125" w:type="pct"/>
            <w:tcBorders>
              <w:top w:val="nil"/>
              <w:left w:val="single" w:sz="4" w:space="0" w:color="auto"/>
              <w:bottom w:val="nil"/>
              <w:right w:val="nil"/>
            </w:tcBorders>
            <w:vAlign w:val="center"/>
          </w:tcPr>
          <w:p w14:paraId="669EBAB2" w14:textId="77777777" w:rsidR="006E2BD3" w:rsidRPr="002B73A2" w:rsidRDefault="006E2BD3" w:rsidP="0074776E">
            <w:pPr>
              <w:rPr>
                <w:b/>
              </w:rPr>
            </w:pPr>
          </w:p>
        </w:tc>
        <w:tc>
          <w:tcPr>
            <w:tcW w:w="3603" w:type="pct"/>
            <w:tcBorders>
              <w:top w:val="nil"/>
              <w:left w:val="nil"/>
              <w:bottom w:val="nil"/>
              <w:right w:val="nil"/>
            </w:tcBorders>
            <w:vAlign w:val="center"/>
          </w:tcPr>
          <w:p w14:paraId="726D23E4" w14:textId="77777777" w:rsidR="006E2BD3" w:rsidRPr="002B73A2" w:rsidRDefault="006E2BD3" w:rsidP="0074776E">
            <w:r w:rsidRPr="002B73A2">
              <w:t>edTPA Task 2:  Instruction Preparation 1</w:t>
            </w:r>
          </w:p>
        </w:tc>
        <w:tc>
          <w:tcPr>
            <w:tcW w:w="469" w:type="pct"/>
            <w:tcBorders>
              <w:top w:val="nil"/>
              <w:left w:val="nil"/>
              <w:bottom w:val="nil"/>
              <w:right w:val="nil"/>
            </w:tcBorders>
          </w:tcPr>
          <w:p w14:paraId="6006CAE0" w14:textId="77777777" w:rsidR="006E2BD3" w:rsidRPr="002B73A2" w:rsidRDefault="006E2BD3" w:rsidP="0074776E"/>
        </w:tc>
        <w:tc>
          <w:tcPr>
            <w:tcW w:w="803" w:type="pct"/>
            <w:tcBorders>
              <w:top w:val="nil"/>
              <w:left w:val="nil"/>
              <w:bottom w:val="nil"/>
              <w:right w:val="single" w:sz="4" w:space="0" w:color="auto"/>
            </w:tcBorders>
            <w:vAlign w:val="center"/>
          </w:tcPr>
          <w:p w14:paraId="7FA1E6B0" w14:textId="77777777" w:rsidR="006E2BD3" w:rsidRPr="002B73A2" w:rsidRDefault="006E2BD3" w:rsidP="0074776E">
            <w:pPr>
              <w:jc w:val="center"/>
            </w:pPr>
            <w:r w:rsidRPr="002B73A2">
              <w:t>10</w:t>
            </w:r>
          </w:p>
        </w:tc>
      </w:tr>
      <w:tr w:rsidR="006E2BD3" w:rsidRPr="002B73A2" w14:paraId="7B600DB3" w14:textId="77777777" w:rsidTr="0074776E">
        <w:tc>
          <w:tcPr>
            <w:tcW w:w="3728" w:type="pct"/>
            <w:gridSpan w:val="2"/>
            <w:tcBorders>
              <w:top w:val="nil"/>
              <w:left w:val="single" w:sz="4" w:space="0" w:color="auto"/>
              <w:bottom w:val="nil"/>
              <w:right w:val="nil"/>
            </w:tcBorders>
            <w:shd w:val="clear" w:color="auto" w:fill="BFBFBF"/>
            <w:vAlign w:val="center"/>
            <w:hideMark/>
          </w:tcPr>
          <w:p w14:paraId="24EDEB09" w14:textId="77777777" w:rsidR="006E2BD3" w:rsidRPr="002B73A2" w:rsidRDefault="006E2BD3" w:rsidP="0074776E">
            <w:r w:rsidRPr="002B73A2">
              <w:rPr>
                <w:b/>
              </w:rPr>
              <w:t>Week 8</w:t>
            </w:r>
          </w:p>
        </w:tc>
        <w:tc>
          <w:tcPr>
            <w:tcW w:w="469" w:type="pct"/>
            <w:tcBorders>
              <w:top w:val="nil"/>
              <w:left w:val="nil"/>
              <w:bottom w:val="nil"/>
              <w:right w:val="nil"/>
            </w:tcBorders>
            <w:shd w:val="clear" w:color="auto" w:fill="BFBFBF"/>
          </w:tcPr>
          <w:p w14:paraId="565E7A5B" w14:textId="77777777" w:rsidR="006E2BD3" w:rsidRPr="002B73A2" w:rsidRDefault="006E2BD3" w:rsidP="0074776E"/>
        </w:tc>
        <w:tc>
          <w:tcPr>
            <w:tcW w:w="803" w:type="pct"/>
            <w:tcBorders>
              <w:top w:val="nil"/>
              <w:left w:val="nil"/>
              <w:bottom w:val="nil"/>
              <w:right w:val="single" w:sz="4" w:space="0" w:color="auto"/>
            </w:tcBorders>
            <w:shd w:val="clear" w:color="auto" w:fill="BFBFBF"/>
            <w:vAlign w:val="center"/>
          </w:tcPr>
          <w:p w14:paraId="0188E258" w14:textId="77777777" w:rsidR="006E2BD3" w:rsidRPr="002B73A2" w:rsidRDefault="006E2BD3" w:rsidP="0074776E">
            <w:pPr>
              <w:jc w:val="center"/>
            </w:pPr>
          </w:p>
        </w:tc>
      </w:tr>
      <w:tr w:rsidR="006E2BD3" w:rsidRPr="002B73A2" w14:paraId="26B895AC" w14:textId="77777777" w:rsidTr="0074776E">
        <w:tc>
          <w:tcPr>
            <w:tcW w:w="125" w:type="pct"/>
            <w:tcBorders>
              <w:top w:val="nil"/>
              <w:left w:val="single" w:sz="4" w:space="0" w:color="auto"/>
              <w:bottom w:val="nil"/>
              <w:right w:val="nil"/>
            </w:tcBorders>
            <w:vAlign w:val="center"/>
          </w:tcPr>
          <w:p w14:paraId="2EFA9406" w14:textId="77777777" w:rsidR="006E2BD3" w:rsidRPr="002B73A2" w:rsidRDefault="006E2BD3" w:rsidP="0074776E">
            <w:pPr>
              <w:rPr>
                <w:b/>
              </w:rPr>
            </w:pPr>
          </w:p>
        </w:tc>
        <w:tc>
          <w:tcPr>
            <w:tcW w:w="3603" w:type="pct"/>
            <w:tcBorders>
              <w:top w:val="nil"/>
              <w:left w:val="nil"/>
              <w:bottom w:val="nil"/>
              <w:right w:val="nil"/>
            </w:tcBorders>
            <w:hideMark/>
          </w:tcPr>
          <w:p w14:paraId="5E0D8345" w14:textId="77777777" w:rsidR="006E2BD3" w:rsidRPr="002B73A2" w:rsidRDefault="006E2BD3" w:rsidP="0074776E">
            <w:r w:rsidRPr="002B73A2">
              <w:t>Discussion: Week 8 Reflection</w:t>
            </w:r>
          </w:p>
        </w:tc>
        <w:tc>
          <w:tcPr>
            <w:tcW w:w="469" w:type="pct"/>
            <w:tcBorders>
              <w:top w:val="nil"/>
              <w:left w:val="nil"/>
              <w:bottom w:val="nil"/>
              <w:right w:val="nil"/>
            </w:tcBorders>
          </w:tcPr>
          <w:p w14:paraId="4771C6C8" w14:textId="77777777" w:rsidR="006E2BD3" w:rsidRPr="002B73A2" w:rsidRDefault="006E2BD3" w:rsidP="0074776E"/>
        </w:tc>
        <w:tc>
          <w:tcPr>
            <w:tcW w:w="803" w:type="pct"/>
            <w:tcBorders>
              <w:top w:val="nil"/>
              <w:left w:val="nil"/>
              <w:bottom w:val="nil"/>
              <w:right w:val="single" w:sz="4" w:space="0" w:color="auto"/>
            </w:tcBorders>
            <w:vAlign w:val="center"/>
            <w:hideMark/>
          </w:tcPr>
          <w:p w14:paraId="72E3C2E4" w14:textId="77777777" w:rsidR="006E2BD3" w:rsidRPr="002B73A2" w:rsidRDefault="006E2BD3" w:rsidP="0074776E">
            <w:pPr>
              <w:jc w:val="center"/>
            </w:pPr>
            <w:r w:rsidRPr="002B73A2">
              <w:t>10</w:t>
            </w:r>
          </w:p>
        </w:tc>
      </w:tr>
      <w:tr w:rsidR="006E2BD3" w:rsidRPr="002B73A2" w14:paraId="164CB855" w14:textId="77777777" w:rsidTr="0074776E">
        <w:tc>
          <w:tcPr>
            <w:tcW w:w="125" w:type="pct"/>
            <w:tcBorders>
              <w:top w:val="nil"/>
              <w:left w:val="single" w:sz="4" w:space="0" w:color="auto"/>
              <w:bottom w:val="nil"/>
              <w:right w:val="nil"/>
            </w:tcBorders>
            <w:vAlign w:val="center"/>
          </w:tcPr>
          <w:p w14:paraId="1252B03E" w14:textId="77777777" w:rsidR="006E2BD3" w:rsidRPr="002B73A2" w:rsidRDefault="006E2BD3" w:rsidP="0074776E">
            <w:pPr>
              <w:rPr>
                <w:b/>
              </w:rPr>
            </w:pPr>
          </w:p>
        </w:tc>
        <w:tc>
          <w:tcPr>
            <w:tcW w:w="3603" w:type="pct"/>
            <w:tcBorders>
              <w:top w:val="nil"/>
              <w:left w:val="nil"/>
              <w:bottom w:val="nil"/>
              <w:right w:val="nil"/>
            </w:tcBorders>
            <w:hideMark/>
          </w:tcPr>
          <w:p w14:paraId="093FFC50" w14:textId="77777777" w:rsidR="006E2BD3" w:rsidRPr="002B73A2" w:rsidRDefault="006E2BD3" w:rsidP="0074776E">
            <w:r w:rsidRPr="002B73A2">
              <w:t>Site Support Provider Evaluation</w:t>
            </w:r>
          </w:p>
        </w:tc>
        <w:tc>
          <w:tcPr>
            <w:tcW w:w="469" w:type="pct"/>
            <w:tcBorders>
              <w:top w:val="nil"/>
              <w:left w:val="nil"/>
              <w:bottom w:val="nil"/>
              <w:right w:val="nil"/>
            </w:tcBorders>
          </w:tcPr>
          <w:p w14:paraId="76BF4EF8" w14:textId="77777777" w:rsidR="006E2BD3" w:rsidRPr="002B73A2" w:rsidRDefault="006E2BD3" w:rsidP="0074776E"/>
        </w:tc>
        <w:tc>
          <w:tcPr>
            <w:tcW w:w="803" w:type="pct"/>
            <w:tcBorders>
              <w:top w:val="nil"/>
              <w:left w:val="nil"/>
              <w:bottom w:val="nil"/>
              <w:right w:val="single" w:sz="4" w:space="0" w:color="auto"/>
            </w:tcBorders>
            <w:vAlign w:val="center"/>
            <w:hideMark/>
          </w:tcPr>
          <w:p w14:paraId="24456BFE" w14:textId="77777777" w:rsidR="006E2BD3" w:rsidRPr="002B73A2" w:rsidRDefault="006E2BD3" w:rsidP="0074776E">
            <w:pPr>
              <w:jc w:val="center"/>
            </w:pPr>
            <w:r w:rsidRPr="002B73A2">
              <w:t>10</w:t>
            </w:r>
          </w:p>
        </w:tc>
      </w:tr>
      <w:tr w:rsidR="006E2BD3" w:rsidRPr="002B73A2" w14:paraId="1B5EE5E3" w14:textId="77777777" w:rsidTr="0074776E">
        <w:tc>
          <w:tcPr>
            <w:tcW w:w="125" w:type="pct"/>
            <w:tcBorders>
              <w:top w:val="nil"/>
              <w:left w:val="single" w:sz="4" w:space="0" w:color="auto"/>
              <w:bottom w:val="nil"/>
              <w:right w:val="nil"/>
            </w:tcBorders>
            <w:vAlign w:val="center"/>
          </w:tcPr>
          <w:p w14:paraId="18484C2E" w14:textId="77777777" w:rsidR="006E2BD3" w:rsidRPr="002B73A2" w:rsidRDefault="006E2BD3" w:rsidP="0074776E">
            <w:pPr>
              <w:rPr>
                <w:b/>
              </w:rPr>
            </w:pPr>
          </w:p>
        </w:tc>
        <w:tc>
          <w:tcPr>
            <w:tcW w:w="3603" w:type="pct"/>
            <w:tcBorders>
              <w:top w:val="nil"/>
              <w:left w:val="nil"/>
              <w:bottom w:val="nil"/>
              <w:right w:val="nil"/>
            </w:tcBorders>
            <w:vAlign w:val="center"/>
            <w:hideMark/>
          </w:tcPr>
          <w:p w14:paraId="289F3623" w14:textId="77777777" w:rsidR="006E2BD3" w:rsidRPr="002B73A2" w:rsidRDefault="006E2BD3" w:rsidP="0074776E">
            <w:r w:rsidRPr="002B73A2">
              <w:t>Quarterly Assessment</w:t>
            </w:r>
          </w:p>
        </w:tc>
        <w:tc>
          <w:tcPr>
            <w:tcW w:w="469" w:type="pct"/>
            <w:tcBorders>
              <w:top w:val="nil"/>
              <w:left w:val="nil"/>
              <w:bottom w:val="nil"/>
              <w:right w:val="nil"/>
            </w:tcBorders>
          </w:tcPr>
          <w:p w14:paraId="7EECA3BE" w14:textId="77777777" w:rsidR="006E2BD3" w:rsidRPr="002B73A2" w:rsidRDefault="006E2BD3" w:rsidP="0074776E"/>
        </w:tc>
        <w:tc>
          <w:tcPr>
            <w:tcW w:w="803" w:type="pct"/>
            <w:tcBorders>
              <w:top w:val="nil"/>
              <w:left w:val="nil"/>
              <w:bottom w:val="nil"/>
              <w:right w:val="single" w:sz="4" w:space="0" w:color="auto"/>
            </w:tcBorders>
            <w:vAlign w:val="center"/>
            <w:hideMark/>
          </w:tcPr>
          <w:p w14:paraId="5752B7B8" w14:textId="77777777" w:rsidR="006E2BD3" w:rsidRPr="002B73A2" w:rsidRDefault="006E2BD3" w:rsidP="0074776E">
            <w:pPr>
              <w:jc w:val="center"/>
            </w:pPr>
            <w:r w:rsidRPr="002B73A2">
              <w:t>10</w:t>
            </w:r>
          </w:p>
        </w:tc>
      </w:tr>
      <w:tr w:rsidR="006E2BD3" w14:paraId="3E52ACB7" w14:textId="77777777" w:rsidTr="0074776E">
        <w:tc>
          <w:tcPr>
            <w:tcW w:w="3728" w:type="pct"/>
            <w:gridSpan w:val="2"/>
            <w:tcBorders>
              <w:top w:val="single" w:sz="4" w:space="0" w:color="auto"/>
              <w:left w:val="single" w:sz="4" w:space="0" w:color="auto"/>
              <w:bottom w:val="single" w:sz="4" w:space="0" w:color="auto"/>
              <w:right w:val="nil"/>
            </w:tcBorders>
            <w:shd w:val="clear" w:color="auto" w:fill="005391"/>
            <w:vAlign w:val="center"/>
            <w:hideMark/>
          </w:tcPr>
          <w:p w14:paraId="22A5F95A" w14:textId="77777777" w:rsidR="006E2BD3" w:rsidRPr="002B73A2" w:rsidRDefault="006E2BD3" w:rsidP="0074776E">
            <w:pPr>
              <w:rPr>
                <w:color w:val="FFFFFF" w:themeColor="background1"/>
              </w:rPr>
            </w:pPr>
            <w:r w:rsidRPr="002B73A2">
              <w:rPr>
                <w:b/>
                <w:color w:val="FFFFFF" w:themeColor="background1"/>
                <w:sz w:val="22"/>
                <w:szCs w:val="22"/>
              </w:rPr>
              <w:t>Total Points</w:t>
            </w:r>
          </w:p>
        </w:tc>
        <w:tc>
          <w:tcPr>
            <w:tcW w:w="469" w:type="pct"/>
            <w:tcBorders>
              <w:top w:val="single" w:sz="4" w:space="0" w:color="auto"/>
              <w:left w:val="nil"/>
              <w:bottom w:val="single" w:sz="4" w:space="0" w:color="auto"/>
              <w:right w:val="nil"/>
            </w:tcBorders>
            <w:shd w:val="clear" w:color="auto" w:fill="005391"/>
          </w:tcPr>
          <w:p w14:paraId="545BBAE6" w14:textId="77777777" w:rsidR="006E2BD3" w:rsidRPr="002B73A2" w:rsidRDefault="006E2BD3" w:rsidP="0074776E">
            <w:pPr>
              <w:rPr>
                <w:b/>
                <w:color w:val="FFFFFF" w:themeColor="background1"/>
              </w:rPr>
            </w:pPr>
          </w:p>
        </w:tc>
        <w:tc>
          <w:tcPr>
            <w:tcW w:w="803" w:type="pct"/>
            <w:tcBorders>
              <w:top w:val="single" w:sz="4" w:space="0" w:color="auto"/>
              <w:left w:val="nil"/>
              <w:bottom w:val="single" w:sz="4" w:space="0" w:color="auto"/>
              <w:right w:val="single" w:sz="4" w:space="0" w:color="auto"/>
            </w:tcBorders>
            <w:shd w:val="clear" w:color="auto" w:fill="005391"/>
            <w:vAlign w:val="center"/>
            <w:hideMark/>
          </w:tcPr>
          <w:p w14:paraId="5E1DF526" w14:textId="77777777" w:rsidR="006E2BD3" w:rsidRDefault="006E2BD3" w:rsidP="0074776E">
            <w:pPr>
              <w:jc w:val="center"/>
              <w:rPr>
                <w:b/>
                <w:color w:val="FFFFFF" w:themeColor="background1"/>
              </w:rPr>
            </w:pPr>
            <w:r w:rsidRPr="002B73A2">
              <w:rPr>
                <w:b/>
                <w:color w:val="FFFFFF" w:themeColor="background1"/>
                <w:sz w:val="22"/>
              </w:rPr>
              <w:t>240</w:t>
            </w:r>
          </w:p>
        </w:tc>
      </w:tr>
    </w:tbl>
    <w:p w14:paraId="04B8B044" w14:textId="77777777" w:rsidR="006E2BD3" w:rsidRDefault="006E2BD3" w:rsidP="006E2BD3">
      <w:pPr>
        <w:pStyle w:val="APACitation"/>
        <w:ind w:left="0" w:firstLine="0"/>
        <w:rPr>
          <w:color w:val="FFFFFF" w:themeColor="background1"/>
          <w:szCs w:val="22"/>
        </w:rPr>
      </w:pPr>
    </w:p>
    <w:p w14:paraId="07508094" w14:textId="04BF49AF" w:rsidR="00200E7D" w:rsidRDefault="00200E7D" w:rsidP="00200E7D">
      <w:pPr>
        <w:pStyle w:val="Heading3"/>
      </w:pPr>
      <w:bookmarkStart w:id="116" w:name="_Toc530729621"/>
      <w:r>
        <w:t>Assignment</w:t>
      </w:r>
      <w:bookmarkEnd w:id="116"/>
    </w:p>
    <w:p w14:paraId="5829EB2B" w14:textId="77777777" w:rsidR="00200E7D" w:rsidRDefault="00200E7D" w:rsidP="00200E7D"/>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00E7D" w14:paraId="67BF8626" w14:textId="77777777" w:rsidTr="00200E7D">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B2FB240" w14:textId="77777777" w:rsidR="00200E7D" w:rsidRDefault="00200E7D">
            <w:pPr>
              <w:rPr>
                <w:rFonts w:cs="Arial"/>
                <w:b/>
              </w:rPr>
            </w:pPr>
            <w:r>
              <w:rPr>
                <w:rFonts w:cs="Arial"/>
                <w:b/>
              </w:rPr>
              <w:t>Assignment: Professional Development Plan</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4FD63517" w14:textId="77777777" w:rsidR="00200E7D" w:rsidRDefault="00200E7D">
            <w:pPr>
              <w:rPr>
                <w:rFonts w:cs="Arial"/>
                <w:b/>
              </w:rPr>
            </w:pPr>
          </w:p>
        </w:tc>
      </w:tr>
      <w:tr w:rsidR="00200E7D" w14:paraId="65B69DD5" w14:textId="77777777" w:rsidTr="00200E7D">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hideMark/>
          </w:tcPr>
          <w:p w14:paraId="398A54FE" w14:textId="77777777" w:rsidR="00200E7D" w:rsidRDefault="00200E7D">
            <w:pPr>
              <w:rPr>
                <w:rFonts w:cs="Arial"/>
              </w:rPr>
            </w:pPr>
            <w:r>
              <w:rPr>
                <w:rFonts w:cs="Arial"/>
              </w:rPr>
              <w:t xml:space="preserve">The purpose of the professional development plan is to reflect on and improve your practice through collaborative inquiry, observation feedback, and your performance data.  It is important to understand your responsibility for ongoing professional learning.  Please fill this out to help you grow as an educator.  </w:t>
            </w:r>
          </w:p>
          <w:p w14:paraId="0AEB716A" w14:textId="6394417E" w:rsidR="00200E7D" w:rsidRDefault="00200E7D">
            <w:pPr>
              <w:rPr>
                <w:rFonts w:cs="Arial"/>
              </w:rPr>
            </w:pPr>
            <w:r>
              <w:rPr>
                <w:rFonts w:cs="Arial"/>
                <w:b/>
              </w:rPr>
              <w:t>Complete</w:t>
            </w:r>
            <w:r>
              <w:rPr>
                <w:rFonts w:cs="Arial"/>
              </w:rPr>
              <w:t xml:space="preserve"> the </w:t>
            </w:r>
            <w:hyperlink r:id="rId89" w:history="1">
              <w:r w:rsidRPr="004C51C4">
                <w:rPr>
                  <w:rStyle w:val="Hyperlink"/>
                  <w:rFonts w:cs="Arial"/>
                </w:rPr>
                <w:t>Professional Dev</w:t>
              </w:r>
              <w:r w:rsidRPr="004C51C4">
                <w:rPr>
                  <w:rStyle w:val="Hyperlink"/>
                  <w:rFonts w:cs="Arial"/>
                </w:rPr>
                <w:t>e</w:t>
              </w:r>
              <w:r w:rsidRPr="004C51C4">
                <w:rPr>
                  <w:rStyle w:val="Hyperlink"/>
                  <w:rFonts w:cs="Arial"/>
                </w:rPr>
                <w:t>lopment Plan</w:t>
              </w:r>
            </w:hyperlink>
            <w:r>
              <w:rPr>
                <w:rFonts w:cs="Arial"/>
              </w:rPr>
              <w:t xml:space="preserve"> document. </w:t>
            </w:r>
          </w:p>
          <w:p w14:paraId="056A9A85" w14:textId="77777777" w:rsidR="00200E7D" w:rsidRDefault="00200E7D">
            <w:pPr>
              <w:rPr>
                <w:rFonts w:cs="Arial"/>
              </w:rPr>
            </w:pPr>
            <w:r>
              <w:rPr>
                <w:rFonts w:cs="Arial"/>
                <w:b/>
              </w:rPr>
              <w:t>Submit</w:t>
            </w:r>
            <w:r>
              <w:rPr>
                <w:rFonts w:cs="Arial"/>
              </w:rPr>
              <w:t xml:space="preserve"> your plan by Sunday of Week 1.</w:t>
            </w:r>
          </w:p>
        </w:tc>
      </w:tr>
    </w:tbl>
    <w:p w14:paraId="2A180261" w14:textId="77777777" w:rsidR="00200E7D" w:rsidRPr="00200E7D" w:rsidRDefault="00200E7D" w:rsidP="00200E7D"/>
    <w:sectPr w:rsidR="00200E7D" w:rsidRPr="00200E7D" w:rsidSect="00A36BFA">
      <w:footerReference w:type="default" r:id="rId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CB33" w14:textId="77777777" w:rsidR="007278C8" w:rsidRDefault="007278C8" w:rsidP="002F2A17">
      <w:pPr>
        <w:spacing w:after="0" w:line="240" w:lineRule="auto"/>
      </w:pPr>
      <w:r>
        <w:separator/>
      </w:r>
    </w:p>
  </w:endnote>
  <w:endnote w:type="continuationSeparator" w:id="0">
    <w:p w14:paraId="6739B695" w14:textId="77777777" w:rsidR="007278C8" w:rsidRDefault="007278C8"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4C51C4" w:rsidRDefault="004C51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4C51C4" w:rsidRDefault="004C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2308" w14:textId="77777777" w:rsidR="007278C8" w:rsidRDefault="007278C8" w:rsidP="002F2A17">
      <w:pPr>
        <w:spacing w:after="0" w:line="240" w:lineRule="auto"/>
      </w:pPr>
      <w:r>
        <w:separator/>
      </w:r>
    </w:p>
  </w:footnote>
  <w:footnote w:type="continuationSeparator" w:id="0">
    <w:p w14:paraId="4DA744F4" w14:textId="77777777" w:rsidR="007278C8" w:rsidRDefault="007278C8"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2B"/>
    <w:multiLevelType w:val="hybridMultilevel"/>
    <w:tmpl w:val="2BF6D524"/>
    <w:lvl w:ilvl="0" w:tplc="E55E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335"/>
    <w:multiLevelType w:val="hybridMultilevel"/>
    <w:tmpl w:val="A308F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491B"/>
    <w:multiLevelType w:val="hybridMultilevel"/>
    <w:tmpl w:val="3B128A14"/>
    <w:lvl w:ilvl="0" w:tplc="2C86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87877"/>
    <w:multiLevelType w:val="hybridMultilevel"/>
    <w:tmpl w:val="83D87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19E5ED3"/>
    <w:multiLevelType w:val="hybridMultilevel"/>
    <w:tmpl w:val="946EC506"/>
    <w:lvl w:ilvl="0" w:tplc="CDF4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C0A3C"/>
    <w:multiLevelType w:val="hybridMultilevel"/>
    <w:tmpl w:val="A0CC4BB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9" w15:restartNumberingAfterBreak="0">
    <w:nsid w:val="68C63C55"/>
    <w:multiLevelType w:val="hybridMultilevel"/>
    <w:tmpl w:val="97A88230"/>
    <w:lvl w:ilvl="0" w:tplc="0E42455C">
      <w:start w:val="1"/>
      <w:numFmt w:val="decimal"/>
      <w:lvlText w:val="3.%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92F25"/>
    <w:multiLevelType w:val="hybridMultilevel"/>
    <w:tmpl w:val="B606B7EC"/>
    <w:lvl w:ilvl="0" w:tplc="F2880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44FE7"/>
    <w:multiLevelType w:val="hybridMultilevel"/>
    <w:tmpl w:val="82707274"/>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C4CA6"/>
    <w:multiLevelType w:val="hybridMultilevel"/>
    <w:tmpl w:val="CE901156"/>
    <w:lvl w:ilvl="0" w:tplc="E8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7"/>
  </w:num>
  <w:num w:numId="4">
    <w:abstractNumId w:val="6"/>
  </w:num>
  <w:num w:numId="5">
    <w:abstractNumId w:val="5"/>
  </w:num>
  <w:num w:numId="6">
    <w:abstractNumId w:val="11"/>
  </w:num>
  <w:num w:numId="7">
    <w:abstractNumId w:val="13"/>
  </w:num>
  <w:num w:numId="8">
    <w:abstractNumId w:val="15"/>
  </w:num>
  <w:num w:numId="9">
    <w:abstractNumId w:val="4"/>
  </w:num>
  <w:num w:numId="10">
    <w:abstractNumId w:val="10"/>
  </w:num>
  <w:num w:numId="11">
    <w:abstractNumId w:val="8"/>
  </w:num>
  <w:num w:numId="12">
    <w:abstractNumId w:val="26"/>
  </w:num>
  <w:num w:numId="13">
    <w:abstractNumId w:val="22"/>
  </w:num>
  <w:num w:numId="14">
    <w:abstractNumId w:val="24"/>
  </w:num>
  <w:num w:numId="15">
    <w:abstractNumId w:val="2"/>
  </w:num>
  <w:num w:numId="16">
    <w:abstractNumId w:val="0"/>
  </w:num>
  <w:num w:numId="17">
    <w:abstractNumId w:val="20"/>
  </w:num>
  <w:num w:numId="18">
    <w:abstractNumId w:val="3"/>
  </w:num>
  <w:num w:numId="19">
    <w:abstractNumId w:val="14"/>
  </w:num>
  <w:num w:numId="20">
    <w:abstractNumId w:val="12"/>
  </w:num>
  <w:num w:numId="21">
    <w:abstractNumId w:val="28"/>
  </w:num>
  <w:num w:numId="22">
    <w:abstractNumId w:val="23"/>
  </w:num>
  <w:num w:numId="23">
    <w:abstractNumId w:val="7"/>
  </w:num>
  <w:num w:numId="24">
    <w:abstractNumId w:val="21"/>
  </w:num>
  <w:num w:numId="25">
    <w:abstractNumId w:val="1"/>
  </w:num>
  <w:num w:numId="26">
    <w:abstractNumId w:val="19"/>
  </w:num>
  <w:num w:numId="27">
    <w:abstractNumId w:val="16"/>
  </w:num>
  <w:num w:numId="28">
    <w:abstractNumId w:val="18"/>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941"/>
    <w:rsid w:val="00024836"/>
    <w:rsid w:val="00026461"/>
    <w:rsid w:val="00027165"/>
    <w:rsid w:val="0003542A"/>
    <w:rsid w:val="00043AF4"/>
    <w:rsid w:val="00075CB4"/>
    <w:rsid w:val="0007645D"/>
    <w:rsid w:val="00077763"/>
    <w:rsid w:val="0008057D"/>
    <w:rsid w:val="0008731A"/>
    <w:rsid w:val="000951AF"/>
    <w:rsid w:val="000C0D4F"/>
    <w:rsid w:val="000D22B7"/>
    <w:rsid w:val="000E4F7B"/>
    <w:rsid w:val="000E6745"/>
    <w:rsid w:val="000F34D8"/>
    <w:rsid w:val="000F3F02"/>
    <w:rsid w:val="000F5B4A"/>
    <w:rsid w:val="00115F36"/>
    <w:rsid w:val="00121ACE"/>
    <w:rsid w:val="00125587"/>
    <w:rsid w:val="00131205"/>
    <w:rsid w:val="00146199"/>
    <w:rsid w:val="0017364A"/>
    <w:rsid w:val="0018608A"/>
    <w:rsid w:val="00187255"/>
    <w:rsid w:val="001B4D54"/>
    <w:rsid w:val="001C2596"/>
    <w:rsid w:val="001C59E1"/>
    <w:rsid w:val="001C7F77"/>
    <w:rsid w:val="001D54AF"/>
    <w:rsid w:val="001D6481"/>
    <w:rsid w:val="00200E7D"/>
    <w:rsid w:val="00202C08"/>
    <w:rsid w:val="00202F9F"/>
    <w:rsid w:val="00206DD8"/>
    <w:rsid w:val="00210BF0"/>
    <w:rsid w:val="002201E0"/>
    <w:rsid w:val="00232C7B"/>
    <w:rsid w:val="002431C0"/>
    <w:rsid w:val="00246371"/>
    <w:rsid w:val="0024763D"/>
    <w:rsid w:val="00253B5A"/>
    <w:rsid w:val="002571A4"/>
    <w:rsid w:val="00281B42"/>
    <w:rsid w:val="002976BA"/>
    <w:rsid w:val="002A0AB3"/>
    <w:rsid w:val="002B57D9"/>
    <w:rsid w:val="002B73A2"/>
    <w:rsid w:val="002C46EF"/>
    <w:rsid w:val="002D41E0"/>
    <w:rsid w:val="002E3B15"/>
    <w:rsid w:val="002F1CD3"/>
    <w:rsid w:val="002F2A17"/>
    <w:rsid w:val="002F6D00"/>
    <w:rsid w:val="00307B68"/>
    <w:rsid w:val="00326A91"/>
    <w:rsid w:val="00330DA2"/>
    <w:rsid w:val="00345655"/>
    <w:rsid w:val="003631AF"/>
    <w:rsid w:val="00390E3C"/>
    <w:rsid w:val="00394A86"/>
    <w:rsid w:val="003A3573"/>
    <w:rsid w:val="003D2D58"/>
    <w:rsid w:val="003D481B"/>
    <w:rsid w:val="003E609C"/>
    <w:rsid w:val="003F23B5"/>
    <w:rsid w:val="003F5505"/>
    <w:rsid w:val="003F714A"/>
    <w:rsid w:val="0040199E"/>
    <w:rsid w:val="004019B1"/>
    <w:rsid w:val="00406B74"/>
    <w:rsid w:val="00417C2C"/>
    <w:rsid w:val="004218A7"/>
    <w:rsid w:val="00424164"/>
    <w:rsid w:val="00427FF1"/>
    <w:rsid w:val="00431AD7"/>
    <w:rsid w:val="00431CC4"/>
    <w:rsid w:val="00486AE2"/>
    <w:rsid w:val="00492BB7"/>
    <w:rsid w:val="0049311A"/>
    <w:rsid w:val="004936DE"/>
    <w:rsid w:val="00495E15"/>
    <w:rsid w:val="004A2717"/>
    <w:rsid w:val="004B3A7A"/>
    <w:rsid w:val="004C0E8D"/>
    <w:rsid w:val="004C4849"/>
    <w:rsid w:val="004C51C4"/>
    <w:rsid w:val="004C6257"/>
    <w:rsid w:val="004F2446"/>
    <w:rsid w:val="00504DFC"/>
    <w:rsid w:val="00507838"/>
    <w:rsid w:val="005113B1"/>
    <w:rsid w:val="0054237B"/>
    <w:rsid w:val="00542DA2"/>
    <w:rsid w:val="005643BB"/>
    <w:rsid w:val="00583F73"/>
    <w:rsid w:val="00583FD3"/>
    <w:rsid w:val="005935F9"/>
    <w:rsid w:val="005A19AA"/>
    <w:rsid w:val="005A4B55"/>
    <w:rsid w:val="005B14E1"/>
    <w:rsid w:val="005C0DA8"/>
    <w:rsid w:val="005C5141"/>
    <w:rsid w:val="006039F8"/>
    <w:rsid w:val="00607C43"/>
    <w:rsid w:val="006102F0"/>
    <w:rsid w:val="00645C73"/>
    <w:rsid w:val="00646A4E"/>
    <w:rsid w:val="00651B8B"/>
    <w:rsid w:val="00666018"/>
    <w:rsid w:val="0068537B"/>
    <w:rsid w:val="00696D53"/>
    <w:rsid w:val="006E0422"/>
    <w:rsid w:val="006E2BD3"/>
    <w:rsid w:val="006E5C37"/>
    <w:rsid w:val="006F4FC6"/>
    <w:rsid w:val="00705C2C"/>
    <w:rsid w:val="0071014A"/>
    <w:rsid w:val="0071217D"/>
    <w:rsid w:val="00725CCE"/>
    <w:rsid w:val="007278C8"/>
    <w:rsid w:val="00746CD6"/>
    <w:rsid w:val="0074776E"/>
    <w:rsid w:val="00754186"/>
    <w:rsid w:val="0076411B"/>
    <w:rsid w:val="00785F1E"/>
    <w:rsid w:val="00785F29"/>
    <w:rsid w:val="00793F57"/>
    <w:rsid w:val="00795C67"/>
    <w:rsid w:val="007C1273"/>
    <w:rsid w:val="007F1173"/>
    <w:rsid w:val="00801292"/>
    <w:rsid w:val="00801F3A"/>
    <w:rsid w:val="0081012C"/>
    <w:rsid w:val="00811A5C"/>
    <w:rsid w:val="0081651B"/>
    <w:rsid w:val="00826FBA"/>
    <w:rsid w:val="00833D41"/>
    <w:rsid w:val="008444EC"/>
    <w:rsid w:val="00846723"/>
    <w:rsid w:val="00850CE9"/>
    <w:rsid w:val="0085390D"/>
    <w:rsid w:val="008632CA"/>
    <w:rsid w:val="00881AE9"/>
    <w:rsid w:val="00890D8C"/>
    <w:rsid w:val="00891C7F"/>
    <w:rsid w:val="00893E09"/>
    <w:rsid w:val="008A5298"/>
    <w:rsid w:val="008C43A9"/>
    <w:rsid w:val="008E4CBF"/>
    <w:rsid w:val="008F7D5D"/>
    <w:rsid w:val="009010EC"/>
    <w:rsid w:val="009027D9"/>
    <w:rsid w:val="00903F8B"/>
    <w:rsid w:val="00910355"/>
    <w:rsid w:val="009164F4"/>
    <w:rsid w:val="009176DB"/>
    <w:rsid w:val="00934069"/>
    <w:rsid w:val="009441A6"/>
    <w:rsid w:val="009655A2"/>
    <w:rsid w:val="0096751B"/>
    <w:rsid w:val="00983613"/>
    <w:rsid w:val="00984D50"/>
    <w:rsid w:val="009858F1"/>
    <w:rsid w:val="009912DA"/>
    <w:rsid w:val="009933F8"/>
    <w:rsid w:val="009A2B66"/>
    <w:rsid w:val="009A4638"/>
    <w:rsid w:val="009B3388"/>
    <w:rsid w:val="009B5051"/>
    <w:rsid w:val="009C221E"/>
    <w:rsid w:val="009C3C02"/>
    <w:rsid w:val="009F1BC9"/>
    <w:rsid w:val="00A02F53"/>
    <w:rsid w:val="00A055AB"/>
    <w:rsid w:val="00A073DE"/>
    <w:rsid w:val="00A15558"/>
    <w:rsid w:val="00A23996"/>
    <w:rsid w:val="00A27A19"/>
    <w:rsid w:val="00A36BFA"/>
    <w:rsid w:val="00A636B3"/>
    <w:rsid w:val="00A7222A"/>
    <w:rsid w:val="00A74263"/>
    <w:rsid w:val="00AA29B1"/>
    <w:rsid w:val="00AA6E0E"/>
    <w:rsid w:val="00AB7C56"/>
    <w:rsid w:val="00AD14A8"/>
    <w:rsid w:val="00AD2FD0"/>
    <w:rsid w:val="00AD5EB0"/>
    <w:rsid w:val="00AE16CC"/>
    <w:rsid w:val="00AE3824"/>
    <w:rsid w:val="00AF2DC4"/>
    <w:rsid w:val="00AF2DE9"/>
    <w:rsid w:val="00AF53CF"/>
    <w:rsid w:val="00AF713F"/>
    <w:rsid w:val="00B06832"/>
    <w:rsid w:val="00B07D93"/>
    <w:rsid w:val="00B228A0"/>
    <w:rsid w:val="00B261E8"/>
    <w:rsid w:val="00B3212C"/>
    <w:rsid w:val="00B32FCF"/>
    <w:rsid w:val="00B42724"/>
    <w:rsid w:val="00B50B97"/>
    <w:rsid w:val="00B50FBB"/>
    <w:rsid w:val="00B6675E"/>
    <w:rsid w:val="00B7508E"/>
    <w:rsid w:val="00B81DE0"/>
    <w:rsid w:val="00B82D0F"/>
    <w:rsid w:val="00B85EE0"/>
    <w:rsid w:val="00B9060C"/>
    <w:rsid w:val="00B91D53"/>
    <w:rsid w:val="00B9764E"/>
    <w:rsid w:val="00BA435A"/>
    <w:rsid w:val="00BC3266"/>
    <w:rsid w:val="00BD079D"/>
    <w:rsid w:val="00BF088A"/>
    <w:rsid w:val="00C0391E"/>
    <w:rsid w:val="00C06CE9"/>
    <w:rsid w:val="00C13FE9"/>
    <w:rsid w:val="00C15216"/>
    <w:rsid w:val="00C170C7"/>
    <w:rsid w:val="00C238F0"/>
    <w:rsid w:val="00C31936"/>
    <w:rsid w:val="00C35618"/>
    <w:rsid w:val="00C35DA5"/>
    <w:rsid w:val="00C428A7"/>
    <w:rsid w:val="00C4635E"/>
    <w:rsid w:val="00C56727"/>
    <w:rsid w:val="00C60886"/>
    <w:rsid w:val="00C62772"/>
    <w:rsid w:val="00C74D01"/>
    <w:rsid w:val="00C75748"/>
    <w:rsid w:val="00CA3F3D"/>
    <w:rsid w:val="00CC0B00"/>
    <w:rsid w:val="00CD4F3E"/>
    <w:rsid w:val="00CD5C80"/>
    <w:rsid w:val="00CE0C21"/>
    <w:rsid w:val="00CE1B06"/>
    <w:rsid w:val="00CE6EF0"/>
    <w:rsid w:val="00CE7C9D"/>
    <w:rsid w:val="00D12B37"/>
    <w:rsid w:val="00D60BD9"/>
    <w:rsid w:val="00D66FDE"/>
    <w:rsid w:val="00D726E9"/>
    <w:rsid w:val="00D72FFC"/>
    <w:rsid w:val="00D77093"/>
    <w:rsid w:val="00D822C1"/>
    <w:rsid w:val="00D92D7A"/>
    <w:rsid w:val="00DA7D35"/>
    <w:rsid w:val="00DB39A4"/>
    <w:rsid w:val="00DB47E8"/>
    <w:rsid w:val="00DF046D"/>
    <w:rsid w:val="00DF0B74"/>
    <w:rsid w:val="00DF19F7"/>
    <w:rsid w:val="00E022BB"/>
    <w:rsid w:val="00E02382"/>
    <w:rsid w:val="00E23D1D"/>
    <w:rsid w:val="00E417C5"/>
    <w:rsid w:val="00E542D6"/>
    <w:rsid w:val="00E55EC1"/>
    <w:rsid w:val="00E617CA"/>
    <w:rsid w:val="00E62F1E"/>
    <w:rsid w:val="00E654DB"/>
    <w:rsid w:val="00E6753F"/>
    <w:rsid w:val="00E712DE"/>
    <w:rsid w:val="00E86A1D"/>
    <w:rsid w:val="00E960C7"/>
    <w:rsid w:val="00E96CE4"/>
    <w:rsid w:val="00EB70A6"/>
    <w:rsid w:val="00EB7612"/>
    <w:rsid w:val="00ED026C"/>
    <w:rsid w:val="00ED04E5"/>
    <w:rsid w:val="00ED2E68"/>
    <w:rsid w:val="00EE138B"/>
    <w:rsid w:val="00EE167D"/>
    <w:rsid w:val="00EF0F84"/>
    <w:rsid w:val="00F07538"/>
    <w:rsid w:val="00F146C5"/>
    <w:rsid w:val="00F177A7"/>
    <w:rsid w:val="00F255F4"/>
    <w:rsid w:val="00F31152"/>
    <w:rsid w:val="00F519BC"/>
    <w:rsid w:val="00F51DAE"/>
    <w:rsid w:val="00F55E6C"/>
    <w:rsid w:val="00F61091"/>
    <w:rsid w:val="00F64648"/>
    <w:rsid w:val="00F718B6"/>
    <w:rsid w:val="00FC3905"/>
    <w:rsid w:val="00FE2C6C"/>
    <w:rsid w:val="00FE70F1"/>
    <w:rsid w:val="00FF05AD"/>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 w:type="paragraph" w:customStyle="1" w:styleId="Week8Obj">
    <w:name w:val="Week 8 Obj"/>
    <w:basedOn w:val="Normal"/>
    <w:link w:val="Week8ObjChar"/>
    <w:qFormat/>
    <w:rsid w:val="000F34D8"/>
    <w:pPr>
      <w:numPr>
        <w:ilvl w:val="1"/>
        <w:numId w:val="29"/>
      </w:numPr>
      <w:spacing w:after="0" w:line="240" w:lineRule="auto"/>
    </w:pPr>
    <w:rPr>
      <w:rFonts w:ascii="Arial" w:eastAsia="Times New Roman" w:hAnsi="Arial" w:cs="Arial"/>
      <w:sz w:val="20"/>
      <w:szCs w:val="20"/>
    </w:rPr>
  </w:style>
  <w:style w:type="character" w:customStyle="1" w:styleId="Week8ObjChar">
    <w:name w:val="Week 8 Obj Char"/>
    <w:basedOn w:val="DefaultParagraphFont"/>
    <w:link w:val="Week8Obj"/>
    <w:rsid w:val="000F34D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16916008">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26" Type="http://schemas.openxmlformats.org/officeDocument/2006/relationships/hyperlink" Target="http://www.colorincolorado.org/ell-strategies-best-practices" TargetMode="External"/><Relationship Id="rId39" Type="http://schemas.openxmlformats.org/officeDocument/2006/relationships/hyperlink" Target="http://www.iste.org/about/media-relations/news-details/2014/11/12/iste-launches-project-reimagined-new-social-learning-community-for-k-12-teachers-technology-coaches" TargetMode="External"/><Relationship Id="rId21" Type="http://schemas.openxmlformats.org/officeDocument/2006/relationships/hyperlink" Target="file:///Z:\Arizona\Round%202\FIGs\EDU6004%20Faculty%20Instructional%20Guide.docx" TargetMode="External"/><Relationship Id="rId34" Type="http://schemas.openxmlformats.org/officeDocument/2006/relationships/hyperlink" Target="file:///Z:\Arizona\Round%202\FIGs\EDU6005v1%20Faculty%20Instructional%20Guide%20(1).docx" TargetMode="External"/><Relationship Id="rId42" Type="http://schemas.openxmlformats.org/officeDocument/2006/relationships/hyperlink" Target="http://digitalcommons.wcl.american.edu/cgi/viewcontent.cgi?article=1058&amp;context=ipbrief" TargetMode="External"/><Relationship Id="rId47" Type="http://schemas.openxmlformats.org/officeDocument/2006/relationships/hyperlink" Target="https://obamawhitehouse.archives.gov/sites/default/files/docs/fact-sheet_connected_realizing-the-promise-of-digital-learning.pdf" TargetMode="External"/><Relationship Id="rId50" Type="http://schemas.openxmlformats.org/officeDocument/2006/relationships/hyperlink" Target="http://tech.ed.gov/netp/" TargetMode="External"/><Relationship Id="rId55" Type="http://schemas.openxmlformats.org/officeDocument/2006/relationships/hyperlink" Target="http://www.ezclasssites.com/" TargetMode="External"/><Relationship Id="rId63" Type="http://schemas.openxmlformats.org/officeDocument/2006/relationships/hyperlink" Target="http://www.nccrest.org/" TargetMode="External"/><Relationship Id="rId68" Type="http://schemas.openxmlformats.org/officeDocument/2006/relationships/hyperlink" Target="http://mistreamnet.org/videos/351/examining-student-work-elementary-understanding-the-protocol" TargetMode="External"/><Relationship Id="rId76" Type="http://schemas.openxmlformats.org/officeDocument/2006/relationships/hyperlink" Target="https://artsedge.kennedy-center.org/educators/standards" TargetMode="External"/><Relationship Id="rId84" Type="http://schemas.openxmlformats.org/officeDocument/2006/relationships/hyperlink" Target="http://www.socialstudies.org/" TargetMode="External"/><Relationship Id="rId89" Type="http://schemas.openxmlformats.org/officeDocument/2006/relationships/hyperlink" Target="http://ltech.alliant.edu/uploads/2/2/4/5/2245311/alliant_soe_individual_learning_plan.pdf" TargetMode="External"/><Relationship Id="rId7" Type="http://schemas.openxmlformats.org/officeDocument/2006/relationships/endnotes" Target="endnotes.xml"/><Relationship Id="rId71" Type="http://schemas.openxmlformats.org/officeDocument/2006/relationships/hyperlink" Target="http://carnegie.org/"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lessonplanspage.com"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4%20Faculty%20Instructional%20Guide.docx" TargetMode="External"/><Relationship Id="rId32" Type="http://schemas.openxmlformats.org/officeDocument/2006/relationships/hyperlink" Target="file:///Z:\Arizona\Round%202\FIGs\EDU6005v1%20Faculty%20Instructional%20Guide%20(1).docx" TargetMode="External"/><Relationship Id="rId37" Type="http://schemas.openxmlformats.org/officeDocument/2006/relationships/hyperlink" Target="file:///Z:\Arizona\Round%202\FIGs\EDU6005v1%20Faculty%20Instructional%20Guide%20(1).docx" TargetMode="External"/><Relationship Id="rId40" Type="http://schemas.openxmlformats.org/officeDocument/2006/relationships/hyperlink" Target="http://www.iste.org/standards" TargetMode="External"/><Relationship Id="rId45" Type="http://schemas.openxmlformats.org/officeDocument/2006/relationships/hyperlink" Target="http://www.digitalcitizenship.net/" TargetMode="External"/><Relationship Id="rId53" Type="http://schemas.openxmlformats.org/officeDocument/2006/relationships/hyperlink" Target="http://www2.ed.gov/web-guidance/accessibility/key-concepts.doc" TargetMode="External"/><Relationship Id="rId58" Type="http://schemas.openxmlformats.org/officeDocument/2006/relationships/hyperlink" Target="http://www.risemodel.com/" TargetMode="External"/><Relationship Id="rId66" Type="http://schemas.openxmlformats.org/officeDocument/2006/relationships/hyperlink" Target="http://hmscurriculum.wikispaces.com/file/view/Motivating%20Force.pdf" TargetMode="External"/><Relationship Id="rId74" Type="http://schemas.openxmlformats.org/officeDocument/2006/relationships/hyperlink" Target="http://www.risemodel.com/" TargetMode="External"/><Relationship Id="rId79" Type="http://schemas.openxmlformats.org/officeDocument/2006/relationships/hyperlink" Target="http://www.nctm.org/" TargetMode="External"/><Relationship Id="rId87" Type="http://schemas.openxmlformats.org/officeDocument/2006/relationships/hyperlink" Target="http://www.nchs.ucla.edu/" TargetMode="External"/><Relationship Id="rId5" Type="http://schemas.openxmlformats.org/officeDocument/2006/relationships/webSettings" Target="webSettings.xml"/><Relationship Id="rId61" Type="http://schemas.openxmlformats.org/officeDocument/2006/relationships/hyperlink" Target="http://www.cast.org/" TargetMode="External"/><Relationship Id="rId82" Type="http://schemas.openxmlformats.org/officeDocument/2006/relationships/hyperlink" Target="http://www.shapeamerica.org/standards/pe/index.cfm" TargetMode="External"/><Relationship Id="rId90" Type="http://schemas.openxmlformats.org/officeDocument/2006/relationships/footer" Target="footer1.xml"/><Relationship Id="rId19" Type="http://schemas.openxmlformats.org/officeDocument/2006/relationships/hyperlink" Target="file:///Z:\Arizona\Round%202\FIGs\EDU6004%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risemodel.com/" TargetMode="External"/><Relationship Id="rId30" Type="http://schemas.openxmlformats.org/officeDocument/2006/relationships/hyperlink" Target="file:///Z:\Arizona\Round%202\FIGs\EDU6005v1%20Faculty%20Instructional%20Guide%20(1).docx" TargetMode="External"/><Relationship Id="rId35" Type="http://schemas.openxmlformats.org/officeDocument/2006/relationships/hyperlink" Target="file:///Z:\Arizona\Round%202\FIGs\EDU6005v1%20Faculty%20Instructional%20Guide%20(1).docx" TargetMode="External"/><Relationship Id="rId43" Type="http://schemas.openxmlformats.org/officeDocument/2006/relationships/hyperlink" Target="http://www.inacol.org/wp-content/uploads/2015/03/iNACOL-State-Policy-Frameworks-5-Critical-Issues-to-Transform-K12-Education-Nov2014.pdf" TargetMode="External"/><Relationship Id="rId48" Type="http://schemas.openxmlformats.org/officeDocument/2006/relationships/hyperlink" Target="http://www.ed.gov/stem" TargetMode="External"/><Relationship Id="rId56" Type="http://schemas.openxmlformats.org/officeDocument/2006/relationships/hyperlink" Target="http://www.weebly.com/" TargetMode="External"/><Relationship Id="rId64" Type="http://schemas.openxmlformats.org/officeDocument/2006/relationships/hyperlink" Target="http://www.nabe.org/" TargetMode="External"/><Relationship Id="rId69" Type="http://schemas.openxmlformats.org/officeDocument/2006/relationships/hyperlink" Target="http://mistreamnet.org/videos/383/examining-student-work-middle-school-understanding-the-protocol" TargetMode="External"/><Relationship Id="rId77" Type="http://schemas.openxmlformats.org/officeDocument/2006/relationships/hyperlink" Target="http://www.nationalartsstandards.org/" TargetMode="Externa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www.ed.gov/news/speeches/technology-education-privacy-and-progress" TargetMode="External"/><Relationship Id="rId72" Type="http://schemas.openxmlformats.org/officeDocument/2006/relationships/hyperlink" Target="http://www.azed.gov/standards-practices/" TargetMode="External"/><Relationship Id="rId80" Type="http://schemas.openxmlformats.org/officeDocument/2006/relationships/hyperlink" Target="https://artsedge.kennedy-center.org/educators/standards" TargetMode="External"/><Relationship Id="rId85" Type="http://schemas.openxmlformats.org/officeDocument/2006/relationships/hyperlink" Target="http://nationalgeographic.org/"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file:///Z:\Arizona\Round%202\FIGs\EDU6004%20Faculty%20Instructional%20Guide.docx" TargetMode="External"/><Relationship Id="rId25" Type="http://schemas.openxmlformats.org/officeDocument/2006/relationships/hyperlink" Target="http://0-uex.sagepub.com.library.alliant.edu/content/38/4/431.full.pdf+html" TargetMode="External"/><Relationship Id="rId33" Type="http://schemas.openxmlformats.org/officeDocument/2006/relationships/hyperlink" Target="file:///Z:\Arizona\Round%202\FIGs\EDU6005v1%20Faculty%20Instructional%20Guide%20(1).docx" TargetMode="External"/><Relationship Id="rId38" Type="http://schemas.openxmlformats.org/officeDocument/2006/relationships/hyperlink" Target="http://www.ldonline.org/article/22720/" TargetMode="External"/><Relationship Id="rId46" Type="http://schemas.openxmlformats.org/officeDocument/2006/relationships/hyperlink" Target="http://www.aace.org/" TargetMode="External"/><Relationship Id="rId59" Type="http://schemas.openxmlformats.org/officeDocument/2006/relationships/hyperlink" Target="http://www.nasdse.org/" TargetMode="External"/><Relationship Id="rId67" Type="http://schemas.openxmlformats.org/officeDocument/2006/relationships/hyperlink" Target="http://www.inmotionmagazine.com/er/pnjoaq2.html"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s://www.edweek.org/ew/issues/technology-in-education/index.html" TargetMode="External"/><Relationship Id="rId54" Type="http://schemas.openxmlformats.org/officeDocument/2006/relationships/hyperlink" Target="http://0-search.ebscohost.com.library.alliant.edu/login.aspx?direct=true&amp;db=ehh&amp;AN=43153292&amp;site=ehost-live&amp;scope=site" TargetMode="External"/><Relationship Id="rId62" Type="http://schemas.openxmlformats.org/officeDocument/2006/relationships/hyperlink" Target="http://eduscapes.com/tap/tap1.htm" TargetMode="External"/><Relationship Id="rId70" Type="http://schemas.openxmlformats.org/officeDocument/2006/relationships/hyperlink" Target="http://iris.peabody.vanderbilt.edu/" TargetMode="External"/><Relationship Id="rId75" Type="http://schemas.openxmlformats.org/officeDocument/2006/relationships/hyperlink" Target="http://www.azed.gov/standards-practices/" TargetMode="External"/><Relationship Id="rId83" Type="http://schemas.openxmlformats.org/officeDocument/2006/relationships/hyperlink" Target="http://www.nas.edu/" TargetMode="External"/><Relationship Id="rId88" Type="http://schemas.openxmlformats.org/officeDocument/2006/relationships/hyperlink" Target="http://www.actfl.org/publications/all/world-readiness-standards-learning-languag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www.teachers.net" TargetMode="External"/><Relationship Id="rId36" Type="http://schemas.openxmlformats.org/officeDocument/2006/relationships/hyperlink" Target="file:///Z:\Arizona\Round%202\FIGs\EDU6005v1%20Faculty%20Instructional%20Guide%20(1).docx" TargetMode="External"/><Relationship Id="rId49" Type="http://schemas.openxmlformats.org/officeDocument/2006/relationships/hyperlink" Target="http://www2.ed.gov/pubs/EdReformStudies/EdTech/index.html" TargetMode="External"/><Relationship Id="rId57" Type="http://schemas.openxmlformats.org/officeDocument/2006/relationships/hyperlink" Target="https://sites.google.com" TargetMode="External"/><Relationship Id="rId10" Type="http://schemas.openxmlformats.org/officeDocument/2006/relationships/hyperlink" Target="file:///Z:\Arizona\Round%202\FIGs\EDU6003%20Faculty%20Instructional%20Guide.docx" TargetMode="External"/><Relationship Id="rId31" Type="http://schemas.openxmlformats.org/officeDocument/2006/relationships/hyperlink" Target="file:///Z:\Arizona\Round%202\FIGs\EDU6005v1%20Faculty%20Instructional%20Guide%20(1).docx" TargetMode="External"/><Relationship Id="rId44" Type="http://schemas.openxmlformats.org/officeDocument/2006/relationships/hyperlink" Target="http://www.embracecivility.org/" TargetMode="External"/><Relationship Id="rId52" Type="http://schemas.openxmlformats.org/officeDocument/2006/relationships/hyperlink" Target="http://ptac.ed.gov/sites/default/files/Student%20Privacy%20and%20Online%20Educational%20Services%20(February%202014).pdf" TargetMode="External"/><Relationship Id="rId60" Type="http://schemas.openxmlformats.org/officeDocument/2006/relationships/hyperlink" Target="http://www.azed.gov/specialeducation/" TargetMode="External"/><Relationship Id="rId65" Type="http://schemas.openxmlformats.org/officeDocument/2006/relationships/hyperlink" Target="http://www.education.com/magazine/article/go-for-it-motivation/" TargetMode="External"/><Relationship Id="rId73" Type="http://schemas.openxmlformats.org/officeDocument/2006/relationships/hyperlink" Target="http://educationnorthwest.org/resources/discipline-disparities-implications-school-practice-and-policy" TargetMode="External"/><Relationship Id="rId78" Type="http://schemas.openxmlformats.org/officeDocument/2006/relationships/hyperlink" Target="http://www.ncte.org/standards/ncte-ira" TargetMode="External"/><Relationship Id="rId81" Type="http://schemas.openxmlformats.org/officeDocument/2006/relationships/hyperlink" Target="http://www.nationalartsstandards.org/" TargetMode="External"/><Relationship Id="rId86" Type="http://schemas.openxmlformats.org/officeDocument/2006/relationships/hyperlink" Target="http://www.civiced.org/standards"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3D83-C933-4CC8-866B-ED3C988B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55</Pages>
  <Words>11664</Words>
  <Characters>66488</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20</cp:revision>
  <dcterms:created xsi:type="dcterms:W3CDTF">2018-11-19T04:29:00Z</dcterms:created>
  <dcterms:modified xsi:type="dcterms:W3CDTF">2018-11-23T17:44:00Z</dcterms:modified>
</cp:coreProperties>
</file>